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1B2" w:rsidRPr="00E80EBC" w:rsidRDefault="000001B2" w:rsidP="000001B2">
      <w:pPr>
        <w:widowControl w:val="0"/>
        <w:suppressLineNumbers/>
        <w:tabs>
          <w:tab w:val="left" w:pos="284"/>
        </w:tabs>
        <w:suppressAutoHyphens/>
        <w:rPr>
          <w:rFonts w:ascii="Arial" w:hAnsi="Arial" w:cs="Arial"/>
          <w:b/>
          <w:color w:val="000000"/>
          <w:sz w:val="18"/>
          <w:szCs w:val="18"/>
          <w:lang w:val="nl-NL"/>
        </w:rPr>
      </w:pPr>
      <w:r w:rsidRPr="00E80EBC">
        <w:rPr>
          <w:rFonts w:ascii="Arial" w:hAnsi="Arial" w:cs="Arial"/>
          <w:b/>
          <w:color w:val="000000"/>
          <w:sz w:val="18"/>
          <w:szCs w:val="18"/>
          <w:lang w:val="nl-NL"/>
        </w:rPr>
        <w:t>TD</w:t>
      </w:r>
      <w:r w:rsidRPr="008C4A88">
        <w:rPr>
          <w:rFonts w:ascii="Arial" w:hAnsi="Arial" w:cs="Arial"/>
          <w:b/>
          <w:color w:val="000000"/>
          <w:sz w:val="18"/>
          <w:szCs w:val="18"/>
        </w:rPr>
        <w:t>β</w:t>
      </w:r>
      <w:r w:rsidRPr="00E80EBC">
        <w:rPr>
          <w:rFonts w:ascii="Arial" w:hAnsi="Arial" w:cs="Arial"/>
          <w:b/>
          <w:i/>
          <w:color w:val="000000"/>
          <w:sz w:val="18"/>
          <w:szCs w:val="18"/>
          <w:lang w:val="nl-NL"/>
        </w:rPr>
        <w:t xml:space="preserve"> 30 </w:t>
      </w:r>
      <w:r w:rsidRPr="00E80EBC">
        <w:rPr>
          <w:rFonts w:ascii="Arial" w:hAnsi="Arial" w:cs="Arial"/>
          <w:b/>
          <w:color w:val="000000"/>
          <w:sz w:val="18"/>
          <w:szCs w:val="18"/>
          <w:lang w:val="nl-NL"/>
        </w:rPr>
        <w:t>(2013) nr 1/2, pp. ●●-●●.</w:t>
      </w:r>
    </w:p>
    <w:p w:rsidR="000B28F5" w:rsidRPr="000B28F5" w:rsidRDefault="000B28F5" w:rsidP="00DD4749">
      <w:pPr>
        <w:pStyle w:val="Heading1"/>
        <w:tabs>
          <w:tab w:val="left" w:pos="284"/>
        </w:tabs>
        <w:spacing w:before="0"/>
        <w:rPr>
          <w:rFonts w:ascii="Arial" w:eastAsia="Times New Roman" w:hAnsi="Arial" w:cs="Arial"/>
          <w:color w:val="auto"/>
          <w:sz w:val="18"/>
          <w:szCs w:val="18"/>
          <w:lang w:val="nl-NL" w:eastAsia="en-GB"/>
        </w:rPr>
      </w:pPr>
    </w:p>
    <w:p w:rsidR="000B28F5" w:rsidRPr="000B28F5" w:rsidRDefault="000B28F5" w:rsidP="00DD4749">
      <w:pPr>
        <w:tabs>
          <w:tab w:val="left" w:pos="284"/>
        </w:tabs>
        <w:rPr>
          <w:rFonts w:ascii="Arial" w:hAnsi="Arial" w:cs="Arial"/>
          <w:b/>
          <w:sz w:val="18"/>
          <w:szCs w:val="18"/>
          <w:lang w:val="nl-NL" w:eastAsia="en-GB"/>
        </w:rPr>
      </w:pPr>
      <w:r w:rsidRPr="000B28F5">
        <w:rPr>
          <w:rFonts w:ascii="Arial" w:hAnsi="Arial" w:cs="Arial"/>
          <w:b/>
          <w:sz w:val="18"/>
          <w:szCs w:val="18"/>
          <w:lang w:val="nl-NL" w:eastAsia="en-GB"/>
        </w:rPr>
        <w:t>Voorpublicatie</w:t>
      </w:r>
    </w:p>
    <w:p w:rsidR="000B28F5" w:rsidRDefault="000B28F5" w:rsidP="00DD4749">
      <w:pPr>
        <w:pStyle w:val="Heading1"/>
        <w:tabs>
          <w:tab w:val="left" w:pos="284"/>
        </w:tabs>
        <w:spacing w:before="0"/>
        <w:rPr>
          <w:rFonts w:ascii="Arial" w:eastAsia="Times New Roman" w:hAnsi="Arial" w:cs="Arial"/>
          <w:color w:val="auto"/>
          <w:sz w:val="18"/>
          <w:szCs w:val="18"/>
          <w:lang w:val="nl-NL" w:eastAsia="en-GB"/>
        </w:rPr>
      </w:pPr>
    </w:p>
    <w:p w:rsidR="000B28F5" w:rsidRPr="000B28F5" w:rsidRDefault="000B28F5" w:rsidP="00DD4749">
      <w:pPr>
        <w:tabs>
          <w:tab w:val="left" w:pos="284"/>
        </w:tabs>
        <w:rPr>
          <w:lang w:val="nl-NL" w:eastAsia="en-GB"/>
        </w:rPr>
      </w:pPr>
    </w:p>
    <w:p w:rsidR="00154E5F" w:rsidRPr="00181143" w:rsidRDefault="00154E5F" w:rsidP="00DD4749">
      <w:pPr>
        <w:pStyle w:val="Heading1"/>
        <w:tabs>
          <w:tab w:val="left" w:pos="284"/>
        </w:tabs>
        <w:spacing w:before="0"/>
        <w:rPr>
          <w:rFonts w:ascii="Arial" w:eastAsia="Times New Roman" w:hAnsi="Arial" w:cs="Arial"/>
          <w:color w:val="auto"/>
          <w:sz w:val="24"/>
          <w:szCs w:val="24"/>
          <w:lang w:val="nl-NL" w:eastAsia="en-GB"/>
        </w:rPr>
      </w:pPr>
      <w:r w:rsidRPr="00181143">
        <w:rPr>
          <w:rFonts w:ascii="Arial" w:eastAsia="Times New Roman" w:hAnsi="Arial" w:cs="Arial"/>
          <w:color w:val="auto"/>
          <w:sz w:val="24"/>
          <w:szCs w:val="24"/>
          <w:lang w:val="nl-NL" w:eastAsia="en-GB"/>
        </w:rPr>
        <w:t>Kinderen aan het experimenteren zetten via concept cartoons</w:t>
      </w:r>
    </w:p>
    <w:p w:rsidR="00154E5F" w:rsidRDefault="00154E5F" w:rsidP="00DD4749">
      <w:pPr>
        <w:tabs>
          <w:tab w:val="left" w:pos="284"/>
        </w:tabs>
        <w:rPr>
          <w:rFonts w:ascii="Arial" w:hAnsi="Arial" w:cs="Arial"/>
          <w:sz w:val="18"/>
          <w:szCs w:val="18"/>
          <w:lang w:val="nl-NL" w:eastAsia="en-GB"/>
        </w:rPr>
      </w:pPr>
    </w:p>
    <w:p w:rsidR="000B28F5" w:rsidRPr="000B28F5" w:rsidRDefault="000B28F5" w:rsidP="00DD4749">
      <w:pPr>
        <w:tabs>
          <w:tab w:val="left" w:pos="284"/>
        </w:tabs>
        <w:rPr>
          <w:rFonts w:ascii="Arial" w:hAnsi="Arial" w:cs="Arial"/>
          <w:sz w:val="18"/>
          <w:szCs w:val="18"/>
          <w:lang w:val="nl-NL" w:eastAsia="en-GB"/>
        </w:rPr>
      </w:pPr>
    </w:p>
    <w:p w:rsidR="000B28F5" w:rsidRDefault="00154E5F" w:rsidP="00DD4749">
      <w:pPr>
        <w:pStyle w:val="Authoraffiliation"/>
        <w:tabs>
          <w:tab w:val="left" w:pos="284"/>
        </w:tabs>
        <w:spacing w:after="0" w:line="240" w:lineRule="auto"/>
        <w:jc w:val="left"/>
        <w:rPr>
          <w:rFonts w:ascii="Arial" w:hAnsi="Arial" w:cs="Arial"/>
          <w:i w:val="0"/>
          <w:sz w:val="18"/>
          <w:szCs w:val="18"/>
          <w:lang w:val="nl-NL"/>
        </w:rPr>
      </w:pPr>
      <w:r w:rsidRPr="000B28F5">
        <w:rPr>
          <w:rFonts w:ascii="Arial" w:hAnsi="Arial" w:cs="Arial"/>
          <w:i w:val="0"/>
          <w:sz w:val="18"/>
          <w:szCs w:val="18"/>
          <w:lang w:val="nl-NL"/>
        </w:rPr>
        <w:t>Patricia Kruit</w:t>
      </w:r>
    </w:p>
    <w:p w:rsidR="000B28F5" w:rsidRDefault="000B28F5" w:rsidP="00DD4749">
      <w:pPr>
        <w:pStyle w:val="Authoraffiliation"/>
        <w:tabs>
          <w:tab w:val="left" w:pos="284"/>
        </w:tabs>
        <w:spacing w:after="0" w:line="240" w:lineRule="auto"/>
        <w:jc w:val="left"/>
        <w:rPr>
          <w:rFonts w:ascii="Arial" w:hAnsi="Arial" w:cs="Arial"/>
          <w:i w:val="0"/>
          <w:sz w:val="18"/>
          <w:szCs w:val="18"/>
          <w:lang w:val="nl-NL"/>
        </w:rPr>
      </w:pPr>
      <w:r>
        <w:rPr>
          <w:rFonts w:ascii="Arial" w:hAnsi="Arial" w:cs="Arial"/>
          <w:i w:val="0"/>
          <w:sz w:val="18"/>
          <w:szCs w:val="18"/>
          <w:lang w:val="nl-NL"/>
        </w:rPr>
        <w:t>Hogeschool van Amsterdam</w:t>
      </w:r>
    </w:p>
    <w:p w:rsidR="000B28F5" w:rsidRDefault="000B28F5" w:rsidP="00DD4749">
      <w:pPr>
        <w:pStyle w:val="Authoraffiliation"/>
        <w:tabs>
          <w:tab w:val="left" w:pos="284"/>
        </w:tabs>
        <w:spacing w:after="0" w:line="240" w:lineRule="auto"/>
        <w:jc w:val="left"/>
        <w:rPr>
          <w:rFonts w:ascii="Arial" w:hAnsi="Arial" w:cs="Arial"/>
          <w:i w:val="0"/>
          <w:sz w:val="18"/>
          <w:szCs w:val="18"/>
          <w:lang w:val="nl-NL"/>
        </w:rPr>
      </w:pPr>
    </w:p>
    <w:p w:rsidR="000B28F5" w:rsidRDefault="00154E5F" w:rsidP="00DD4749">
      <w:pPr>
        <w:pStyle w:val="Authoraffiliation"/>
        <w:tabs>
          <w:tab w:val="left" w:pos="284"/>
        </w:tabs>
        <w:spacing w:after="0" w:line="240" w:lineRule="auto"/>
        <w:jc w:val="left"/>
        <w:rPr>
          <w:rFonts w:ascii="Arial" w:hAnsi="Arial" w:cs="Arial"/>
          <w:i w:val="0"/>
          <w:sz w:val="18"/>
          <w:szCs w:val="18"/>
          <w:lang w:val="nl-NL"/>
        </w:rPr>
      </w:pPr>
      <w:r w:rsidRPr="000B28F5">
        <w:rPr>
          <w:rFonts w:ascii="Arial" w:hAnsi="Arial" w:cs="Arial"/>
          <w:i w:val="0"/>
          <w:sz w:val="18"/>
          <w:szCs w:val="18"/>
          <w:lang w:val="nl-NL"/>
        </w:rPr>
        <w:t>Fanny Wu</w:t>
      </w:r>
    </w:p>
    <w:p w:rsidR="000B28F5" w:rsidRDefault="000B28F5" w:rsidP="00DD4749">
      <w:pPr>
        <w:pStyle w:val="Authoraffiliation"/>
        <w:tabs>
          <w:tab w:val="left" w:pos="284"/>
        </w:tabs>
        <w:spacing w:after="0" w:line="240" w:lineRule="auto"/>
        <w:jc w:val="left"/>
        <w:rPr>
          <w:rFonts w:ascii="Arial" w:hAnsi="Arial" w:cs="Arial"/>
          <w:i w:val="0"/>
          <w:sz w:val="18"/>
          <w:szCs w:val="18"/>
          <w:lang w:val="nl-NL"/>
        </w:rPr>
      </w:pPr>
      <w:r>
        <w:rPr>
          <w:rFonts w:ascii="Arial" w:hAnsi="Arial" w:cs="Arial"/>
          <w:i w:val="0"/>
          <w:sz w:val="18"/>
          <w:szCs w:val="18"/>
          <w:lang w:val="nl-NL"/>
        </w:rPr>
        <w:t>Universiteit Utrecht</w:t>
      </w:r>
    </w:p>
    <w:p w:rsidR="000B28F5" w:rsidRDefault="000B28F5" w:rsidP="00DD4749">
      <w:pPr>
        <w:pStyle w:val="Authoraffiliation"/>
        <w:tabs>
          <w:tab w:val="left" w:pos="284"/>
        </w:tabs>
        <w:spacing w:after="0" w:line="240" w:lineRule="auto"/>
        <w:jc w:val="left"/>
        <w:rPr>
          <w:rFonts w:ascii="Arial" w:hAnsi="Arial" w:cs="Arial"/>
          <w:i w:val="0"/>
          <w:sz w:val="18"/>
          <w:szCs w:val="18"/>
          <w:lang w:val="nl-NL"/>
        </w:rPr>
      </w:pPr>
    </w:p>
    <w:p w:rsidR="00154E5F" w:rsidRPr="000B28F5" w:rsidRDefault="00154E5F" w:rsidP="00DD4749">
      <w:pPr>
        <w:pStyle w:val="Authoraffiliation"/>
        <w:tabs>
          <w:tab w:val="left" w:pos="284"/>
        </w:tabs>
        <w:spacing w:after="0" w:line="240" w:lineRule="auto"/>
        <w:jc w:val="left"/>
        <w:rPr>
          <w:rFonts w:ascii="Arial" w:hAnsi="Arial" w:cs="Arial"/>
          <w:i w:val="0"/>
          <w:sz w:val="18"/>
          <w:szCs w:val="18"/>
          <w:lang w:val="nl-NL"/>
        </w:rPr>
      </w:pPr>
      <w:r w:rsidRPr="000B28F5">
        <w:rPr>
          <w:rFonts w:ascii="Arial" w:hAnsi="Arial" w:cs="Arial"/>
          <w:i w:val="0"/>
          <w:sz w:val="18"/>
          <w:szCs w:val="18"/>
          <w:lang w:val="nl-NL"/>
        </w:rPr>
        <w:t>Ed van den Berg</w:t>
      </w:r>
    </w:p>
    <w:p w:rsidR="00154E5F" w:rsidRPr="000B28F5" w:rsidRDefault="009314D3" w:rsidP="00DD4749">
      <w:pPr>
        <w:pStyle w:val="Authoraffiliation"/>
        <w:tabs>
          <w:tab w:val="left" w:pos="284"/>
        </w:tabs>
        <w:spacing w:after="0" w:line="240" w:lineRule="auto"/>
        <w:jc w:val="left"/>
        <w:rPr>
          <w:rFonts w:ascii="Arial" w:hAnsi="Arial" w:cs="Arial"/>
          <w:i w:val="0"/>
          <w:sz w:val="18"/>
          <w:szCs w:val="18"/>
          <w:lang w:val="nl-NL"/>
        </w:rPr>
      </w:pPr>
      <w:r w:rsidRPr="000B28F5">
        <w:rPr>
          <w:rFonts w:ascii="Arial" w:hAnsi="Arial" w:cs="Arial"/>
          <w:i w:val="0"/>
          <w:sz w:val="18"/>
          <w:szCs w:val="18"/>
          <w:lang w:val="nl-NL"/>
        </w:rPr>
        <w:t>Hogeschool van Amsterdam en Vrije Universiteit</w:t>
      </w:r>
    </w:p>
    <w:p w:rsidR="000B28F5" w:rsidRPr="000B28F5" w:rsidRDefault="000B28F5" w:rsidP="00DD4749">
      <w:pPr>
        <w:pStyle w:val="Authoraffiliation"/>
        <w:tabs>
          <w:tab w:val="left" w:pos="284"/>
        </w:tabs>
        <w:spacing w:after="0" w:line="240" w:lineRule="auto"/>
        <w:jc w:val="left"/>
        <w:rPr>
          <w:rFonts w:ascii="Arial" w:hAnsi="Arial" w:cs="Arial"/>
          <w:i w:val="0"/>
          <w:sz w:val="18"/>
          <w:szCs w:val="18"/>
          <w:lang w:val="nl-NL"/>
        </w:rPr>
      </w:pPr>
    </w:p>
    <w:p w:rsidR="00154E5F" w:rsidRPr="000B28F5" w:rsidRDefault="000B28F5" w:rsidP="00DD4749">
      <w:pPr>
        <w:pStyle w:val="Heading2"/>
        <w:tabs>
          <w:tab w:val="left" w:pos="284"/>
        </w:tabs>
        <w:spacing w:after="0" w:afterAutospacing="0"/>
        <w:rPr>
          <w:rFonts w:ascii="Arial" w:hAnsi="Arial" w:cs="Arial"/>
          <w:sz w:val="18"/>
          <w:szCs w:val="18"/>
          <w:lang w:val="nl-NL"/>
        </w:rPr>
      </w:pPr>
      <w:r>
        <w:rPr>
          <w:rFonts w:ascii="Arial" w:hAnsi="Arial" w:cs="Arial"/>
          <w:sz w:val="18"/>
          <w:szCs w:val="18"/>
          <w:lang w:val="nl-NL"/>
        </w:rPr>
        <w:t>Samenvatting</w:t>
      </w:r>
    </w:p>
    <w:p w:rsidR="00154E5F" w:rsidRPr="000B28F5" w:rsidRDefault="00154E5F" w:rsidP="00DD4749">
      <w:pPr>
        <w:tabs>
          <w:tab w:val="left" w:pos="284"/>
        </w:tabs>
        <w:rPr>
          <w:rFonts w:ascii="Arial" w:hAnsi="Arial" w:cs="Arial"/>
          <w:sz w:val="18"/>
          <w:szCs w:val="18"/>
          <w:lang w:val="nl-NL"/>
        </w:rPr>
      </w:pPr>
      <w:r w:rsidRPr="000B28F5">
        <w:rPr>
          <w:rFonts w:ascii="Arial" w:hAnsi="Arial" w:cs="Arial"/>
          <w:sz w:val="18"/>
          <w:szCs w:val="18"/>
          <w:lang w:val="nl-NL"/>
        </w:rPr>
        <w:t>Concept cartoons (Naylor &amp; Keogh, 1999, 2012; Naylor et al</w:t>
      </w:r>
      <w:r w:rsidR="0011346F">
        <w:rPr>
          <w:rFonts w:ascii="Arial" w:hAnsi="Arial" w:cs="Arial"/>
          <w:sz w:val="18"/>
          <w:szCs w:val="18"/>
          <w:lang w:val="nl-NL"/>
        </w:rPr>
        <w:t>.</w:t>
      </w:r>
      <w:r w:rsidRPr="000B28F5">
        <w:rPr>
          <w:rFonts w:ascii="Arial" w:hAnsi="Arial" w:cs="Arial"/>
          <w:sz w:val="18"/>
          <w:szCs w:val="18"/>
          <w:lang w:val="nl-NL"/>
        </w:rPr>
        <w:t>, 2007) worden vaak gebruikt om leerlingdenkbeelden te diagnosti</w:t>
      </w:r>
      <w:r w:rsidR="000B28F5">
        <w:rPr>
          <w:rFonts w:ascii="Arial" w:hAnsi="Arial" w:cs="Arial"/>
          <w:sz w:val="18"/>
          <w:szCs w:val="18"/>
          <w:lang w:val="nl-NL"/>
        </w:rPr>
        <w:t>c</w:t>
      </w:r>
      <w:r w:rsidRPr="000B28F5">
        <w:rPr>
          <w:rFonts w:ascii="Arial" w:hAnsi="Arial" w:cs="Arial"/>
          <w:sz w:val="18"/>
          <w:szCs w:val="18"/>
          <w:lang w:val="nl-NL"/>
        </w:rPr>
        <w:t xml:space="preserve">eren en leerlingen aan het redeneren te krijgen </w:t>
      </w:r>
      <w:r w:rsidR="00706606" w:rsidRPr="000B28F5">
        <w:rPr>
          <w:rFonts w:ascii="Arial" w:hAnsi="Arial" w:cs="Arial"/>
          <w:sz w:val="18"/>
          <w:szCs w:val="18"/>
          <w:lang w:val="nl-NL"/>
        </w:rPr>
        <w:t xml:space="preserve">met </w:t>
      </w:r>
      <w:r w:rsidRPr="000B28F5">
        <w:rPr>
          <w:rFonts w:ascii="Arial" w:hAnsi="Arial" w:cs="Arial"/>
          <w:sz w:val="18"/>
          <w:szCs w:val="18"/>
          <w:lang w:val="nl-NL"/>
        </w:rPr>
        <w:t xml:space="preserve">begrippen. </w:t>
      </w:r>
      <w:r w:rsidR="00706606" w:rsidRPr="000B28F5">
        <w:rPr>
          <w:rFonts w:ascii="Arial" w:hAnsi="Arial" w:cs="Arial"/>
          <w:sz w:val="18"/>
          <w:szCs w:val="18"/>
          <w:lang w:val="nl-NL"/>
        </w:rPr>
        <w:t>Concept cartoons kunnen leerlingen ook aanzetten tot het bedenken van experimenten om</w:t>
      </w:r>
      <w:r w:rsidR="0011346F">
        <w:rPr>
          <w:rFonts w:ascii="Arial" w:hAnsi="Arial" w:cs="Arial"/>
          <w:sz w:val="18"/>
          <w:szCs w:val="18"/>
          <w:lang w:val="nl-NL"/>
        </w:rPr>
        <w:t xml:space="preserve"> het</w:t>
      </w:r>
      <w:r w:rsidR="00706606" w:rsidRPr="000B28F5">
        <w:rPr>
          <w:rFonts w:ascii="Arial" w:hAnsi="Arial" w:cs="Arial"/>
          <w:sz w:val="18"/>
          <w:szCs w:val="18"/>
          <w:lang w:val="nl-NL"/>
        </w:rPr>
        <w:t xml:space="preserve"> verschijnsel</w:t>
      </w:r>
      <w:r w:rsidR="0011346F">
        <w:rPr>
          <w:rFonts w:ascii="Arial" w:hAnsi="Arial" w:cs="Arial"/>
          <w:sz w:val="18"/>
          <w:szCs w:val="18"/>
          <w:lang w:val="nl-NL"/>
        </w:rPr>
        <w:t xml:space="preserve"> in de cartoon</w:t>
      </w:r>
      <w:r w:rsidR="00706606" w:rsidRPr="000B28F5">
        <w:rPr>
          <w:rFonts w:ascii="Arial" w:hAnsi="Arial" w:cs="Arial"/>
          <w:sz w:val="18"/>
          <w:szCs w:val="18"/>
          <w:lang w:val="nl-NL"/>
        </w:rPr>
        <w:t xml:space="preserve"> nader te onderzoeken en vervolgens </w:t>
      </w:r>
      <w:r w:rsidR="000B28F5">
        <w:rPr>
          <w:rFonts w:ascii="Arial" w:hAnsi="Arial" w:cs="Arial"/>
          <w:sz w:val="18"/>
          <w:szCs w:val="18"/>
          <w:lang w:val="nl-NL"/>
        </w:rPr>
        <w:t xml:space="preserve">de </w:t>
      </w:r>
      <w:r w:rsidR="00706606" w:rsidRPr="000B28F5">
        <w:rPr>
          <w:rFonts w:ascii="Arial" w:hAnsi="Arial" w:cs="Arial"/>
          <w:sz w:val="18"/>
          <w:szCs w:val="18"/>
          <w:lang w:val="nl-NL"/>
        </w:rPr>
        <w:t xml:space="preserve">resultaten te gebruiken bij redeneren over </w:t>
      </w:r>
      <w:r w:rsidR="0011346F">
        <w:rPr>
          <w:rFonts w:ascii="Arial" w:hAnsi="Arial" w:cs="Arial"/>
          <w:sz w:val="18"/>
          <w:szCs w:val="18"/>
          <w:lang w:val="nl-NL"/>
        </w:rPr>
        <w:t>da</w:t>
      </w:r>
      <w:r w:rsidR="00706606" w:rsidRPr="000B28F5">
        <w:rPr>
          <w:rFonts w:ascii="Arial" w:hAnsi="Arial" w:cs="Arial"/>
          <w:sz w:val="18"/>
          <w:szCs w:val="18"/>
          <w:lang w:val="nl-NL"/>
        </w:rPr>
        <w:t xml:space="preserve">t verschijnsel. </w:t>
      </w:r>
      <w:r w:rsidR="00485B73" w:rsidRPr="000B28F5">
        <w:rPr>
          <w:rFonts w:ascii="Arial" w:hAnsi="Arial" w:cs="Arial"/>
          <w:sz w:val="18"/>
          <w:szCs w:val="18"/>
          <w:lang w:val="nl-NL"/>
        </w:rPr>
        <w:t xml:space="preserve">In zes lessen met drie concept cartoons onderzochten we </w:t>
      </w:r>
      <w:r w:rsidR="006422AB" w:rsidRPr="000B28F5">
        <w:rPr>
          <w:rFonts w:ascii="Arial" w:hAnsi="Arial" w:cs="Arial"/>
          <w:sz w:val="18"/>
          <w:szCs w:val="18"/>
          <w:lang w:val="nl-NL"/>
        </w:rPr>
        <w:t xml:space="preserve">in hoeverre </w:t>
      </w:r>
      <w:r w:rsidR="0011346F">
        <w:rPr>
          <w:rFonts w:ascii="Arial" w:hAnsi="Arial" w:cs="Arial"/>
          <w:sz w:val="18"/>
          <w:szCs w:val="18"/>
          <w:lang w:val="nl-NL"/>
        </w:rPr>
        <w:t>basisschool</w:t>
      </w:r>
      <w:r w:rsidR="006422AB" w:rsidRPr="000B28F5">
        <w:rPr>
          <w:rFonts w:ascii="Arial" w:hAnsi="Arial" w:cs="Arial"/>
          <w:sz w:val="18"/>
          <w:szCs w:val="18"/>
          <w:lang w:val="nl-NL"/>
        </w:rPr>
        <w:t xml:space="preserve">leerlingen zonder eerdere ervaring </w:t>
      </w:r>
      <w:r w:rsidR="0011346F">
        <w:rPr>
          <w:rFonts w:ascii="Arial" w:hAnsi="Arial" w:cs="Arial"/>
          <w:sz w:val="18"/>
          <w:szCs w:val="18"/>
          <w:lang w:val="nl-NL"/>
        </w:rPr>
        <w:t>met</w:t>
      </w:r>
      <w:r w:rsidR="006422AB" w:rsidRPr="000B28F5">
        <w:rPr>
          <w:rFonts w:ascii="Arial" w:hAnsi="Arial" w:cs="Arial"/>
          <w:sz w:val="18"/>
          <w:szCs w:val="18"/>
          <w:lang w:val="nl-NL"/>
        </w:rPr>
        <w:t xml:space="preserve"> praktisch werk in de wetenschap- en technieklessen in staat zijn experimenten te </w:t>
      </w:r>
      <w:r w:rsidR="00706606" w:rsidRPr="000B28F5">
        <w:rPr>
          <w:rFonts w:ascii="Arial" w:hAnsi="Arial" w:cs="Arial"/>
          <w:sz w:val="18"/>
          <w:szCs w:val="18"/>
          <w:lang w:val="nl-NL"/>
        </w:rPr>
        <w:t xml:space="preserve">bedenken </w:t>
      </w:r>
      <w:r w:rsidR="006422AB" w:rsidRPr="000B28F5">
        <w:rPr>
          <w:rFonts w:ascii="Arial" w:hAnsi="Arial" w:cs="Arial"/>
          <w:sz w:val="18"/>
          <w:szCs w:val="18"/>
          <w:lang w:val="nl-NL"/>
        </w:rPr>
        <w:t xml:space="preserve">waarbij zij de </w:t>
      </w:r>
      <w:r w:rsidR="00A83832" w:rsidRPr="000B28F5">
        <w:rPr>
          <w:rFonts w:ascii="Arial" w:hAnsi="Arial" w:cs="Arial"/>
          <w:sz w:val="18"/>
          <w:szCs w:val="18"/>
          <w:lang w:val="nl-NL"/>
        </w:rPr>
        <w:t xml:space="preserve">resultaten </w:t>
      </w:r>
      <w:r w:rsidR="006422AB" w:rsidRPr="000B28F5">
        <w:rPr>
          <w:rFonts w:ascii="Arial" w:hAnsi="Arial" w:cs="Arial"/>
          <w:sz w:val="18"/>
          <w:szCs w:val="18"/>
          <w:lang w:val="nl-NL"/>
        </w:rPr>
        <w:t xml:space="preserve">gebruiken om hun argumenten te onderbouwen. </w:t>
      </w:r>
      <w:r w:rsidR="00485B73" w:rsidRPr="000B28F5">
        <w:rPr>
          <w:rFonts w:ascii="Arial" w:hAnsi="Arial" w:cs="Arial"/>
          <w:sz w:val="18"/>
          <w:szCs w:val="18"/>
          <w:lang w:val="nl-NL"/>
        </w:rPr>
        <w:t>Welke problemen doen zich daarbij voor?</w:t>
      </w:r>
      <w:r w:rsidR="00C94332" w:rsidRPr="000B28F5">
        <w:rPr>
          <w:rFonts w:ascii="Arial" w:hAnsi="Arial" w:cs="Arial"/>
          <w:sz w:val="18"/>
          <w:szCs w:val="18"/>
          <w:lang w:val="nl-NL"/>
        </w:rPr>
        <w:t xml:space="preserve"> Het onderzoek werd uitgevoerd in een klas met 29 leerlingen</w:t>
      </w:r>
      <w:r w:rsidR="00DD4749">
        <w:rPr>
          <w:rFonts w:ascii="Arial" w:hAnsi="Arial" w:cs="Arial"/>
          <w:sz w:val="18"/>
          <w:szCs w:val="18"/>
          <w:lang w:val="nl-NL"/>
        </w:rPr>
        <w:t xml:space="preserve"> van groep 7</w:t>
      </w:r>
      <w:r w:rsidR="00C94332" w:rsidRPr="000B28F5">
        <w:rPr>
          <w:rFonts w:ascii="Arial" w:hAnsi="Arial" w:cs="Arial"/>
          <w:sz w:val="18"/>
          <w:szCs w:val="18"/>
          <w:lang w:val="nl-NL"/>
        </w:rPr>
        <w:t xml:space="preserve"> in Amsterdam.</w:t>
      </w:r>
      <w:r w:rsidR="006422AB" w:rsidRPr="000B28F5">
        <w:rPr>
          <w:rFonts w:ascii="Arial" w:hAnsi="Arial" w:cs="Arial"/>
          <w:sz w:val="18"/>
          <w:szCs w:val="18"/>
          <w:lang w:val="nl-NL"/>
        </w:rPr>
        <w:t xml:space="preserve"> </w:t>
      </w:r>
      <w:r w:rsidR="00420799" w:rsidRPr="000B28F5">
        <w:rPr>
          <w:rFonts w:ascii="Arial" w:hAnsi="Arial" w:cs="Arial"/>
          <w:sz w:val="18"/>
          <w:szCs w:val="18"/>
          <w:lang w:val="nl-NL"/>
        </w:rPr>
        <w:t>Het onderwijsproces en</w:t>
      </w:r>
      <w:r w:rsidR="00DD4749">
        <w:rPr>
          <w:rFonts w:ascii="Arial" w:hAnsi="Arial" w:cs="Arial"/>
          <w:sz w:val="18"/>
          <w:szCs w:val="18"/>
          <w:lang w:val="nl-NL"/>
        </w:rPr>
        <w:t xml:space="preserve"> de</w:t>
      </w:r>
      <w:r w:rsidR="00420799" w:rsidRPr="000B28F5">
        <w:rPr>
          <w:rFonts w:ascii="Arial" w:hAnsi="Arial" w:cs="Arial"/>
          <w:sz w:val="18"/>
          <w:szCs w:val="18"/>
          <w:lang w:val="nl-NL"/>
        </w:rPr>
        <w:t xml:space="preserve"> opbrengst werden gedocumenteerd door middel van video</w:t>
      </w:r>
      <w:r w:rsidR="0011346F">
        <w:rPr>
          <w:rFonts w:ascii="Arial" w:hAnsi="Arial" w:cs="Arial"/>
          <w:sz w:val="18"/>
          <w:szCs w:val="18"/>
          <w:lang w:val="nl-NL"/>
        </w:rPr>
        <w:t>- en</w:t>
      </w:r>
      <w:r w:rsidR="00420799" w:rsidRPr="000B28F5">
        <w:rPr>
          <w:rFonts w:ascii="Arial" w:hAnsi="Arial" w:cs="Arial"/>
          <w:sz w:val="18"/>
          <w:szCs w:val="18"/>
          <w:lang w:val="nl-NL"/>
        </w:rPr>
        <w:t xml:space="preserve"> audio</w:t>
      </w:r>
      <w:r w:rsidR="0011346F">
        <w:rPr>
          <w:rFonts w:ascii="Arial" w:hAnsi="Arial" w:cs="Arial"/>
          <w:sz w:val="18"/>
          <w:szCs w:val="18"/>
          <w:lang w:val="nl-NL"/>
        </w:rPr>
        <w:t>-opnames</w:t>
      </w:r>
      <w:r w:rsidR="00420799" w:rsidRPr="000B28F5">
        <w:rPr>
          <w:rFonts w:ascii="Arial" w:hAnsi="Arial" w:cs="Arial"/>
          <w:sz w:val="18"/>
          <w:szCs w:val="18"/>
          <w:lang w:val="nl-NL"/>
        </w:rPr>
        <w:t>, observat</w:t>
      </w:r>
      <w:r w:rsidR="0011346F">
        <w:rPr>
          <w:rFonts w:ascii="Arial" w:hAnsi="Arial" w:cs="Arial"/>
          <w:sz w:val="18"/>
          <w:szCs w:val="18"/>
          <w:lang w:val="nl-NL"/>
        </w:rPr>
        <w:t xml:space="preserve">ieverslagen, </w:t>
      </w:r>
      <w:r w:rsidR="00420799" w:rsidRPr="000B28F5">
        <w:rPr>
          <w:rFonts w:ascii="Arial" w:hAnsi="Arial" w:cs="Arial"/>
          <w:sz w:val="18"/>
          <w:szCs w:val="18"/>
          <w:lang w:val="nl-NL"/>
        </w:rPr>
        <w:t>individuele</w:t>
      </w:r>
      <w:r w:rsidR="0011346F">
        <w:rPr>
          <w:rFonts w:ascii="Arial" w:hAnsi="Arial" w:cs="Arial"/>
          <w:sz w:val="18"/>
          <w:szCs w:val="18"/>
          <w:lang w:val="nl-NL"/>
        </w:rPr>
        <w:t xml:space="preserve"> werkbladen</w:t>
      </w:r>
      <w:r w:rsidR="00420799" w:rsidRPr="000B28F5">
        <w:rPr>
          <w:rFonts w:ascii="Arial" w:hAnsi="Arial" w:cs="Arial"/>
          <w:sz w:val="18"/>
          <w:szCs w:val="18"/>
          <w:lang w:val="nl-NL"/>
        </w:rPr>
        <w:t xml:space="preserve"> en groepswerkbladen van</w:t>
      </w:r>
      <w:r w:rsidR="0011346F">
        <w:rPr>
          <w:rFonts w:ascii="Arial" w:hAnsi="Arial" w:cs="Arial"/>
          <w:sz w:val="18"/>
          <w:szCs w:val="18"/>
          <w:lang w:val="nl-NL"/>
        </w:rPr>
        <w:t xml:space="preserve"> de leerlingen</w:t>
      </w:r>
      <w:r w:rsidR="00420799" w:rsidRPr="000B28F5">
        <w:rPr>
          <w:rFonts w:ascii="Arial" w:hAnsi="Arial" w:cs="Arial"/>
          <w:sz w:val="18"/>
          <w:szCs w:val="18"/>
          <w:lang w:val="nl-NL"/>
        </w:rPr>
        <w:t xml:space="preserve">. </w:t>
      </w:r>
    </w:p>
    <w:p w:rsidR="00D1487E" w:rsidRPr="000B28F5" w:rsidRDefault="00DD4749" w:rsidP="00DD4749">
      <w:pPr>
        <w:tabs>
          <w:tab w:val="left" w:pos="284"/>
        </w:tabs>
        <w:contextualSpacing/>
        <w:rPr>
          <w:rFonts w:ascii="Arial" w:hAnsi="Arial" w:cs="Arial"/>
          <w:sz w:val="18"/>
          <w:szCs w:val="18"/>
          <w:lang w:val="nl-NL"/>
        </w:rPr>
      </w:pPr>
      <w:r>
        <w:rPr>
          <w:rFonts w:ascii="Arial" w:hAnsi="Arial" w:cs="Arial"/>
          <w:sz w:val="18"/>
          <w:szCs w:val="18"/>
          <w:lang w:val="nl-NL"/>
        </w:rPr>
        <w:tab/>
      </w:r>
      <w:r w:rsidR="00D05B95" w:rsidRPr="000B28F5">
        <w:rPr>
          <w:rFonts w:ascii="Arial" w:hAnsi="Arial" w:cs="Arial"/>
          <w:sz w:val="18"/>
          <w:szCs w:val="18"/>
          <w:lang w:val="nl-NL"/>
        </w:rPr>
        <w:t xml:space="preserve">Het kost de leerlingen weinig moeite om experimenten te </w:t>
      </w:r>
      <w:r w:rsidR="00BC3F13" w:rsidRPr="000B28F5">
        <w:rPr>
          <w:rFonts w:ascii="Arial" w:hAnsi="Arial" w:cs="Arial"/>
          <w:sz w:val="18"/>
          <w:szCs w:val="18"/>
          <w:lang w:val="nl-NL"/>
        </w:rPr>
        <w:t xml:space="preserve">bedenken </w:t>
      </w:r>
      <w:r w:rsidR="00D05B95" w:rsidRPr="000B28F5">
        <w:rPr>
          <w:rFonts w:ascii="Arial" w:hAnsi="Arial" w:cs="Arial"/>
          <w:sz w:val="18"/>
          <w:szCs w:val="18"/>
          <w:lang w:val="nl-NL"/>
        </w:rPr>
        <w:t>om het verschijnsel in de cartoon</w:t>
      </w:r>
      <w:r w:rsidR="00BC3F13" w:rsidRPr="000B28F5">
        <w:rPr>
          <w:rFonts w:ascii="Arial" w:hAnsi="Arial" w:cs="Arial"/>
          <w:sz w:val="18"/>
          <w:szCs w:val="18"/>
          <w:lang w:val="nl-NL"/>
        </w:rPr>
        <w:t xml:space="preserve"> </w:t>
      </w:r>
      <w:r w:rsidR="00FA6B48" w:rsidRPr="000B28F5">
        <w:rPr>
          <w:rFonts w:ascii="Arial" w:hAnsi="Arial" w:cs="Arial"/>
          <w:sz w:val="18"/>
          <w:szCs w:val="18"/>
          <w:lang w:val="nl-NL"/>
        </w:rPr>
        <w:t xml:space="preserve">nader </w:t>
      </w:r>
      <w:r w:rsidR="00D05B95" w:rsidRPr="000B28F5">
        <w:rPr>
          <w:rFonts w:ascii="Arial" w:hAnsi="Arial" w:cs="Arial"/>
          <w:sz w:val="18"/>
          <w:szCs w:val="18"/>
          <w:lang w:val="nl-NL"/>
        </w:rPr>
        <w:t>te onderzoeken, maar de onderzoeksvaardigheden die leerlinge</w:t>
      </w:r>
      <w:r w:rsidR="00D1487E" w:rsidRPr="000B28F5">
        <w:rPr>
          <w:rFonts w:ascii="Arial" w:hAnsi="Arial" w:cs="Arial"/>
          <w:sz w:val="18"/>
          <w:szCs w:val="18"/>
          <w:lang w:val="nl-NL"/>
        </w:rPr>
        <w:t>n daarbij nodig hebben ontbreken</w:t>
      </w:r>
      <w:r w:rsidR="00D05B95" w:rsidRPr="000B28F5">
        <w:rPr>
          <w:rFonts w:ascii="Arial" w:hAnsi="Arial" w:cs="Arial"/>
          <w:sz w:val="18"/>
          <w:szCs w:val="18"/>
          <w:lang w:val="nl-NL"/>
        </w:rPr>
        <w:t xml:space="preserve"> in meer of mindere mate.</w:t>
      </w:r>
      <w:r w:rsidR="00D1487E" w:rsidRPr="000B28F5">
        <w:rPr>
          <w:rFonts w:ascii="Arial" w:hAnsi="Arial" w:cs="Arial"/>
          <w:sz w:val="18"/>
          <w:szCs w:val="18"/>
          <w:lang w:val="nl-NL"/>
        </w:rPr>
        <w:t xml:space="preserve"> </w:t>
      </w:r>
      <w:r w:rsidR="00FA6B48" w:rsidRPr="000B28F5">
        <w:rPr>
          <w:rFonts w:ascii="Arial" w:hAnsi="Arial" w:cs="Arial"/>
          <w:sz w:val="18"/>
          <w:szCs w:val="18"/>
          <w:lang w:val="nl-NL"/>
        </w:rPr>
        <w:t>Bij</w:t>
      </w:r>
      <w:r w:rsidR="0011346F">
        <w:rPr>
          <w:rFonts w:ascii="Arial" w:hAnsi="Arial" w:cs="Arial"/>
          <w:sz w:val="18"/>
          <w:szCs w:val="18"/>
          <w:lang w:val="nl-NL"/>
        </w:rPr>
        <w:t xml:space="preserve"> de</w:t>
      </w:r>
      <w:r w:rsidR="00FA6B48" w:rsidRPr="000B28F5">
        <w:rPr>
          <w:rFonts w:ascii="Arial" w:hAnsi="Arial" w:cs="Arial"/>
          <w:sz w:val="18"/>
          <w:szCs w:val="18"/>
          <w:lang w:val="nl-NL"/>
        </w:rPr>
        <w:t xml:space="preserve"> uitvoering worden de oorspronkelijke onderzoeksvraag </w:t>
      </w:r>
      <w:r w:rsidR="001F4C3F" w:rsidRPr="000B28F5">
        <w:rPr>
          <w:rFonts w:ascii="Arial" w:hAnsi="Arial" w:cs="Arial"/>
          <w:sz w:val="18"/>
          <w:szCs w:val="18"/>
          <w:lang w:val="nl-NL"/>
        </w:rPr>
        <w:t xml:space="preserve">van de kinderen zelf </w:t>
      </w:r>
      <w:r w:rsidR="00FA6B48" w:rsidRPr="000B28F5">
        <w:rPr>
          <w:rFonts w:ascii="Arial" w:hAnsi="Arial" w:cs="Arial"/>
          <w:sz w:val="18"/>
          <w:szCs w:val="18"/>
          <w:lang w:val="nl-NL"/>
        </w:rPr>
        <w:t>en</w:t>
      </w:r>
      <w:r>
        <w:rPr>
          <w:rFonts w:ascii="Arial" w:hAnsi="Arial" w:cs="Arial"/>
          <w:sz w:val="18"/>
          <w:szCs w:val="18"/>
          <w:lang w:val="nl-NL"/>
        </w:rPr>
        <w:t xml:space="preserve"> </w:t>
      </w:r>
      <w:r w:rsidRPr="0011346F">
        <w:rPr>
          <w:rFonts w:ascii="Arial" w:hAnsi="Arial" w:cs="Arial"/>
          <w:sz w:val="18"/>
          <w:szCs w:val="18"/>
          <w:lang w:val="nl-NL"/>
        </w:rPr>
        <w:t>het oorspronkelijke</w:t>
      </w:r>
      <w:r w:rsidR="00FA6B48" w:rsidRPr="0011346F">
        <w:rPr>
          <w:rFonts w:ascii="Arial" w:hAnsi="Arial" w:cs="Arial"/>
          <w:sz w:val="18"/>
          <w:szCs w:val="18"/>
          <w:lang w:val="nl-NL"/>
        </w:rPr>
        <w:t xml:space="preserve"> ontwerp</w:t>
      </w:r>
      <w:r w:rsidRPr="0011346F">
        <w:rPr>
          <w:rFonts w:ascii="Arial" w:hAnsi="Arial" w:cs="Arial"/>
          <w:sz w:val="18"/>
          <w:szCs w:val="18"/>
          <w:lang w:val="nl-NL"/>
        </w:rPr>
        <w:t xml:space="preserve"> van het experiment</w:t>
      </w:r>
      <w:r w:rsidR="00FA6B48" w:rsidRPr="000B28F5">
        <w:rPr>
          <w:rFonts w:ascii="Arial" w:hAnsi="Arial" w:cs="Arial"/>
          <w:sz w:val="18"/>
          <w:szCs w:val="18"/>
          <w:lang w:val="nl-NL"/>
        </w:rPr>
        <w:t xml:space="preserve"> nogal eens vergeten</w:t>
      </w:r>
      <w:r w:rsidR="00363A78" w:rsidRPr="000B28F5">
        <w:rPr>
          <w:rFonts w:ascii="Arial" w:hAnsi="Arial" w:cs="Arial"/>
          <w:sz w:val="18"/>
          <w:szCs w:val="18"/>
          <w:lang w:val="nl-NL"/>
        </w:rPr>
        <w:t>, en leveren</w:t>
      </w:r>
      <w:r w:rsidR="0011346F">
        <w:rPr>
          <w:rFonts w:ascii="Arial" w:hAnsi="Arial" w:cs="Arial"/>
          <w:sz w:val="18"/>
          <w:szCs w:val="18"/>
          <w:lang w:val="nl-NL"/>
        </w:rPr>
        <w:t xml:space="preserve"> de</w:t>
      </w:r>
      <w:r w:rsidR="00363A78" w:rsidRPr="000B28F5">
        <w:rPr>
          <w:rFonts w:ascii="Arial" w:hAnsi="Arial" w:cs="Arial"/>
          <w:sz w:val="18"/>
          <w:szCs w:val="18"/>
          <w:lang w:val="nl-NL"/>
        </w:rPr>
        <w:t xml:space="preserve"> experimenten andere kennis op dan bedoeld in de oorspronkelijke onderzoeksvraag.</w:t>
      </w:r>
      <w:r w:rsidR="00FA6B48" w:rsidRPr="000B28F5">
        <w:rPr>
          <w:rFonts w:ascii="Arial" w:hAnsi="Arial" w:cs="Arial"/>
          <w:sz w:val="18"/>
          <w:szCs w:val="18"/>
          <w:lang w:val="nl-NL"/>
        </w:rPr>
        <w:t xml:space="preserve"> </w:t>
      </w:r>
      <w:r w:rsidR="00363A78" w:rsidRPr="000B28F5">
        <w:rPr>
          <w:rFonts w:ascii="Arial" w:hAnsi="Arial" w:cs="Arial"/>
          <w:sz w:val="18"/>
          <w:szCs w:val="18"/>
          <w:lang w:val="nl-NL"/>
        </w:rPr>
        <w:t xml:space="preserve">De cartoons bleken ook duidelijk </w:t>
      </w:r>
      <w:r w:rsidR="0011346F">
        <w:rPr>
          <w:rFonts w:ascii="Arial" w:hAnsi="Arial" w:cs="Arial"/>
          <w:sz w:val="18"/>
          <w:szCs w:val="18"/>
          <w:lang w:val="nl-NL"/>
        </w:rPr>
        <w:t xml:space="preserve">te </w:t>
      </w:r>
      <w:r w:rsidR="00363A78" w:rsidRPr="000B28F5">
        <w:rPr>
          <w:rFonts w:ascii="Arial" w:hAnsi="Arial" w:cs="Arial"/>
          <w:sz w:val="18"/>
          <w:szCs w:val="18"/>
          <w:lang w:val="nl-NL"/>
        </w:rPr>
        <w:t>verschillen in hun potentie</w:t>
      </w:r>
      <w:r>
        <w:rPr>
          <w:rFonts w:ascii="Arial" w:hAnsi="Arial" w:cs="Arial"/>
          <w:sz w:val="18"/>
          <w:szCs w:val="18"/>
          <w:lang w:val="nl-NL"/>
        </w:rPr>
        <w:t xml:space="preserve"> om</w:t>
      </w:r>
      <w:r w:rsidR="00363A78" w:rsidRPr="000B28F5">
        <w:rPr>
          <w:rFonts w:ascii="Arial" w:hAnsi="Arial" w:cs="Arial"/>
          <w:sz w:val="18"/>
          <w:szCs w:val="18"/>
          <w:lang w:val="nl-NL"/>
        </w:rPr>
        <w:t xml:space="preserve"> productief onderzoek te genereren. </w:t>
      </w:r>
      <w:r w:rsidR="00D1487E" w:rsidRPr="000B28F5">
        <w:rPr>
          <w:rFonts w:ascii="Arial" w:hAnsi="Arial" w:cs="Arial"/>
          <w:sz w:val="18"/>
          <w:szCs w:val="18"/>
          <w:lang w:val="nl-NL"/>
        </w:rPr>
        <w:t>De docent kan het gebruik van concept cartoons in de lessen op een hoger niveau brengen door zorgvuldig te overwegen wanneer welke cartoon te gebruiken</w:t>
      </w:r>
      <w:r w:rsidR="00877881">
        <w:rPr>
          <w:rFonts w:ascii="Arial" w:hAnsi="Arial" w:cs="Arial"/>
          <w:sz w:val="18"/>
          <w:szCs w:val="18"/>
          <w:lang w:val="nl-NL"/>
        </w:rPr>
        <w:t xml:space="preserve"> en</w:t>
      </w:r>
      <w:r w:rsidR="00D1487E" w:rsidRPr="000B28F5">
        <w:rPr>
          <w:rFonts w:ascii="Arial" w:hAnsi="Arial" w:cs="Arial"/>
          <w:sz w:val="18"/>
          <w:szCs w:val="18"/>
          <w:lang w:val="nl-NL"/>
        </w:rPr>
        <w:t xml:space="preserve"> hoe de cartoon in te zetten om welke vaardigheden te ontwikkelen</w:t>
      </w:r>
      <w:r w:rsidR="00877881">
        <w:rPr>
          <w:rFonts w:ascii="Arial" w:hAnsi="Arial" w:cs="Arial"/>
          <w:sz w:val="18"/>
          <w:szCs w:val="18"/>
          <w:lang w:val="nl-NL"/>
        </w:rPr>
        <w:t xml:space="preserve">, maar ook </w:t>
      </w:r>
      <w:r w:rsidR="00D1487E" w:rsidRPr="000B28F5">
        <w:rPr>
          <w:rFonts w:ascii="Arial" w:hAnsi="Arial" w:cs="Arial"/>
          <w:sz w:val="18"/>
          <w:szCs w:val="18"/>
          <w:lang w:val="nl-NL"/>
        </w:rPr>
        <w:t>door de discussie, het proces van het ontwerpen van de experimenten</w:t>
      </w:r>
      <w:r w:rsidR="00363A78" w:rsidRPr="000B28F5">
        <w:rPr>
          <w:rFonts w:ascii="Arial" w:hAnsi="Arial" w:cs="Arial"/>
          <w:sz w:val="18"/>
          <w:szCs w:val="18"/>
          <w:lang w:val="nl-NL"/>
        </w:rPr>
        <w:t>,</w:t>
      </w:r>
      <w:r w:rsidR="00D1487E" w:rsidRPr="000B28F5">
        <w:rPr>
          <w:rFonts w:ascii="Arial" w:hAnsi="Arial" w:cs="Arial"/>
          <w:sz w:val="18"/>
          <w:szCs w:val="18"/>
          <w:lang w:val="nl-NL"/>
        </w:rPr>
        <w:t xml:space="preserve"> </w:t>
      </w:r>
      <w:r w:rsidR="00363A78" w:rsidRPr="000B28F5">
        <w:rPr>
          <w:rFonts w:ascii="Arial" w:hAnsi="Arial" w:cs="Arial"/>
          <w:sz w:val="18"/>
          <w:szCs w:val="18"/>
          <w:lang w:val="nl-NL"/>
        </w:rPr>
        <w:t>het documenteren van</w:t>
      </w:r>
      <w:r w:rsidR="00877881">
        <w:rPr>
          <w:rFonts w:ascii="Arial" w:hAnsi="Arial" w:cs="Arial"/>
          <w:sz w:val="18"/>
          <w:szCs w:val="18"/>
          <w:lang w:val="nl-NL"/>
        </w:rPr>
        <w:t xml:space="preserve"> </w:t>
      </w:r>
      <w:r w:rsidR="00363A78" w:rsidRPr="000B28F5">
        <w:rPr>
          <w:rFonts w:ascii="Arial" w:hAnsi="Arial" w:cs="Arial"/>
          <w:sz w:val="18"/>
          <w:szCs w:val="18"/>
          <w:lang w:val="nl-NL"/>
        </w:rPr>
        <w:t xml:space="preserve">resultaten in logboek of werkblad </w:t>
      </w:r>
      <w:r w:rsidR="00D1487E" w:rsidRPr="000B28F5">
        <w:rPr>
          <w:rFonts w:ascii="Arial" w:hAnsi="Arial" w:cs="Arial"/>
          <w:sz w:val="18"/>
          <w:szCs w:val="18"/>
          <w:lang w:val="nl-NL"/>
        </w:rPr>
        <w:t xml:space="preserve">en het gebruiken van bewijsmateriaal </w:t>
      </w:r>
      <w:r w:rsidR="00363A78" w:rsidRPr="000B28F5">
        <w:rPr>
          <w:rFonts w:ascii="Arial" w:hAnsi="Arial" w:cs="Arial"/>
          <w:sz w:val="18"/>
          <w:szCs w:val="18"/>
          <w:lang w:val="nl-NL"/>
        </w:rPr>
        <w:t xml:space="preserve">in redeneringen </w:t>
      </w:r>
      <w:r w:rsidR="00D1487E" w:rsidRPr="000B28F5">
        <w:rPr>
          <w:rFonts w:ascii="Arial" w:hAnsi="Arial" w:cs="Arial"/>
          <w:sz w:val="18"/>
          <w:szCs w:val="18"/>
          <w:lang w:val="nl-NL"/>
        </w:rPr>
        <w:t>te begeleiden</w:t>
      </w:r>
      <w:r w:rsidR="00363A78" w:rsidRPr="000B28F5">
        <w:rPr>
          <w:rFonts w:ascii="Arial" w:hAnsi="Arial" w:cs="Arial"/>
          <w:sz w:val="18"/>
          <w:szCs w:val="18"/>
          <w:lang w:val="nl-NL"/>
        </w:rPr>
        <w:t xml:space="preserve"> en daarin leerlijnen uit te zetten.</w:t>
      </w:r>
      <w:r w:rsidR="00D05B95" w:rsidRPr="000B28F5">
        <w:rPr>
          <w:rFonts w:ascii="Arial" w:hAnsi="Arial" w:cs="Arial"/>
          <w:sz w:val="18"/>
          <w:szCs w:val="18"/>
          <w:lang w:val="nl-NL"/>
        </w:rPr>
        <w:t xml:space="preserve"> </w:t>
      </w:r>
    </w:p>
    <w:p w:rsidR="00D05B95" w:rsidRPr="00877881" w:rsidRDefault="00D05B95" w:rsidP="00DD4749">
      <w:pPr>
        <w:tabs>
          <w:tab w:val="left" w:pos="284"/>
        </w:tabs>
        <w:rPr>
          <w:rFonts w:ascii="Arial" w:hAnsi="Arial" w:cs="Arial"/>
          <w:sz w:val="18"/>
          <w:szCs w:val="18"/>
          <w:lang w:val="nl-NL"/>
        </w:rPr>
      </w:pPr>
    </w:p>
    <w:p w:rsidR="00227FF8" w:rsidRPr="000B28F5" w:rsidRDefault="00DD4749" w:rsidP="00DD4749">
      <w:pPr>
        <w:tabs>
          <w:tab w:val="left" w:pos="284"/>
        </w:tabs>
        <w:rPr>
          <w:rFonts w:ascii="Arial" w:eastAsia="Calibri" w:hAnsi="Arial" w:cs="Arial"/>
          <w:b/>
          <w:bCs/>
          <w:sz w:val="18"/>
          <w:szCs w:val="18"/>
          <w:lang w:val="nl-NL"/>
        </w:rPr>
      </w:pPr>
      <w:r>
        <w:rPr>
          <w:rFonts w:ascii="Arial" w:eastAsia="Calibri" w:hAnsi="Arial" w:cs="Arial"/>
          <w:b/>
          <w:bCs/>
          <w:sz w:val="18"/>
          <w:szCs w:val="18"/>
          <w:lang w:val="nl-NL"/>
        </w:rPr>
        <w:t>1</w:t>
      </w:r>
      <w:r>
        <w:rPr>
          <w:rFonts w:ascii="Arial" w:eastAsia="Calibri" w:hAnsi="Arial" w:cs="Arial"/>
          <w:b/>
          <w:bCs/>
          <w:sz w:val="18"/>
          <w:szCs w:val="18"/>
          <w:lang w:val="nl-NL"/>
        </w:rPr>
        <w:tab/>
      </w:r>
      <w:r w:rsidR="00227FF8" w:rsidRPr="000B28F5">
        <w:rPr>
          <w:rFonts w:ascii="Arial" w:eastAsia="Calibri" w:hAnsi="Arial" w:cs="Arial"/>
          <w:b/>
          <w:bCs/>
          <w:sz w:val="18"/>
          <w:szCs w:val="18"/>
          <w:lang w:val="nl-NL"/>
        </w:rPr>
        <w:t>Inleiding</w:t>
      </w:r>
    </w:p>
    <w:p w:rsidR="00227FF8" w:rsidRPr="000B28F5" w:rsidRDefault="00227FF8" w:rsidP="00DD4749">
      <w:pPr>
        <w:tabs>
          <w:tab w:val="left" w:pos="284"/>
        </w:tabs>
        <w:autoSpaceDE w:val="0"/>
        <w:autoSpaceDN w:val="0"/>
        <w:adjustRightInd w:val="0"/>
        <w:rPr>
          <w:rFonts w:ascii="Arial" w:eastAsia="Calibri" w:hAnsi="Arial" w:cs="Arial"/>
          <w:sz w:val="18"/>
          <w:szCs w:val="18"/>
          <w:lang w:val="nl-NL"/>
        </w:rPr>
      </w:pPr>
      <w:r w:rsidRPr="000B28F5">
        <w:rPr>
          <w:rFonts w:ascii="Arial" w:eastAsia="Calibri" w:hAnsi="Arial" w:cs="Arial"/>
          <w:sz w:val="18"/>
          <w:szCs w:val="18"/>
          <w:lang w:val="nl-NL"/>
        </w:rPr>
        <w:t xml:space="preserve">Onderzoekend leren </w:t>
      </w:r>
      <w:r w:rsidR="00694273" w:rsidRPr="000B28F5">
        <w:rPr>
          <w:rFonts w:ascii="Arial" w:eastAsia="Calibri" w:hAnsi="Arial" w:cs="Arial"/>
          <w:sz w:val="18"/>
          <w:szCs w:val="18"/>
          <w:lang w:val="nl-NL"/>
        </w:rPr>
        <w:t>(</w:t>
      </w:r>
      <w:r w:rsidR="00877881">
        <w:rPr>
          <w:rFonts w:ascii="Arial" w:eastAsia="Calibri" w:hAnsi="Arial" w:cs="Arial"/>
          <w:sz w:val="18"/>
          <w:szCs w:val="18"/>
          <w:lang w:val="nl-NL"/>
        </w:rPr>
        <w:t>of ‘</w:t>
      </w:r>
      <w:r w:rsidR="00694273" w:rsidRPr="000B28F5">
        <w:rPr>
          <w:rFonts w:ascii="Arial" w:eastAsia="Calibri" w:hAnsi="Arial" w:cs="Arial"/>
          <w:sz w:val="18"/>
          <w:szCs w:val="18"/>
          <w:lang w:val="nl-NL"/>
        </w:rPr>
        <w:t>inquiry</w:t>
      </w:r>
      <w:r w:rsidR="00877881">
        <w:rPr>
          <w:rFonts w:ascii="Arial" w:eastAsia="Calibri" w:hAnsi="Arial" w:cs="Arial"/>
          <w:sz w:val="18"/>
          <w:szCs w:val="18"/>
          <w:lang w:val="nl-NL"/>
        </w:rPr>
        <w:t>-based learning’</w:t>
      </w:r>
      <w:r w:rsidR="00694273" w:rsidRPr="000B28F5">
        <w:rPr>
          <w:rFonts w:ascii="Arial" w:eastAsia="Calibri" w:hAnsi="Arial" w:cs="Arial"/>
          <w:sz w:val="18"/>
          <w:szCs w:val="18"/>
          <w:lang w:val="nl-NL"/>
        </w:rPr>
        <w:t xml:space="preserve">) </w:t>
      </w:r>
      <w:r w:rsidRPr="000B28F5">
        <w:rPr>
          <w:rFonts w:ascii="Arial" w:eastAsia="Calibri" w:hAnsi="Arial" w:cs="Arial"/>
          <w:sz w:val="18"/>
          <w:szCs w:val="18"/>
          <w:lang w:val="nl-NL"/>
        </w:rPr>
        <w:t xml:space="preserve">in natuur- en techniekonderwijs is gepropageerd sinds de jaren zestig of zelfs sinds de tijd van Dewey vroeg in de </w:t>
      </w:r>
      <w:r w:rsidR="00DD4749">
        <w:rPr>
          <w:rFonts w:ascii="Arial" w:eastAsia="Calibri" w:hAnsi="Arial" w:cs="Arial"/>
          <w:sz w:val="18"/>
          <w:szCs w:val="18"/>
          <w:lang w:val="nl-NL"/>
        </w:rPr>
        <w:t>twintig</w:t>
      </w:r>
      <w:r w:rsidRPr="000B28F5">
        <w:rPr>
          <w:rFonts w:ascii="Arial" w:eastAsia="Calibri" w:hAnsi="Arial" w:cs="Arial"/>
          <w:sz w:val="18"/>
          <w:szCs w:val="18"/>
          <w:lang w:val="nl-NL"/>
        </w:rPr>
        <w:t xml:space="preserve">ste eeuw. Onderzoekend leren kan opgevat worden als een didactische methode (onderzoekend leren) of als een leerdoel (leren onderzoeken). In dit artikel gaat het ons om </w:t>
      </w:r>
      <w:r w:rsidR="00877881">
        <w:rPr>
          <w:rFonts w:ascii="Arial" w:eastAsia="Calibri" w:hAnsi="Arial" w:cs="Arial"/>
          <w:sz w:val="18"/>
          <w:szCs w:val="18"/>
          <w:lang w:val="nl-NL"/>
        </w:rPr>
        <w:t xml:space="preserve">het </w:t>
      </w:r>
      <w:r w:rsidRPr="000B28F5">
        <w:rPr>
          <w:rFonts w:ascii="Arial" w:eastAsia="Calibri" w:hAnsi="Arial" w:cs="Arial"/>
          <w:sz w:val="18"/>
          <w:szCs w:val="18"/>
          <w:lang w:val="nl-NL"/>
        </w:rPr>
        <w:t>leren onderzoeken</w:t>
      </w:r>
      <w:r w:rsidR="00877881">
        <w:rPr>
          <w:rFonts w:ascii="Arial" w:eastAsia="Calibri" w:hAnsi="Arial" w:cs="Arial"/>
          <w:sz w:val="18"/>
          <w:szCs w:val="18"/>
          <w:lang w:val="nl-NL"/>
        </w:rPr>
        <w:t>,</w:t>
      </w:r>
      <w:r w:rsidR="005F42BF" w:rsidRPr="000B28F5">
        <w:rPr>
          <w:rFonts w:ascii="Arial" w:eastAsia="Calibri" w:hAnsi="Arial" w:cs="Arial"/>
          <w:sz w:val="18"/>
          <w:szCs w:val="18"/>
          <w:lang w:val="nl-NL"/>
        </w:rPr>
        <w:t xml:space="preserve"> </w:t>
      </w:r>
      <w:r w:rsidRPr="000B28F5">
        <w:rPr>
          <w:rFonts w:ascii="Arial" w:eastAsia="Calibri" w:hAnsi="Arial" w:cs="Arial"/>
          <w:sz w:val="18"/>
          <w:szCs w:val="18"/>
          <w:lang w:val="nl-NL"/>
        </w:rPr>
        <w:t xml:space="preserve">dat volgens ons een essentieel leerdoel is voor onderwijs in de natuurwetenschappen. </w:t>
      </w:r>
      <w:r w:rsidR="00877881">
        <w:rPr>
          <w:rFonts w:ascii="Arial" w:eastAsia="Calibri" w:hAnsi="Arial" w:cs="Arial"/>
          <w:sz w:val="18"/>
          <w:szCs w:val="18"/>
          <w:lang w:val="nl-NL"/>
        </w:rPr>
        <w:t>In d</w:t>
      </w:r>
      <w:r w:rsidRPr="000B28F5">
        <w:rPr>
          <w:rFonts w:ascii="Arial" w:eastAsia="Calibri" w:hAnsi="Arial" w:cs="Arial"/>
          <w:sz w:val="18"/>
          <w:szCs w:val="18"/>
          <w:lang w:val="nl-NL"/>
        </w:rPr>
        <w:t>e Nederlandse kerndoelen primair onderwijs s</w:t>
      </w:r>
      <w:r w:rsidR="00877881">
        <w:rPr>
          <w:rFonts w:ascii="Arial" w:eastAsia="Calibri" w:hAnsi="Arial" w:cs="Arial"/>
          <w:sz w:val="18"/>
          <w:szCs w:val="18"/>
          <w:lang w:val="nl-NL"/>
        </w:rPr>
        <w:t>taat</w:t>
      </w:r>
      <w:r w:rsidRPr="000B28F5">
        <w:rPr>
          <w:rFonts w:ascii="Arial" w:eastAsia="Calibri" w:hAnsi="Arial" w:cs="Arial"/>
          <w:sz w:val="18"/>
          <w:szCs w:val="18"/>
          <w:lang w:val="nl-NL"/>
        </w:rPr>
        <w:t>: “</w:t>
      </w:r>
      <w:r w:rsidRPr="000B28F5">
        <w:rPr>
          <w:rFonts w:ascii="Arial" w:eastAsia="Calibri" w:hAnsi="Arial" w:cs="Arial"/>
          <w:bCs/>
          <w:sz w:val="18"/>
          <w:szCs w:val="18"/>
          <w:lang w:val="nl-NL"/>
        </w:rPr>
        <w:t>De leerlingen leren onderzoek doen aan materialen en natuurkundige verschijnselen, zoals licht, geluid, elektriciteit, kracht, magnetisme en temperatuur”</w:t>
      </w:r>
      <w:r w:rsidR="00877881">
        <w:rPr>
          <w:rFonts w:ascii="Arial" w:eastAsia="Calibri" w:hAnsi="Arial" w:cs="Arial"/>
          <w:bCs/>
          <w:sz w:val="18"/>
          <w:szCs w:val="18"/>
          <w:lang w:val="nl-NL"/>
        </w:rPr>
        <w:t xml:space="preserve"> (kerndoel 42)</w:t>
      </w:r>
      <w:r w:rsidRPr="000B28F5">
        <w:rPr>
          <w:rFonts w:ascii="Arial" w:eastAsia="Calibri" w:hAnsi="Arial" w:cs="Arial"/>
          <w:bCs/>
          <w:sz w:val="18"/>
          <w:szCs w:val="18"/>
          <w:lang w:val="nl-NL"/>
        </w:rPr>
        <w:t>. Er is geen verdere uitwerking over wat</w:t>
      </w:r>
      <w:r w:rsidR="00450F09">
        <w:rPr>
          <w:rFonts w:ascii="Arial" w:eastAsia="Calibri" w:hAnsi="Arial" w:cs="Arial"/>
          <w:bCs/>
          <w:sz w:val="18"/>
          <w:szCs w:val="18"/>
          <w:lang w:val="nl-NL"/>
        </w:rPr>
        <w:t xml:space="preserve"> dat</w:t>
      </w:r>
      <w:r w:rsidRPr="000B28F5">
        <w:rPr>
          <w:rFonts w:ascii="Arial" w:eastAsia="Calibri" w:hAnsi="Arial" w:cs="Arial"/>
          <w:bCs/>
          <w:sz w:val="18"/>
          <w:szCs w:val="18"/>
          <w:lang w:val="nl-NL"/>
        </w:rPr>
        <w:t xml:space="preserve"> </w:t>
      </w:r>
      <w:r w:rsidR="00877881">
        <w:rPr>
          <w:rFonts w:ascii="Arial" w:eastAsia="Calibri" w:hAnsi="Arial" w:cs="Arial"/>
          <w:bCs/>
          <w:sz w:val="18"/>
          <w:szCs w:val="18"/>
          <w:lang w:val="nl-NL"/>
        </w:rPr>
        <w:t>“</w:t>
      </w:r>
      <w:r w:rsidRPr="000B28F5">
        <w:rPr>
          <w:rFonts w:ascii="Arial" w:eastAsia="Calibri" w:hAnsi="Arial" w:cs="Arial"/>
          <w:bCs/>
          <w:sz w:val="18"/>
          <w:szCs w:val="18"/>
          <w:lang w:val="nl-NL"/>
        </w:rPr>
        <w:t>leren onderzoek doen</w:t>
      </w:r>
      <w:r w:rsidR="00877881">
        <w:rPr>
          <w:rFonts w:ascii="Arial" w:eastAsia="Calibri" w:hAnsi="Arial" w:cs="Arial"/>
          <w:bCs/>
          <w:sz w:val="18"/>
          <w:szCs w:val="18"/>
          <w:lang w:val="nl-NL"/>
        </w:rPr>
        <w:t>”</w:t>
      </w:r>
      <w:r w:rsidRPr="000B28F5">
        <w:rPr>
          <w:rFonts w:ascii="Arial" w:eastAsia="Calibri" w:hAnsi="Arial" w:cs="Arial"/>
          <w:bCs/>
          <w:sz w:val="18"/>
          <w:szCs w:val="18"/>
          <w:lang w:val="nl-NL"/>
        </w:rPr>
        <w:t xml:space="preserve"> is. </w:t>
      </w:r>
      <w:r w:rsidRPr="00F85F98">
        <w:rPr>
          <w:rFonts w:ascii="Arial" w:eastAsia="Calibri" w:hAnsi="Arial" w:cs="Arial"/>
          <w:bCs/>
          <w:sz w:val="18"/>
          <w:szCs w:val="18"/>
          <w:lang w:val="en-GB"/>
        </w:rPr>
        <w:t>Het Engelse science curriculum</w:t>
      </w:r>
      <w:r w:rsidR="00877881" w:rsidRPr="00F85F98">
        <w:rPr>
          <w:rFonts w:ascii="Arial" w:eastAsia="Calibri" w:hAnsi="Arial" w:cs="Arial"/>
          <w:bCs/>
          <w:sz w:val="18"/>
          <w:szCs w:val="18"/>
          <w:lang w:val="en-GB"/>
        </w:rPr>
        <w:t xml:space="preserve"> voor</w:t>
      </w:r>
      <w:r w:rsidRPr="00F85F98">
        <w:rPr>
          <w:rFonts w:ascii="Arial" w:eastAsia="Calibri" w:hAnsi="Arial" w:cs="Arial"/>
          <w:bCs/>
          <w:sz w:val="18"/>
          <w:szCs w:val="18"/>
          <w:lang w:val="en-GB"/>
        </w:rPr>
        <w:t xml:space="preserve"> </w:t>
      </w:r>
      <w:r w:rsidR="00695CDE" w:rsidRPr="00F85F98">
        <w:rPr>
          <w:rFonts w:ascii="Arial" w:eastAsia="Calibri" w:hAnsi="Arial" w:cs="Arial"/>
          <w:bCs/>
          <w:sz w:val="18"/>
          <w:szCs w:val="18"/>
          <w:lang w:val="en-GB"/>
        </w:rPr>
        <w:t xml:space="preserve">leerlingen in de leeftijd van elf jaar </w:t>
      </w:r>
      <w:r w:rsidRPr="00F85F98">
        <w:rPr>
          <w:rFonts w:ascii="Arial" w:eastAsia="Calibri" w:hAnsi="Arial" w:cs="Arial"/>
          <w:bCs/>
          <w:sz w:val="18"/>
          <w:szCs w:val="18"/>
          <w:lang w:val="en-GB"/>
        </w:rPr>
        <w:t xml:space="preserve">(Keystage 2) </w:t>
      </w:r>
      <w:r w:rsidR="00AA48AE" w:rsidRPr="00F85F98">
        <w:rPr>
          <w:rFonts w:ascii="Arial" w:eastAsia="Calibri" w:hAnsi="Arial" w:cs="Arial"/>
          <w:bCs/>
          <w:sz w:val="18"/>
          <w:szCs w:val="18"/>
          <w:lang w:val="en-GB"/>
        </w:rPr>
        <w:t>is meer specifiek</w:t>
      </w:r>
      <w:r w:rsidR="00E606D9">
        <w:rPr>
          <w:rFonts w:ascii="Arial" w:eastAsia="Calibri" w:hAnsi="Arial" w:cs="Arial"/>
          <w:bCs/>
          <w:sz w:val="18"/>
          <w:szCs w:val="18"/>
        </w:rPr>
        <w:t xml:space="preserve"> </w:t>
      </w:r>
      <w:r w:rsidRPr="000B28F5">
        <w:rPr>
          <w:rFonts w:ascii="Arial" w:eastAsia="Calibri" w:hAnsi="Arial" w:cs="Arial"/>
          <w:bCs/>
          <w:sz w:val="18"/>
          <w:szCs w:val="18"/>
        </w:rPr>
        <w:t>(Department for Education, 1999)</w:t>
      </w:r>
      <w:r w:rsidRPr="000B28F5">
        <w:rPr>
          <w:rFonts w:ascii="Arial" w:eastAsia="Calibri" w:hAnsi="Arial" w:cs="Arial"/>
          <w:b/>
          <w:bCs/>
          <w:sz w:val="18"/>
          <w:szCs w:val="18"/>
        </w:rPr>
        <w:t xml:space="preserve">: </w:t>
      </w:r>
      <w:r w:rsidR="00E606D9" w:rsidRPr="00E606D9">
        <w:rPr>
          <w:rFonts w:ascii="Arial" w:eastAsia="Calibri" w:hAnsi="Arial" w:cs="Arial"/>
          <w:bCs/>
          <w:sz w:val="18"/>
          <w:szCs w:val="18"/>
        </w:rPr>
        <w:t>“</w:t>
      </w:r>
      <w:r w:rsidRPr="00E606D9">
        <w:rPr>
          <w:rFonts w:ascii="Arial" w:eastAsia="Calibri" w:hAnsi="Arial" w:cs="Arial"/>
          <w:sz w:val="18"/>
          <w:szCs w:val="18"/>
        </w:rPr>
        <w:t xml:space="preserve">Pupils should be taught: </w:t>
      </w:r>
      <w:r w:rsidR="00E606D9">
        <w:rPr>
          <w:rFonts w:ascii="Arial" w:eastAsia="Calibri" w:hAnsi="Arial" w:cs="Arial"/>
          <w:sz w:val="18"/>
          <w:szCs w:val="18"/>
        </w:rPr>
        <w:t>(</w:t>
      </w:r>
      <w:r w:rsidRPr="00E606D9">
        <w:rPr>
          <w:rFonts w:ascii="Arial" w:eastAsia="Calibri" w:hAnsi="Arial" w:cs="Arial"/>
          <w:sz w:val="18"/>
          <w:szCs w:val="18"/>
        </w:rPr>
        <w:t>a) that science is about thinking creatively to try to explain how living and non-living things work, and to establish links between causes and effects</w:t>
      </w:r>
      <w:r w:rsidR="00E606D9">
        <w:rPr>
          <w:rFonts w:ascii="Arial" w:eastAsia="Calibri" w:hAnsi="Arial" w:cs="Arial"/>
          <w:sz w:val="18"/>
          <w:szCs w:val="18"/>
        </w:rPr>
        <w:t>; (</w:t>
      </w:r>
      <w:r w:rsidRPr="00E606D9">
        <w:rPr>
          <w:rFonts w:ascii="Arial" w:eastAsia="Calibri" w:hAnsi="Arial" w:cs="Arial"/>
          <w:sz w:val="18"/>
          <w:szCs w:val="18"/>
        </w:rPr>
        <w:t>b) that it is important to test ideas using evidence from observation and measurement.</w:t>
      </w:r>
      <w:r w:rsidR="00E606D9">
        <w:rPr>
          <w:rFonts w:ascii="Arial" w:eastAsia="Calibri" w:hAnsi="Arial" w:cs="Arial"/>
          <w:sz w:val="18"/>
          <w:szCs w:val="18"/>
        </w:rPr>
        <w:t>”</w:t>
      </w:r>
      <w:r w:rsidRPr="00E606D9">
        <w:rPr>
          <w:rFonts w:ascii="Arial" w:eastAsia="Calibri" w:hAnsi="Arial" w:cs="Arial"/>
          <w:sz w:val="18"/>
          <w:szCs w:val="18"/>
        </w:rPr>
        <w:t xml:space="preserve"> </w:t>
      </w:r>
      <w:r w:rsidRPr="000B28F5">
        <w:rPr>
          <w:rFonts w:ascii="Arial" w:eastAsia="Calibri" w:hAnsi="Arial" w:cs="Arial"/>
          <w:sz w:val="18"/>
          <w:szCs w:val="18"/>
          <w:lang w:val="nl-NL"/>
        </w:rPr>
        <w:t xml:space="preserve">Vervolgens wordt </w:t>
      </w:r>
      <w:r w:rsidR="00450F09">
        <w:rPr>
          <w:rFonts w:ascii="Arial" w:eastAsia="Calibri" w:hAnsi="Arial" w:cs="Arial"/>
          <w:sz w:val="18"/>
          <w:szCs w:val="18"/>
          <w:lang w:val="nl-NL"/>
        </w:rPr>
        <w:t>dit laatste</w:t>
      </w:r>
      <w:r w:rsidRPr="000B28F5">
        <w:rPr>
          <w:rFonts w:ascii="Arial" w:eastAsia="Calibri" w:hAnsi="Arial" w:cs="Arial"/>
          <w:sz w:val="18"/>
          <w:szCs w:val="18"/>
          <w:lang w:val="nl-NL"/>
        </w:rPr>
        <w:t xml:space="preserve"> uitgewerkt in specificaties rond “</w:t>
      </w:r>
      <w:r w:rsidRPr="00E606D9">
        <w:rPr>
          <w:rFonts w:ascii="Arial" w:eastAsia="Calibri" w:hAnsi="Arial" w:cs="Arial"/>
          <w:sz w:val="18"/>
          <w:szCs w:val="18"/>
          <w:lang w:val="nl-NL"/>
        </w:rPr>
        <w:t>planning</w:t>
      </w:r>
      <w:r w:rsidRPr="000B28F5">
        <w:rPr>
          <w:rFonts w:ascii="Arial" w:eastAsia="Calibri" w:hAnsi="Arial" w:cs="Arial"/>
          <w:sz w:val="18"/>
          <w:szCs w:val="18"/>
          <w:lang w:val="nl-NL"/>
        </w:rPr>
        <w:t>” (b</w:t>
      </w:r>
      <w:r w:rsidR="00E606D9">
        <w:rPr>
          <w:rFonts w:ascii="Arial" w:eastAsia="Calibri" w:hAnsi="Arial" w:cs="Arial"/>
          <w:sz w:val="18"/>
          <w:szCs w:val="18"/>
          <w:lang w:val="nl-NL"/>
        </w:rPr>
        <w:t>ijvoorbeeld</w:t>
      </w:r>
      <w:r w:rsidR="00450F09">
        <w:rPr>
          <w:rFonts w:ascii="Arial" w:eastAsia="Calibri" w:hAnsi="Arial" w:cs="Arial"/>
          <w:sz w:val="18"/>
          <w:szCs w:val="18"/>
          <w:lang w:val="nl-NL"/>
        </w:rPr>
        <w:t>:</w:t>
      </w:r>
      <w:r w:rsidRPr="000B28F5">
        <w:rPr>
          <w:rFonts w:ascii="Arial" w:eastAsia="Calibri" w:hAnsi="Arial" w:cs="Arial"/>
          <w:sz w:val="18"/>
          <w:szCs w:val="18"/>
          <w:lang w:val="nl-NL"/>
        </w:rPr>
        <w:t xml:space="preserve"> formuler</w:t>
      </w:r>
      <w:r w:rsidR="00450F09">
        <w:rPr>
          <w:rFonts w:ascii="Arial" w:eastAsia="Calibri" w:hAnsi="Arial" w:cs="Arial"/>
          <w:sz w:val="18"/>
          <w:szCs w:val="18"/>
          <w:lang w:val="nl-NL"/>
        </w:rPr>
        <w:t>en</w:t>
      </w:r>
      <w:r w:rsidRPr="000B28F5">
        <w:rPr>
          <w:rFonts w:ascii="Arial" w:eastAsia="Calibri" w:hAnsi="Arial" w:cs="Arial"/>
          <w:sz w:val="18"/>
          <w:szCs w:val="18"/>
          <w:lang w:val="nl-NL"/>
        </w:rPr>
        <w:t xml:space="preserve"> van onderzoekbare vragen, besluiten welke informatie nodig is om de vraag te beantwoorden), “</w:t>
      </w:r>
      <w:r w:rsidRPr="00E606D9">
        <w:rPr>
          <w:rFonts w:ascii="Arial" w:eastAsia="Calibri" w:hAnsi="Arial" w:cs="Arial"/>
          <w:sz w:val="18"/>
          <w:szCs w:val="18"/>
          <w:lang w:val="nl-NL"/>
        </w:rPr>
        <w:t>obtaining and presenting evidence</w:t>
      </w:r>
      <w:r w:rsidRPr="000B28F5">
        <w:rPr>
          <w:rFonts w:ascii="Arial" w:eastAsia="Calibri" w:hAnsi="Arial" w:cs="Arial"/>
          <w:sz w:val="18"/>
          <w:szCs w:val="18"/>
          <w:lang w:val="nl-NL"/>
        </w:rPr>
        <w:t>” (b</w:t>
      </w:r>
      <w:r w:rsidR="00E606D9">
        <w:rPr>
          <w:rFonts w:ascii="Arial" w:eastAsia="Calibri" w:hAnsi="Arial" w:cs="Arial"/>
          <w:sz w:val="18"/>
          <w:szCs w:val="18"/>
          <w:lang w:val="nl-NL"/>
        </w:rPr>
        <w:t>ijvoorbeeld</w:t>
      </w:r>
      <w:r w:rsidR="00450F09">
        <w:rPr>
          <w:rFonts w:ascii="Arial" w:eastAsia="Calibri" w:hAnsi="Arial" w:cs="Arial"/>
          <w:sz w:val="18"/>
          <w:szCs w:val="18"/>
          <w:lang w:val="nl-NL"/>
        </w:rPr>
        <w:t>:</w:t>
      </w:r>
      <w:r w:rsidRPr="000B28F5">
        <w:rPr>
          <w:rFonts w:ascii="Arial" w:eastAsia="Calibri" w:hAnsi="Arial" w:cs="Arial"/>
          <w:sz w:val="18"/>
          <w:szCs w:val="18"/>
          <w:lang w:val="nl-NL"/>
        </w:rPr>
        <w:t xml:space="preserve"> systematisch observeren en meten</w:t>
      </w:r>
      <w:r w:rsidR="00E606D9">
        <w:rPr>
          <w:rFonts w:ascii="Arial" w:eastAsia="Calibri" w:hAnsi="Arial" w:cs="Arial"/>
          <w:sz w:val="18"/>
          <w:szCs w:val="18"/>
          <w:lang w:val="nl-NL"/>
        </w:rPr>
        <w:t xml:space="preserve">, </w:t>
      </w:r>
      <w:r w:rsidRPr="000B28F5">
        <w:rPr>
          <w:rFonts w:ascii="Arial" w:eastAsia="Calibri" w:hAnsi="Arial" w:cs="Arial"/>
          <w:sz w:val="18"/>
          <w:szCs w:val="18"/>
          <w:lang w:val="nl-NL"/>
        </w:rPr>
        <w:t>nadenken over wat zou kunnen gebeuren en uitproberen bij het besluiten wat te doen</w:t>
      </w:r>
      <w:r w:rsidR="00450F09">
        <w:rPr>
          <w:rFonts w:ascii="Arial" w:eastAsia="Calibri" w:hAnsi="Arial" w:cs="Arial"/>
          <w:sz w:val="18"/>
          <w:szCs w:val="18"/>
          <w:lang w:val="nl-NL"/>
        </w:rPr>
        <w:t xml:space="preserve">, </w:t>
      </w:r>
      <w:r w:rsidRPr="000B28F5">
        <w:rPr>
          <w:rFonts w:ascii="Arial" w:eastAsia="Calibri" w:hAnsi="Arial" w:cs="Arial"/>
          <w:sz w:val="18"/>
          <w:szCs w:val="18"/>
          <w:lang w:val="nl-NL"/>
        </w:rPr>
        <w:t>welk bewijsmateriaal te verzamelen en welke instrumenten of materialen te gebruiken), en “</w:t>
      </w:r>
      <w:r w:rsidRPr="00E606D9">
        <w:rPr>
          <w:rFonts w:ascii="Arial" w:eastAsia="Calibri" w:hAnsi="Arial" w:cs="Arial"/>
          <w:sz w:val="18"/>
          <w:szCs w:val="18"/>
          <w:lang w:val="nl-NL"/>
        </w:rPr>
        <w:t>considering evidence and evaluating</w:t>
      </w:r>
      <w:r w:rsidRPr="000B28F5">
        <w:rPr>
          <w:rFonts w:ascii="Arial" w:eastAsia="Calibri" w:hAnsi="Arial" w:cs="Arial"/>
          <w:sz w:val="18"/>
          <w:szCs w:val="18"/>
          <w:lang w:val="nl-NL"/>
        </w:rPr>
        <w:t>” (</w:t>
      </w:r>
      <w:r w:rsidR="00450F09">
        <w:rPr>
          <w:rFonts w:ascii="Arial" w:eastAsia="Calibri" w:hAnsi="Arial" w:cs="Arial"/>
          <w:sz w:val="18"/>
          <w:szCs w:val="18"/>
          <w:lang w:val="nl-NL"/>
        </w:rPr>
        <w:t xml:space="preserve">bijvoorbeeld: </w:t>
      </w:r>
      <w:r w:rsidRPr="000B28F5">
        <w:rPr>
          <w:rFonts w:ascii="Arial" w:eastAsia="Calibri" w:hAnsi="Arial" w:cs="Arial"/>
          <w:sz w:val="18"/>
          <w:szCs w:val="18"/>
          <w:lang w:val="nl-NL"/>
        </w:rPr>
        <w:t>gebruik</w:t>
      </w:r>
      <w:r w:rsidR="00450F09">
        <w:rPr>
          <w:rFonts w:ascii="Arial" w:eastAsia="Calibri" w:hAnsi="Arial" w:cs="Arial"/>
          <w:sz w:val="18"/>
          <w:szCs w:val="18"/>
          <w:lang w:val="nl-NL"/>
        </w:rPr>
        <w:t>en</w:t>
      </w:r>
      <w:r w:rsidRPr="000B28F5">
        <w:rPr>
          <w:rFonts w:ascii="Arial" w:eastAsia="Calibri" w:hAnsi="Arial" w:cs="Arial"/>
          <w:sz w:val="18"/>
          <w:szCs w:val="18"/>
          <w:lang w:val="nl-NL"/>
        </w:rPr>
        <w:t xml:space="preserve"> van observaties</w:t>
      </w:r>
      <w:r w:rsidR="00450F09">
        <w:rPr>
          <w:rFonts w:ascii="Arial" w:eastAsia="Calibri" w:hAnsi="Arial" w:cs="Arial"/>
          <w:sz w:val="18"/>
          <w:szCs w:val="18"/>
          <w:lang w:val="nl-NL"/>
        </w:rPr>
        <w:t>,</w:t>
      </w:r>
      <w:r w:rsidRPr="000B28F5">
        <w:rPr>
          <w:rFonts w:ascii="Arial" w:eastAsia="Calibri" w:hAnsi="Arial" w:cs="Arial"/>
          <w:sz w:val="18"/>
          <w:szCs w:val="18"/>
          <w:lang w:val="nl-NL"/>
        </w:rPr>
        <w:t xml:space="preserve"> metingen en andere gegevens</w:t>
      </w:r>
      <w:r w:rsidR="00E606D9">
        <w:rPr>
          <w:rFonts w:ascii="Arial" w:eastAsia="Calibri" w:hAnsi="Arial" w:cs="Arial"/>
          <w:sz w:val="18"/>
          <w:szCs w:val="18"/>
          <w:lang w:val="nl-NL"/>
        </w:rPr>
        <w:t xml:space="preserve">, </w:t>
      </w:r>
      <w:r w:rsidRPr="000B28F5">
        <w:rPr>
          <w:rFonts w:ascii="Arial" w:eastAsia="Calibri" w:hAnsi="Arial" w:cs="Arial"/>
          <w:sz w:val="18"/>
          <w:szCs w:val="18"/>
          <w:lang w:val="nl-NL"/>
        </w:rPr>
        <w:t>gebruik</w:t>
      </w:r>
      <w:r w:rsidR="00450F09">
        <w:rPr>
          <w:rFonts w:ascii="Arial" w:eastAsia="Calibri" w:hAnsi="Arial" w:cs="Arial"/>
          <w:sz w:val="18"/>
          <w:szCs w:val="18"/>
          <w:lang w:val="nl-NL"/>
        </w:rPr>
        <w:t>en</w:t>
      </w:r>
      <w:r w:rsidRPr="000B28F5">
        <w:rPr>
          <w:rFonts w:ascii="Arial" w:eastAsia="Calibri" w:hAnsi="Arial" w:cs="Arial"/>
          <w:sz w:val="18"/>
          <w:szCs w:val="18"/>
          <w:lang w:val="nl-NL"/>
        </w:rPr>
        <w:t xml:space="preserve"> </w:t>
      </w:r>
      <w:r w:rsidR="001F4C3F" w:rsidRPr="000B28F5">
        <w:rPr>
          <w:rFonts w:ascii="Arial" w:eastAsia="Calibri" w:hAnsi="Arial" w:cs="Arial"/>
          <w:sz w:val="18"/>
          <w:szCs w:val="18"/>
          <w:lang w:val="nl-NL"/>
        </w:rPr>
        <w:t>va</w:t>
      </w:r>
      <w:r w:rsidRPr="000B28F5">
        <w:rPr>
          <w:rFonts w:ascii="Arial" w:eastAsia="Calibri" w:hAnsi="Arial" w:cs="Arial"/>
          <w:sz w:val="18"/>
          <w:szCs w:val="18"/>
          <w:lang w:val="nl-NL"/>
        </w:rPr>
        <w:t>n kennis en begrip om waarnemingen, metingen</w:t>
      </w:r>
      <w:r w:rsidR="00450F09">
        <w:rPr>
          <w:rFonts w:ascii="Arial" w:eastAsia="Calibri" w:hAnsi="Arial" w:cs="Arial"/>
          <w:sz w:val="18"/>
          <w:szCs w:val="18"/>
          <w:lang w:val="nl-NL"/>
        </w:rPr>
        <w:t xml:space="preserve"> en </w:t>
      </w:r>
      <w:r w:rsidRPr="000B28F5">
        <w:rPr>
          <w:rFonts w:ascii="Arial" w:eastAsia="Calibri" w:hAnsi="Arial" w:cs="Arial"/>
          <w:sz w:val="18"/>
          <w:szCs w:val="18"/>
          <w:lang w:val="nl-NL"/>
        </w:rPr>
        <w:t>conclusies te verklaren). Bedenk dat deze onderzoeksvaardigheden niet los gezien kunnen</w:t>
      </w:r>
      <w:r w:rsidR="00E606D9">
        <w:rPr>
          <w:rFonts w:ascii="Arial" w:eastAsia="Calibri" w:hAnsi="Arial" w:cs="Arial"/>
          <w:sz w:val="18"/>
          <w:szCs w:val="18"/>
          <w:lang w:val="nl-NL"/>
        </w:rPr>
        <w:t xml:space="preserve"> worden</w:t>
      </w:r>
      <w:r w:rsidRPr="000B28F5">
        <w:rPr>
          <w:rFonts w:ascii="Arial" w:eastAsia="Calibri" w:hAnsi="Arial" w:cs="Arial"/>
          <w:sz w:val="18"/>
          <w:szCs w:val="18"/>
          <w:lang w:val="nl-NL"/>
        </w:rPr>
        <w:t xml:space="preserve"> van </w:t>
      </w:r>
      <w:r w:rsidR="00AA48AE" w:rsidRPr="000B28F5">
        <w:rPr>
          <w:rFonts w:ascii="Arial" w:eastAsia="Calibri" w:hAnsi="Arial" w:cs="Arial"/>
          <w:sz w:val="18"/>
          <w:szCs w:val="18"/>
          <w:lang w:val="nl-NL"/>
        </w:rPr>
        <w:t>kennis</w:t>
      </w:r>
      <w:r w:rsidR="00450F09">
        <w:rPr>
          <w:rFonts w:ascii="Arial" w:eastAsia="Calibri" w:hAnsi="Arial" w:cs="Arial"/>
          <w:sz w:val="18"/>
          <w:szCs w:val="18"/>
          <w:lang w:val="nl-NL"/>
        </w:rPr>
        <w:t>,</w:t>
      </w:r>
      <w:r w:rsidR="00AA48AE" w:rsidRPr="000B28F5">
        <w:rPr>
          <w:rFonts w:ascii="Arial" w:eastAsia="Calibri" w:hAnsi="Arial" w:cs="Arial"/>
          <w:sz w:val="18"/>
          <w:szCs w:val="18"/>
          <w:lang w:val="nl-NL"/>
        </w:rPr>
        <w:t xml:space="preserve"> </w:t>
      </w:r>
      <w:r w:rsidRPr="000B28F5">
        <w:rPr>
          <w:rFonts w:ascii="Arial" w:eastAsia="Calibri" w:hAnsi="Arial" w:cs="Arial"/>
          <w:sz w:val="18"/>
          <w:szCs w:val="18"/>
          <w:lang w:val="nl-NL"/>
        </w:rPr>
        <w:t xml:space="preserve">zoals men ooit dacht over </w:t>
      </w:r>
      <w:r w:rsidR="00450F09">
        <w:rPr>
          <w:rFonts w:ascii="Arial" w:eastAsia="Calibri" w:hAnsi="Arial" w:cs="Arial"/>
          <w:sz w:val="18"/>
          <w:szCs w:val="18"/>
          <w:lang w:val="nl-NL"/>
        </w:rPr>
        <w:t>‘</w:t>
      </w:r>
      <w:r w:rsidRPr="000B28F5">
        <w:rPr>
          <w:rFonts w:ascii="Arial" w:eastAsia="Calibri" w:hAnsi="Arial" w:cs="Arial"/>
          <w:sz w:val="18"/>
          <w:szCs w:val="18"/>
          <w:lang w:val="nl-NL"/>
        </w:rPr>
        <w:t>process skills</w:t>
      </w:r>
      <w:r w:rsidR="00450F09">
        <w:rPr>
          <w:rFonts w:ascii="Arial" w:eastAsia="Calibri" w:hAnsi="Arial" w:cs="Arial"/>
          <w:sz w:val="18"/>
          <w:szCs w:val="18"/>
          <w:lang w:val="nl-NL"/>
        </w:rPr>
        <w:t>’</w:t>
      </w:r>
      <w:r w:rsidRPr="000B28F5">
        <w:rPr>
          <w:rFonts w:ascii="Arial" w:eastAsia="Calibri" w:hAnsi="Arial" w:cs="Arial"/>
          <w:sz w:val="18"/>
          <w:szCs w:val="18"/>
          <w:lang w:val="nl-NL"/>
        </w:rPr>
        <w:t xml:space="preserve">. In onderzoekjes van </w:t>
      </w:r>
      <w:r w:rsidR="00450F09">
        <w:rPr>
          <w:rFonts w:ascii="Arial" w:eastAsia="Calibri" w:hAnsi="Arial" w:cs="Arial"/>
          <w:sz w:val="18"/>
          <w:szCs w:val="18"/>
          <w:lang w:val="nl-NL"/>
        </w:rPr>
        <w:t>kinderen</w:t>
      </w:r>
      <w:r w:rsidRPr="000B28F5">
        <w:rPr>
          <w:rFonts w:ascii="Arial" w:eastAsia="Calibri" w:hAnsi="Arial" w:cs="Arial"/>
          <w:sz w:val="18"/>
          <w:szCs w:val="18"/>
          <w:lang w:val="nl-NL"/>
        </w:rPr>
        <w:t xml:space="preserve"> zijn onderzoeksvaardigheden en inhoud onderling afhankelijk en faciliteren</w:t>
      </w:r>
      <w:r w:rsidR="00E606D9">
        <w:rPr>
          <w:rFonts w:ascii="Arial" w:eastAsia="Calibri" w:hAnsi="Arial" w:cs="Arial"/>
          <w:sz w:val="18"/>
          <w:szCs w:val="18"/>
          <w:lang w:val="nl-NL"/>
        </w:rPr>
        <w:t xml:space="preserve"> ze</w:t>
      </w:r>
      <w:r w:rsidRPr="000B28F5">
        <w:rPr>
          <w:rFonts w:ascii="Arial" w:eastAsia="Calibri" w:hAnsi="Arial" w:cs="Arial"/>
          <w:sz w:val="18"/>
          <w:szCs w:val="18"/>
          <w:lang w:val="nl-NL"/>
        </w:rPr>
        <w:t xml:space="preserve"> elkaar (Duschl et al</w:t>
      </w:r>
      <w:r w:rsidR="001B1BF4">
        <w:rPr>
          <w:rFonts w:ascii="Arial" w:eastAsia="Calibri" w:hAnsi="Arial" w:cs="Arial"/>
          <w:sz w:val="18"/>
          <w:szCs w:val="18"/>
          <w:lang w:val="nl-NL"/>
        </w:rPr>
        <w:t>.</w:t>
      </w:r>
      <w:r w:rsidRPr="000B28F5">
        <w:rPr>
          <w:rFonts w:ascii="Arial" w:eastAsia="Calibri" w:hAnsi="Arial" w:cs="Arial"/>
          <w:sz w:val="18"/>
          <w:szCs w:val="18"/>
          <w:lang w:val="nl-NL"/>
        </w:rPr>
        <w:t>, 2007, p131; Millar &amp; Driver, 1987).</w:t>
      </w:r>
    </w:p>
    <w:p w:rsidR="004E2865" w:rsidRDefault="004E2865" w:rsidP="00DD4749">
      <w:pPr>
        <w:tabs>
          <w:tab w:val="left" w:pos="284"/>
        </w:tabs>
        <w:rPr>
          <w:rFonts w:ascii="Arial" w:hAnsi="Arial" w:cs="Arial"/>
          <w:sz w:val="18"/>
          <w:szCs w:val="18"/>
          <w:lang w:val="nl-NL"/>
        </w:rPr>
      </w:pPr>
    </w:p>
    <w:p w:rsidR="004E2865" w:rsidRPr="004E2865" w:rsidRDefault="004E2865" w:rsidP="00DD4749">
      <w:pPr>
        <w:tabs>
          <w:tab w:val="left" w:pos="284"/>
        </w:tabs>
        <w:rPr>
          <w:rFonts w:ascii="Arial" w:hAnsi="Arial" w:cs="Arial"/>
          <w:b/>
          <w:sz w:val="18"/>
          <w:szCs w:val="18"/>
          <w:lang w:val="nl-NL"/>
        </w:rPr>
      </w:pPr>
      <w:r w:rsidRPr="00F818F7">
        <w:rPr>
          <w:rFonts w:ascii="Arial" w:hAnsi="Arial" w:cs="Arial"/>
          <w:b/>
          <w:sz w:val="18"/>
          <w:szCs w:val="18"/>
          <w:lang w:val="nl-NL"/>
        </w:rPr>
        <w:t>2</w:t>
      </w:r>
      <w:r w:rsidRPr="00F818F7">
        <w:rPr>
          <w:rFonts w:ascii="Arial" w:hAnsi="Arial" w:cs="Arial"/>
          <w:b/>
          <w:sz w:val="18"/>
          <w:szCs w:val="18"/>
          <w:lang w:val="nl-NL"/>
        </w:rPr>
        <w:tab/>
        <w:t>Theoretisch kader</w:t>
      </w:r>
    </w:p>
    <w:p w:rsidR="00943E0D" w:rsidRDefault="005F6BB1" w:rsidP="00DD4749">
      <w:pPr>
        <w:tabs>
          <w:tab w:val="left" w:pos="284"/>
        </w:tabs>
        <w:rPr>
          <w:rFonts w:ascii="Arial" w:hAnsi="Arial" w:cs="Arial"/>
          <w:sz w:val="18"/>
          <w:szCs w:val="18"/>
          <w:lang w:val="nl-NL"/>
        </w:rPr>
      </w:pPr>
      <w:r w:rsidRPr="000B28F5">
        <w:rPr>
          <w:rFonts w:ascii="Arial" w:hAnsi="Arial" w:cs="Arial"/>
          <w:sz w:val="18"/>
          <w:szCs w:val="18"/>
          <w:lang w:val="nl-NL"/>
        </w:rPr>
        <w:t>Lange tijd werd aangenomen dat basisschool</w:t>
      </w:r>
      <w:r w:rsidR="00450F09">
        <w:rPr>
          <w:rFonts w:ascii="Arial" w:hAnsi="Arial" w:cs="Arial"/>
          <w:sz w:val="18"/>
          <w:szCs w:val="18"/>
          <w:lang w:val="nl-NL"/>
        </w:rPr>
        <w:t>leerlingen</w:t>
      </w:r>
      <w:r w:rsidRPr="000B28F5">
        <w:rPr>
          <w:rFonts w:ascii="Arial" w:hAnsi="Arial" w:cs="Arial"/>
          <w:sz w:val="18"/>
          <w:szCs w:val="18"/>
          <w:lang w:val="nl-NL"/>
        </w:rPr>
        <w:t xml:space="preserve"> slechts zeer beperkt kunnen redeneren vanwege de door het werk van Piaget en zijn volgers</w:t>
      </w:r>
      <w:r w:rsidR="003B6868">
        <w:rPr>
          <w:rFonts w:ascii="Arial" w:hAnsi="Arial" w:cs="Arial"/>
          <w:sz w:val="18"/>
          <w:szCs w:val="18"/>
          <w:lang w:val="nl-NL"/>
        </w:rPr>
        <w:t xml:space="preserve"> zichtbaar gemaakte grenzen</w:t>
      </w:r>
      <w:r w:rsidRPr="000B28F5">
        <w:rPr>
          <w:rFonts w:ascii="Arial" w:hAnsi="Arial" w:cs="Arial"/>
          <w:sz w:val="18"/>
          <w:szCs w:val="18"/>
          <w:lang w:val="nl-NL"/>
        </w:rPr>
        <w:t>. Piaget (</w:t>
      </w:r>
      <w:r w:rsidR="00AA48AE" w:rsidRPr="000B28F5">
        <w:rPr>
          <w:rFonts w:ascii="Arial" w:hAnsi="Arial" w:cs="Arial"/>
          <w:sz w:val="18"/>
          <w:szCs w:val="18"/>
          <w:lang w:val="nl-NL"/>
        </w:rPr>
        <w:t>Flavell, 1963</w:t>
      </w:r>
      <w:r w:rsidRPr="000B28F5">
        <w:rPr>
          <w:rFonts w:ascii="Arial" w:hAnsi="Arial" w:cs="Arial"/>
          <w:sz w:val="18"/>
          <w:szCs w:val="18"/>
          <w:lang w:val="nl-NL"/>
        </w:rPr>
        <w:t xml:space="preserve">) definieerde concrete en formele </w:t>
      </w:r>
      <w:r w:rsidRPr="000B28F5">
        <w:rPr>
          <w:rFonts w:ascii="Arial" w:hAnsi="Arial" w:cs="Arial"/>
          <w:sz w:val="18"/>
          <w:szCs w:val="18"/>
          <w:lang w:val="nl-NL"/>
        </w:rPr>
        <w:lastRenderedPageBreak/>
        <w:t xml:space="preserve">cognitieve operaties. Voorbeelden zijn </w:t>
      </w:r>
      <w:r w:rsidR="00450F09">
        <w:rPr>
          <w:rFonts w:ascii="Arial" w:hAnsi="Arial" w:cs="Arial"/>
          <w:sz w:val="18"/>
          <w:szCs w:val="18"/>
          <w:lang w:val="nl-NL"/>
        </w:rPr>
        <w:t>‘</w:t>
      </w:r>
      <w:r w:rsidRPr="000B28F5">
        <w:rPr>
          <w:rFonts w:ascii="Arial" w:hAnsi="Arial" w:cs="Arial"/>
          <w:sz w:val="18"/>
          <w:szCs w:val="18"/>
          <w:lang w:val="nl-NL"/>
        </w:rPr>
        <w:t>op volgorde leggen</w:t>
      </w:r>
      <w:r w:rsidR="00450F09">
        <w:rPr>
          <w:rFonts w:ascii="Arial" w:hAnsi="Arial" w:cs="Arial"/>
          <w:sz w:val="18"/>
          <w:szCs w:val="18"/>
          <w:lang w:val="nl-NL"/>
        </w:rPr>
        <w:t>’</w:t>
      </w:r>
      <w:r w:rsidRPr="000B28F5">
        <w:rPr>
          <w:rFonts w:ascii="Arial" w:hAnsi="Arial" w:cs="Arial"/>
          <w:sz w:val="18"/>
          <w:szCs w:val="18"/>
          <w:lang w:val="nl-NL"/>
        </w:rPr>
        <w:t xml:space="preserve"> en </w:t>
      </w:r>
      <w:r w:rsidR="00450F09">
        <w:rPr>
          <w:rFonts w:ascii="Arial" w:hAnsi="Arial" w:cs="Arial"/>
          <w:sz w:val="18"/>
          <w:szCs w:val="18"/>
          <w:lang w:val="nl-NL"/>
        </w:rPr>
        <w:t>‘</w:t>
      </w:r>
      <w:r w:rsidRPr="000B28F5">
        <w:rPr>
          <w:rFonts w:ascii="Arial" w:hAnsi="Arial" w:cs="Arial"/>
          <w:sz w:val="18"/>
          <w:szCs w:val="18"/>
          <w:lang w:val="nl-NL"/>
        </w:rPr>
        <w:t>classificeren</w:t>
      </w:r>
      <w:r w:rsidR="00450F09">
        <w:rPr>
          <w:rFonts w:ascii="Arial" w:hAnsi="Arial" w:cs="Arial"/>
          <w:sz w:val="18"/>
          <w:szCs w:val="18"/>
          <w:lang w:val="nl-NL"/>
        </w:rPr>
        <w:t>’</w:t>
      </w:r>
      <w:r w:rsidRPr="000B28F5">
        <w:rPr>
          <w:rFonts w:ascii="Arial" w:hAnsi="Arial" w:cs="Arial"/>
          <w:sz w:val="18"/>
          <w:szCs w:val="18"/>
          <w:lang w:val="nl-NL"/>
        </w:rPr>
        <w:t xml:space="preserve"> (concreet) en </w:t>
      </w:r>
      <w:r w:rsidR="00450F09">
        <w:rPr>
          <w:rFonts w:ascii="Arial" w:hAnsi="Arial" w:cs="Arial"/>
          <w:sz w:val="18"/>
          <w:szCs w:val="18"/>
          <w:lang w:val="nl-NL"/>
        </w:rPr>
        <w:t>‘</w:t>
      </w:r>
      <w:r w:rsidR="00B56BCE">
        <w:rPr>
          <w:rFonts w:ascii="Arial" w:hAnsi="Arial" w:cs="Arial"/>
          <w:sz w:val="18"/>
          <w:szCs w:val="18"/>
          <w:lang w:val="nl-NL"/>
        </w:rPr>
        <w:t>eerlijk experimenteren’</w:t>
      </w:r>
      <w:r w:rsidR="00450F09">
        <w:rPr>
          <w:rFonts w:ascii="Arial" w:hAnsi="Arial" w:cs="Arial"/>
          <w:sz w:val="18"/>
          <w:szCs w:val="18"/>
          <w:lang w:val="nl-NL"/>
        </w:rPr>
        <w:t xml:space="preserve"> </w:t>
      </w:r>
      <w:r w:rsidRPr="000B28F5">
        <w:rPr>
          <w:rFonts w:ascii="Arial" w:hAnsi="Arial" w:cs="Arial"/>
          <w:sz w:val="18"/>
          <w:szCs w:val="18"/>
          <w:lang w:val="nl-NL"/>
        </w:rPr>
        <w:t xml:space="preserve">(formeel). Beheersing van dergelijke operaties werd lange tijd gezien als voorwaarde om succesvol onderzoekend te leren. </w:t>
      </w:r>
      <w:r w:rsidR="00E147A8">
        <w:rPr>
          <w:rFonts w:ascii="Arial" w:hAnsi="Arial" w:cs="Arial"/>
          <w:sz w:val="18"/>
          <w:szCs w:val="18"/>
          <w:lang w:val="nl-NL"/>
        </w:rPr>
        <w:t>K</w:t>
      </w:r>
      <w:r w:rsidRPr="000B28F5">
        <w:rPr>
          <w:rFonts w:ascii="Arial" w:hAnsi="Arial" w:cs="Arial"/>
          <w:sz w:val="18"/>
          <w:szCs w:val="18"/>
          <w:lang w:val="nl-NL"/>
        </w:rPr>
        <w:t>inderen in de concreet-operationele fase hebben</w:t>
      </w:r>
      <w:r w:rsidR="00E147A8">
        <w:rPr>
          <w:rFonts w:ascii="Arial" w:hAnsi="Arial" w:cs="Arial"/>
          <w:sz w:val="18"/>
          <w:szCs w:val="18"/>
          <w:lang w:val="nl-NL"/>
        </w:rPr>
        <w:t xml:space="preserve"> bijvoorbeeld</w:t>
      </w:r>
      <w:r w:rsidRPr="000B28F5">
        <w:rPr>
          <w:rFonts w:ascii="Arial" w:hAnsi="Arial" w:cs="Arial"/>
          <w:sz w:val="18"/>
          <w:szCs w:val="18"/>
          <w:lang w:val="nl-NL"/>
        </w:rPr>
        <w:t xml:space="preserve"> moeite om volgens een vooropgezet plan te werk te gaan, terwijl </w:t>
      </w:r>
      <w:r w:rsidR="00A968CD" w:rsidRPr="000B28F5">
        <w:rPr>
          <w:rFonts w:ascii="Arial" w:hAnsi="Arial" w:cs="Arial"/>
          <w:sz w:val="18"/>
          <w:szCs w:val="18"/>
          <w:lang w:val="nl-NL"/>
        </w:rPr>
        <w:t>leerlingen</w:t>
      </w:r>
      <w:r w:rsidRPr="000B28F5">
        <w:rPr>
          <w:rFonts w:ascii="Arial" w:hAnsi="Arial" w:cs="Arial"/>
          <w:sz w:val="18"/>
          <w:szCs w:val="18"/>
          <w:lang w:val="nl-NL"/>
        </w:rPr>
        <w:t xml:space="preserve"> in de formeel</w:t>
      </w:r>
      <w:r w:rsidR="003B6868">
        <w:rPr>
          <w:rFonts w:ascii="Arial" w:hAnsi="Arial" w:cs="Arial"/>
          <w:sz w:val="18"/>
          <w:szCs w:val="18"/>
          <w:lang w:val="nl-NL"/>
        </w:rPr>
        <w:t>-</w:t>
      </w:r>
      <w:r w:rsidRPr="000B28F5">
        <w:rPr>
          <w:rFonts w:ascii="Arial" w:hAnsi="Arial" w:cs="Arial"/>
          <w:sz w:val="18"/>
          <w:szCs w:val="18"/>
          <w:lang w:val="nl-NL"/>
        </w:rPr>
        <w:t xml:space="preserve">operationele fase een hypothese kunnen stellen </w:t>
      </w:r>
      <w:r w:rsidRPr="00F818F7">
        <w:rPr>
          <w:rFonts w:ascii="Arial" w:hAnsi="Arial" w:cs="Arial"/>
          <w:sz w:val="18"/>
          <w:szCs w:val="18"/>
          <w:lang w:val="nl-NL"/>
        </w:rPr>
        <w:t>en d</w:t>
      </w:r>
      <w:r w:rsidR="00E147A8" w:rsidRPr="00F818F7">
        <w:rPr>
          <w:rFonts w:ascii="Arial" w:hAnsi="Arial" w:cs="Arial"/>
          <w:sz w:val="18"/>
          <w:szCs w:val="18"/>
          <w:lang w:val="nl-NL"/>
        </w:rPr>
        <w:t xml:space="preserve">ie hypothese </w:t>
      </w:r>
      <w:r w:rsidRPr="00F818F7">
        <w:rPr>
          <w:rFonts w:ascii="Arial" w:hAnsi="Arial" w:cs="Arial"/>
          <w:sz w:val="18"/>
          <w:szCs w:val="18"/>
          <w:lang w:val="nl-NL"/>
        </w:rPr>
        <w:t xml:space="preserve">vervolgens gericht </w:t>
      </w:r>
      <w:r w:rsidR="00E147A8" w:rsidRPr="00F818F7">
        <w:rPr>
          <w:rFonts w:ascii="Arial" w:hAnsi="Arial" w:cs="Arial"/>
          <w:sz w:val="18"/>
          <w:szCs w:val="18"/>
          <w:lang w:val="nl-NL"/>
        </w:rPr>
        <w:t>kunnen toetsen</w:t>
      </w:r>
      <w:r w:rsidR="0085393F">
        <w:rPr>
          <w:rFonts w:ascii="Arial" w:hAnsi="Arial" w:cs="Arial"/>
          <w:sz w:val="18"/>
          <w:szCs w:val="18"/>
          <w:lang w:val="nl-NL"/>
        </w:rPr>
        <w:t xml:space="preserve"> </w:t>
      </w:r>
      <w:r w:rsidR="00A968CD" w:rsidRPr="000B28F5">
        <w:rPr>
          <w:rFonts w:ascii="Arial" w:hAnsi="Arial" w:cs="Arial"/>
          <w:sz w:val="18"/>
          <w:szCs w:val="18"/>
          <w:lang w:val="nl-NL"/>
        </w:rPr>
        <w:t>(zie ook Duschl et al</w:t>
      </w:r>
      <w:r w:rsidR="00F818F7">
        <w:rPr>
          <w:rFonts w:ascii="Arial" w:hAnsi="Arial" w:cs="Arial"/>
          <w:sz w:val="18"/>
          <w:szCs w:val="18"/>
          <w:lang w:val="nl-NL"/>
        </w:rPr>
        <w:t>.</w:t>
      </w:r>
      <w:r w:rsidR="00A968CD" w:rsidRPr="000B28F5">
        <w:rPr>
          <w:rFonts w:ascii="Arial" w:hAnsi="Arial" w:cs="Arial"/>
          <w:sz w:val="18"/>
          <w:szCs w:val="18"/>
          <w:lang w:val="nl-NL"/>
        </w:rPr>
        <w:t>, 2007, p133)</w:t>
      </w:r>
      <w:r w:rsidRPr="000B28F5">
        <w:rPr>
          <w:rFonts w:ascii="Arial" w:hAnsi="Arial" w:cs="Arial"/>
          <w:sz w:val="18"/>
          <w:szCs w:val="18"/>
          <w:lang w:val="nl-NL"/>
        </w:rPr>
        <w:t xml:space="preserve">. Inmiddels is het beeld sterk genuanceerd. </w:t>
      </w:r>
      <w:bookmarkStart w:id="0" w:name="_GoBack"/>
      <w:bookmarkEnd w:id="0"/>
      <w:r w:rsidRPr="00E33ADF">
        <w:rPr>
          <w:rFonts w:ascii="Arial" w:hAnsi="Arial" w:cs="Arial"/>
          <w:sz w:val="18"/>
          <w:szCs w:val="18"/>
          <w:lang w:val="nl-NL"/>
        </w:rPr>
        <w:t>Gopnik (2012</w:t>
      </w:r>
      <w:r w:rsidR="00694DE5" w:rsidRPr="00E33ADF">
        <w:rPr>
          <w:rFonts w:ascii="Arial" w:hAnsi="Arial" w:cs="Arial"/>
          <w:sz w:val="18"/>
          <w:szCs w:val="18"/>
          <w:lang w:val="nl-NL"/>
        </w:rPr>
        <w:t>, p</w:t>
      </w:r>
      <w:r w:rsidR="00465467" w:rsidRPr="00E33ADF">
        <w:rPr>
          <w:rFonts w:ascii="Arial" w:hAnsi="Arial" w:cs="Arial"/>
          <w:sz w:val="18"/>
          <w:szCs w:val="18"/>
          <w:lang w:val="nl-NL"/>
        </w:rPr>
        <w:t>1623</w:t>
      </w:r>
      <w:r w:rsidRPr="00E33ADF">
        <w:rPr>
          <w:rFonts w:ascii="Arial" w:hAnsi="Arial" w:cs="Arial"/>
          <w:sz w:val="18"/>
          <w:szCs w:val="18"/>
          <w:lang w:val="nl-NL"/>
        </w:rPr>
        <w:t>) beweert zelfs dat “very young children’s learning and thinking are strikingly similar to much learning and thinking in science” en onderbouwt deze bewering met veel experimenten en succesvolle modellen. Kinderen kunnen toch meer dan verwacht, in de woorden van Tytler en Peterson (2003</w:t>
      </w:r>
      <w:r w:rsidR="00694DE5" w:rsidRPr="00E33ADF">
        <w:rPr>
          <w:rFonts w:ascii="Arial" w:hAnsi="Arial" w:cs="Arial"/>
          <w:sz w:val="18"/>
          <w:szCs w:val="18"/>
          <w:lang w:val="nl-NL"/>
        </w:rPr>
        <w:t>, p</w:t>
      </w:r>
      <w:r w:rsidR="00465467" w:rsidRPr="00E33ADF">
        <w:rPr>
          <w:rFonts w:ascii="Arial" w:hAnsi="Arial" w:cs="Arial"/>
          <w:sz w:val="18"/>
          <w:szCs w:val="18"/>
          <w:lang w:val="nl-NL"/>
        </w:rPr>
        <w:t>433</w:t>
      </w:r>
      <w:r w:rsidRPr="00E33ADF">
        <w:rPr>
          <w:rFonts w:ascii="Arial" w:hAnsi="Arial" w:cs="Arial"/>
          <w:sz w:val="18"/>
          <w:szCs w:val="18"/>
          <w:lang w:val="nl-NL"/>
        </w:rPr>
        <w:t>): “</w:t>
      </w:r>
      <w:r w:rsidR="00465467" w:rsidRPr="00E33ADF">
        <w:rPr>
          <w:rFonts w:ascii="Arial" w:hAnsi="Arial" w:cs="Arial"/>
          <w:sz w:val="18"/>
          <w:szCs w:val="18"/>
          <w:lang w:val="nl-NL"/>
        </w:rPr>
        <w:t>some of these young</w:t>
      </w:r>
      <w:r w:rsidRPr="00E33ADF">
        <w:rPr>
          <w:rFonts w:ascii="Arial" w:hAnsi="Arial" w:cs="Arial"/>
          <w:sz w:val="18"/>
          <w:szCs w:val="18"/>
          <w:lang w:val="nl-NL"/>
        </w:rPr>
        <w:t xml:space="preserve"> children argue well in advance of curriculum expectations”. </w:t>
      </w:r>
      <w:r w:rsidRPr="000B28F5">
        <w:rPr>
          <w:rFonts w:ascii="Arial" w:hAnsi="Arial" w:cs="Arial"/>
          <w:sz w:val="18"/>
          <w:szCs w:val="18"/>
          <w:lang w:val="nl-NL"/>
        </w:rPr>
        <w:t xml:space="preserve">Jonge kinderen kunnen misschien niet bewust variabelen manipuleren of constant houden, maar ze kunnen tot op zekere hoogte redeneren met </w:t>
      </w:r>
      <w:r w:rsidR="001F4C3F" w:rsidRPr="000B28F5">
        <w:rPr>
          <w:rFonts w:ascii="Arial" w:hAnsi="Arial" w:cs="Arial"/>
          <w:sz w:val="18"/>
          <w:szCs w:val="18"/>
          <w:lang w:val="nl-NL"/>
        </w:rPr>
        <w:t xml:space="preserve">observaties </w:t>
      </w:r>
      <w:r w:rsidRPr="000B28F5">
        <w:rPr>
          <w:rFonts w:ascii="Arial" w:hAnsi="Arial" w:cs="Arial"/>
          <w:sz w:val="18"/>
          <w:szCs w:val="18"/>
          <w:lang w:val="nl-NL"/>
        </w:rPr>
        <w:t xml:space="preserve">en begrippen. De vraag is tot op welke hoogte dit </w:t>
      </w:r>
      <w:r w:rsidR="00F818F7">
        <w:rPr>
          <w:rFonts w:ascii="Arial" w:hAnsi="Arial" w:cs="Arial"/>
          <w:sz w:val="18"/>
          <w:szCs w:val="18"/>
          <w:lang w:val="nl-NL"/>
        </w:rPr>
        <w:t>b</w:t>
      </w:r>
      <w:r w:rsidRPr="000B28F5">
        <w:rPr>
          <w:rFonts w:ascii="Arial" w:hAnsi="Arial" w:cs="Arial"/>
          <w:sz w:val="18"/>
          <w:szCs w:val="18"/>
          <w:lang w:val="nl-NL"/>
        </w:rPr>
        <w:t xml:space="preserve">ereikt kan worden in een typische klassensituatie. Voor de docenten is het daarom van belang te weten hoe zij de onderzoeksvaardigheden bij kinderen kunnen ontwikkelen door instructie, gedefinieerd als </w:t>
      </w:r>
      <w:r w:rsidR="00E147A8">
        <w:rPr>
          <w:rFonts w:ascii="Arial" w:hAnsi="Arial" w:cs="Arial"/>
          <w:sz w:val="18"/>
          <w:szCs w:val="18"/>
          <w:lang w:val="nl-NL"/>
        </w:rPr>
        <w:t>“</w:t>
      </w:r>
      <w:r w:rsidRPr="00E147A8">
        <w:rPr>
          <w:rFonts w:ascii="Arial" w:hAnsi="Arial" w:cs="Arial"/>
          <w:sz w:val="18"/>
          <w:szCs w:val="18"/>
          <w:lang w:val="nl-NL"/>
        </w:rPr>
        <w:t>the deliberate arrangement of learning conditions to promote the attainment of some intended goal</w:t>
      </w:r>
      <w:r w:rsidRPr="000B28F5">
        <w:rPr>
          <w:rFonts w:ascii="Arial" w:hAnsi="Arial" w:cs="Arial"/>
          <w:sz w:val="18"/>
          <w:szCs w:val="18"/>
          <w:lang w:val="nl-NL"/>
        </w:rPr>
        <w:t>” (Driscoll, 2005</w:t>
      </w:r>
      <w:r w:rsidR="00694DE5">
        <w:rPr>
          <w:rFonts w:ascii="Arial" w:hAnsi="Arial" w:cs="Arial"/>
          <w:sz w:val="18"/>
          <w:szCs w:val="18"/>
          <w:lang w:val="nl-NL"/>
        </w:rPr>
        <w:t>, p</w:t>
      </w:r>
      <w:r w:rsidR="00465467">
        <w:rPr>
          <w:rFonts w:ascii="Arial" w:hAnsi="Arial" w:cs="Arial"/>
          <w:sz w:val="18"/>
          <w:szCs w:val="18"/>
          <w:lang w:val="nl-NL"/>
        </w:rPr>
        <w:t>23</w:t>
      </w:r>
      <w:r w:rsidRPr="000B28F5">
        <w:rPr>
          <w:rFonts w:ascii="Arial" w:hAnsi="Arial" w:cs="Arial"/>
          <w:sz w:val="18"/>
          <w:szCs w:val="18"/>
          <w:lang w:val="nl-NL"/>
        </w:rPr>
        <w:t>).</w:t>
      </w:r>
    </w:p>
    <w:p w:rsidR="005F6BB1" w:rsidRPr="000B28F5" w:rsidRDefault="00943E0D" w:rsidP="00DD4749">
      <w:pPr>
        <w:tabs>
          <w:tab w:val="left" w:pos="284"/>
        </w:tabs>
        <w:rPr>
          <w:rFonts w:ascii="Arial" w:hAnsi="Arial" w:cs="Arial"/>
          <w:sz w:val="18"/>
          <w:szCs w:val="18"/>
          <w:lang w:val="nl-NL"/>
        </w:rPr>
      </w:pPr>
      <w:r>
        <w:rPr>
          <w:rFonts w:ascii="Arial" w:hAnsi="Arial" w:cs="Arial"/>
          <w:sz w:val="18"/>
          <w:szCs w:val="18"/>
          <w:lang w:val="nl-NL"/>
        </w:rPr>
        <w:tab/>
      </w:r>
      <w:r w:rsidR="00E147A8">
        <w:rPr>
          <w:rFonts w:ascii="Arial" w:hAnsi="Arial" w:cs="Arial"/>
          <w:sz w:val="18"/>
          <w:szCs w:val="18"/>
          <w:lang w:val="nl-NL"/>
        </w:rPr>
        <w:t xml:space="preserve">Door het geven van </w:t>
      </w:r>
      <w:r w:rsidR="005F6BB1" w:rsidRPr="000B28F5">
        <w:rPr>
          <w:rFonts w:ascii="Arial" w:hAnsi="Arial" w:cs="Arial"/>
          <w:sz w:val="18"/>
          <w:szCs w:val="18"/>
          <w:lang w:val="nl-NL"/>
        </w:rPr>
        <w:t>specifiek</w:t>
      </w:r>
      <w:r w:rsidR="00E147A8">
        <w:rPr>
          <w:rFonts w:ascii="Arial" w:hAnsi="Arial" w:cs="Arial"/>
          <w:sz w:val="18"/>
          <w:szCs w:val="18"/>
          <w:lang w:val="nl-NL"/>
        </w:rPr>
        <w:t>e</w:t>
      </w:r>
      <w:r w:rsidR="005F6BB1" w:rsidRPr="000B28F5">
        <w:rPr>
          <w:rFonts w:ascii="Arial" w:hAnsi="Arial" w:cs="Arial"/>
          <w:sz w:val="18"/>
          <w:szCs w:val="18"/>
          <w:lang w:val="nl-NL"/>
        </w:rPr>
        <w:t xml:space="preserve"> begeleiding en instructie kan bijvoorbeeld de vaardigheid van redeneren met theorie en bewijsmateriaal </w:t>
      </w:r>
      <w:r w:rsidR="001F4C3F" w:rsidRPr="000B28F5">
        <w:rPr>
          <w:rFonts w:ascii="Arial" w:hAnsi="Arial" w:cs="Arial"/>
          <w:sz w:val="18"/>
          <w:szCs w:val="18"/>
          <w:lang w:val="nl-NL"/>
        </w:rPr>
        <w:t xml:space="preserve">uit experimenten </w:t>
      </w:r>
      <w:r w:rsidR="005F6BB1" w:rsidRPr="000B28F5">
        <w:rPr>
          <w:rFonts w:ascii="Arial" w:hAnsi="Arial" w:cs="Arial"/>
          <w:sz w:val="18"/>
          <w:szCs w:val="18"/>
          <w:lang w:val="nl-NL"/>
        </w:rPr>
        <w:t xml:space="preserve">bij kinderen verbeterd worden (Smith et al., 2000; Pine et al., 2006; Miles &amp; </w:t>
      </w:r>
      <w:r w:rsidR="00F818F7">
        <w:rPr>
          <w:rFonts w:ascii="Arial" w:hAnsi="Arial" w:cs="Arial"/>
          <w:sz w:val="18"/>
          <w:szCs w:val="18"/>
          <w:lang w:val="nl-NL"/>
        </w:rPr>
        <w:t xml:space="preserve">Van </w:t>
      </w:r>
      <w:r w:rsidR="005F6BB1" w:rsidRPr="000B28F5">
        <w:rPr>
          <w:rFonts w:ascii="Arial" w:hAnsi="Arial" w:cs="Arial"/>
          <w:sz w:val="18"/>
          <w:szCs w:val="18"/>
          <w:lang w:val="nl-NL"/>
        </w:rPr>
        <w:t>Deventer, 1961; Abrahams &amp; Millar, 2008).</w:t>
      </w:r>
      <w:r w:rsidR="00AA48AE" w:rsidRPr="000B28F5">
        <w:rPr>
          <w:rFonts w:ascii="Arial" w:hAnsi="Arial" w:cs="Arial"/>
          <w:sz w:val="18"/>
          <w:szCs w:val="18"/>
          <w:lang w:val="nl-NL"/>
        </w:rPr>
        <w:t xml:space="preserve"> </w:t>
      </w:r>
      <w:r w:rsidR="00A968CD" w:rsidRPr="000B28F5">
        <w:rPr>
          <w:rFonts w:ascii="Arial" w:hAnsi="Arial" w:cs="Arial"/>
          <w:sz w:val="18"/>
          <w:szCs w:val="18"/>
          <w:lang w:val="nl-NL"/>
        </w:rPr>
        <w:t>Een voorbeeld is het</w:t>
      </w:r>
      <w:r w:rsidR="00E147A8">
        <w:rPr>
          <w:rFonts w:ascii="Arial" w:hAnsi="Arial" w:cs="Arial"/>
          <w:sz w:val="18"/>
          <w:szCs w:val="18"/>
          <w:lang w:val="nl-NL"/>
        </w:rPr>
        <w:t xml:space="preserve"> maken van</w:t>
      </w:r>
      <w:r w:rsidR="00A968CD" w:rsidRPr="000B28F5">
        <w:rPr>
          <w:rFonts w:ascii="Arial" w:hAnsi="Arial" w:cs="Arial"/>
          <w:sz w:val="18"/>
          <w:szCs w:val="18"/>
          <w:lang w:val="nl-NL"/>
        </w:rPr>
        <w:t xml:space="preserve"> aantekeningen </w:t>
      </w:r>
      <w:r w:rsidR="009D7376" w:rsidRPr="000B28F5">
        <w:rPr>
          <w:rFonts w:ascii="Arial" w:hAnsi="Arial" w:cs="Arial"/>
          <w:sz w:val="18"/>
          <w:szCs w:val="18"/>
          <w:lang w:val="nl-NL"/>
        </w:rPr>
        <w:t>bij experimenteren</w:t>
      </w:r>
      <w:r w:rsidR="00A968CD" w:rsidRPr="000B28F5">
        <w:rPr>
          <w:rFonts w:ascii="Arial" w:hAnsi="Arial" w:cs="Arial"/>
          <w:sz w:val="18"/>
          <w:szCs w:val="18"/>
          <w:lang w:val="nl-NL"/>
        </w:rPr>
        <w:t>.</w:t>
      </w:r>
      <w:r w:rsidR="009D7376" w:rsidRPr="000B28F5">
        <w:rPr>
          <w:rFonts w:ascii="Arial" w:hAnsi="Arial" w:cs="Arial"/>
          <w:sz w:val="18"/>
          <w:szCs w:val="18"/>
          <w:lang w:val="nl-NL"/>
        </w:rPr>
        <w:t xml:space="preserve"> Garcia-Mila en Anderson (2007) </w:t>
      </w:r>
      <w:r w:rsidR="00A968CD" w:rsidRPr="000B28F5">
        <w:rPr>
          <w:rFonts w:ascii="Arial" w:hAnsi="Arial" w:cs="Arial"/>
          <w:sz w:val="18"/>
          <w:szCs w:val="18"/>
          <w:lang w:val="nl-NL"/>
        </w:rPr>
        <w:t xml:space="preserve">vonden </w:t>
      </w:r>
      <w:r w:rsidR="009D7376" w:rsidRPr="000B28F5">
        <w:rPr>
          <w:rFonts w:ascii="Arial" w:hAnsi="Arial" w:cs="Arial"/>
          <w:sz w:val="18"/>
          <w:szCs w:val="18"/>
          <w:lang w:val="nl-NL"/>
        </w:rPr>
        <w:t xml:space="preserve">dat over een periode van </w:t>
      </w:r>
      <w:r w:rsidR="00E147A8">
        <w:rPr>
          <w:rFonts w:ascii="Arial" w:hAnsi="Arial" w:cs="Arial"/>
          <w:sz w:val="18"/>
          <w:szCs w:val="18"/>
          <w:lang w:val="nl-NL"/>
        </w:rPr>
        <w:t>tien</w:t>
      </w:r>
      <w:r w:rsidR="009D7376" w:rsidRPr="000B28F5">
        <w:rPr>
          <w:rFonts w:ascii="Arial" w:hAnsi="Arial" w:cs="Arial"/>
          <w:sz w:val="18"/>
          <w:szCs w:val="18"/>
          <w:lang w:val="nl-NL"/>
        </w:rPr>
        <w:t xml:space="preserve"> weken experimenteren volwassenen </w:t>
      </w:r>
      <w:r w:rsidR="00E147A8">
        <w:rPr>
          <w:rFonts w:ascii="Arial" w:hAnsi="Arial" w:cs="Arial"/>
          <w:sz w:val="18"/>
          <w:szCs w:val="18"/>
          <w:lang w:val="nl-NL"/>
        </w:rPr>
        <w:t>driemaal</w:t>
      </w:r>
      <w:r w:rsidR="009D7376" w:rsidRPr="000B28F5">
        <w:rPr>
          <w:rFonts w:ascii="Arial" w:hAnsi="Arial" w:cs="Arial"/>
          <w:sz w:val="18"/>
          <w:szCs w:val="18"/>
          <w:lang w:val="nl-NL"/>
        </w:rPr>
        <w:t xml:space="preserve"> vaker aantekeningen maakte</w:t>
      </w:r>
      <w:r w:rsidR="000332AB" w:rsidRPr="000B28F5">
        <w:rPr>
          <w:rFonts w:ascii="Arial" w:hAnsi="Arial" w:cs="Arial"/>
          <w:sz w:val="18"/>
          <w:szCs w:val="18"/>
          <w:lang w:val="nl-NL"/>
        </w:rPr>
        <w:t>n</w:t>
      </w:r>
      <w:r w:rsidR="009D7376" w:rsidRPr="000B28F5">
        <w:rPr>
          <w:rFonts w:ascii="Arial" w:hAnsi="Arial" w:cs="Arial"/>
          <w:sz w:val="18"/>
          <w:szCs w:val="18"/>
          <w:lang w:val="nl-NL"/>
        </w:rPr>
        <w:t xml:space="preserve"> dan </w:t>
      </w:r>
      <w:r w:rsidR="000332AB" w:rsidRPr="000B28F5">
        <w:rPr>
          <w:rFonts w:ascii="Arial" w:hAnsi="Arial" w:cs="Arial"/>
          <w:sz w:val="18"/>
          <w:szCs w:val="18"/>
          <w:lang w:val="nl-NL"/>
        </w:rPr>
        <w:t xml:space="preserve">kinderen van </w:t>
      </w:r>
      <w:r w:rsidR="000332AB" w:rsidRPr="00F818F7">
        <w:rPr>
          <w:rFonts w:ascii="Arial" w:hAnsi="Arial" w:cs="Arial"/>
          <w:sz w:val="18"/>
          <w:szCs w:val="18"/>
          <w:lang w:val="nl-NL"/>
        </w:rPr>
        <w:t>groep 6</w:t>
      </w:r>
      <w:r w:rsidR="009D7376" w:rsidRPr="00F818F7">
        <w:rPr>
          <w:rFonts w:ascii="Arial" w:hAnsi="Arial" w:cs="Arial"/>
          <w:sz w:val="18"/>
          <w:szCs w:val="18"/>
          <w:lang w:val="nl-NL"/>
        </w:rPr>
        <w:t>,</w:t>
      </w:r>
      <w:r w:rsidR="009D7376" w:rsidRPr="000B28F5">
        <w:rPr>
          <w:rFonts w:ascii="Arial" w:hAnsi="Arial" w:cs="Arial"/>
          <w:sz w:val="18"/>
          <w:szCs w:val="18"/>
          <w:lang w:val="nl-NL"/>
        </w:rPr>
        <w:t xml:space="preserve"> dat</w:t>
      </w:r>
      <w:r w:rsidR="0085393F">
        <w:rPr>
          <w:rFonts w:ascii="Arial" w:hAnsi="Arial" w:cs="Arial"/>
          <w:sz w:val="18"/>
          <w:szCs w:val="18"/>
          <w:lang w:val="nl-NL"/>
        </w:rPr>
        <w:t xml:space="preserve"> het</w:t>
      </w:r>
      <w:r w:rsidR="009D7376" w:rsidRPr="000B28F5">
        <w:rPr>
          <w:rFonts w:ascii="Arial" w:hAnsi="Arial" w:cs="Arial"/>
          <w:sz w:val="18"/>
          <w:szCs w:val="18"/>
          <w:lang w:val="nl-NL"/>
        </w:rPr>
        <w:t xml:space="preserve"> aantekeningen maken van volwassenen stabiel bleef en</w:t>
      </w:r>
      <w:r w:rsidR="0085393F">
        <w:rPr>
          <w:rFonts w:ascii="Arial" w:hAnsi="Arial" w:cs="Arial"/>
          <w:sz w:val="18"/>
          <w:szCs w:val="18"/>
          <w:lang w:val="nl-NL"/>
        </w:rPr>
        <w:t xml:space="preserve"> bij</w:t>
      </w:r>
      <w:r>
        <w:rPr>
          <w:rFonts w:ascii="Arial" w:hAnsi="Arial" w:cs="Arial"/>
          <w:sz w:val="18"/>
          <w:szCs w:val="18"/>
          <w:lang w:val="nl-NL"/>
        </w:rPr>
        <w:t xml:space="preserve"> </w:t>
      </w:r>
      <w:r w:rsidR="0085393F">
        <w:rPr>
          <w:rFonts w:ascii="Arial" w:hAnsi="Arial" w:cs="Arial"/>
          <w:sz w:val="18"/>
          <w:szCs w:val="18"/>
          <w:lang w:val="nl-NL"/>
        </w:rPr>
        <w:t>kinderen</w:t>
      </w:r>
      <w:r>
        <w:rPr>
          <w:rFonts w:ascii="Arial" w:hAnsi="Arial" w:cs="Arial"/>
          <w:sz w:val="18"/>
          <w:szCs w:val="18"/>
          <w:lang w:val="nl-NL"/>
        </w:rPr>
        <w:t xml:space="preserve"> </w:t>
      </w:r>
      <w:r w:rsidR="009D7376" w:rsidRPr="000B28F5">
        <w:rPr>
          <w:rFonts w:ascii="Arial" w:hAnsi="Arial" w:cs="Arial"/>
          <w:sz w:val="18"/>
          <w:szCs w:val="18"/>
          <w:lang w:val="nl-NL"/>
        </w:rPr>
        <w:t>inzakte tot de helft van het aantal aantekeningen bij de start, dat kinderen zelden terugkeken</w:t>
      </w:r>
      <w:r w:rsidR="00F818F7">
        <w:rPr>
          <w:rFonts w:ascii="Arial" w:hAnsi="Arial" w:cs="Arial"/>
          <w:sz w:val="18"/>
          <w:szCs w:val="18"/>
          <w:lang w:val="nl-NL"/>
        </w:rPr>
        <w:t xml:space="preserve"> naar hun aantekeningen en dat die aantekeningen </w:t>
      </w:r>
      <w:r w:rsidR="009D7376" w:rsidRPr="00943E0D">
        <w:rPr>
          <w:rFonts w:ascii="Arial" w:hAnsi="Arial" w:cs="Arial"/>
          <w:sz w:val="18"/>
          <w:szCs w:val="18"/>
          <w:lang w:val="nl-NL"/>
        </w:rPr>
        <w:t>typisch bestonden uit conclusies en niet</w:t>
      </w:r>
      <w:r w:rsidRPr="00943E0D">
        <w:rPr>
          <w:rFonts w:ascii="Arial" w:hAnsi="Arial" w:cs="Arial"/>
          <w:sz w:val="18"/>
          <w:szCs w:val="18"/>
          <w:lang w:val="nl-NL"/>
        </w:rPr>
        <w:t xml:space="preserve"> uit</w:t>
      </w:r>
      <w:r w:rsidR="009D7376" w:rsidRPr="00943E0D">
        <w:rPr>
          <w:rFonts w:ascii="Arial" w:hAnsi="Arial" w:cs="Arial"/>
          <w:sz w:val="18"/>
          <w:szCs w:val="18"/>
          <w:lang w:val="nl-NL"/>
        </w:rPr>
        <w:t xml:space="preserve"> </w:t>
      </w:r>
      <w:r w:rsidR="000332AB" w:rsidRPr="00943E0D">
        <w:rPr>
          <w:rFonts w:ascii="Arial" w:hAnsi="Arial" w:cs="Arial"/>
          <w:sz w:val="18"/>
          <w:szCs w:val="18"/>
          <w:lang w:val="nl-NL"/>
        </w:rPr>
        <w:t>documentatie van bewijsmateriaal zoals observaties en metingen</w:t>
      </w:r>
      <w:r w:rsidR="009D7376" w:rsidRPr="00943E0D">
        <w:rPr>
          <w:rFonts w:ascii="Arial" w:hAnsi="Arial" w:cs="Arial"/>
          <w:sz w:val="18"/>
          <w:szCs w:val="18"/>
          <w:lang w:val="nl-NL"/>
        </w:rPr>
        <w:t>.</w:t>
      </w:r>
      <w:r w:rsidR="0085393F" w:rsidRPr="00943E0D">
        <w:rPr>
          <w:rFonts w:ascii="Arial" w:hAnsi="Arial" w:cs="Arial"/>
          <w:sz w:val="18"/>
          <w:szCs w:val="18"/>
          <w:lang w:val="nl-NL"/>
        </w:rPr>
        <w:t xml:space="preserve"> Gedure</w:t>
      </w:r>
      <w:r w:rsidR="0085393F">
        <w:rPr>
          <w:rFonts w:ascii="Arial" w:hAnsi="Arial" w:cs="Arial"/>
          <w:sz w:val="18"/>
          <w:szCs w:val="18"/>
          <w:lang w:val="nl-NL"/>
        </w:rPr>
        <w:t>nde veertien</w:t>
      </w:r>
      <w:r w:rsidR="009D7376" w:rsidRPr="000B28F5">
        <w:rPr>
          <w:rFonts w:ascii="Arial" w:hAnsi="Arial" w:cs="Arial"/>
          <w:sz w:val="18"/>
          <w:szCs w:val="18"/>
          <w:lang w:val="nl-NL"/>
        </w:rPr>
        <w:t xml:space="preserve"> jaar experimenteren met science notebooks in het armste schooldistrict van California liet</w:t>
      </w:r>
      <w:r w:rsidR="0085393F">
        <w:rPr>
          <w:rFonts w:ascii="Arial" w:hAnsi="Arial" w:cs="Arial"/>
          <w:sz w:val="18"/>
          <w:szCs w:val="18"/>
          <w:lang w:val="nl-NL"/>
        </w:rPr>
        <w:t xml:space="preserve"> Klentschy (2008)</w:t>
      </w:r>
      <w:r w:rsidR="009D7376" w:rsidRPr="000B28F5">
        <w:rPr>
          <w:rFonts w:ascii="Arial" w:hAnsi="Arial" w:cs="Arial"/>
          <w:sz w:val="18"/>
          <w:szCs w:val="18"/>
          <w:lang w:val="nl-NL"/>
        </w:rPr>
        <w:t xml:space="preserve"> zien dat systematische aandacht voor gebruik van logboeken </w:t>
      </w:r>
      <w:r w:rsidR="00500DA7" w:rsidRPr="000B28F5">
        <w:rPr>
          <w:rFonts w:ascii="Arial" w:hAnsi="Arial" w:cs="Arial"/>
          <w:sz w:val="18"/>
          <w:szCs w:val="18"/>
          <w:lang w:val="nl-NL"/>
        </w:rPr>
        <w:t>positieve</w:t>
      </w:r>
      <w:r w:rsidR="009D7376" w:rsidRPr="000B28F5">
        <w:rPr>
          <w:rFonts w:ascii="Arial" w:hAnsi="Arial" w:cs="Arial"/>
          <w:sz w:val="18"/>
          <w:szCs w:val="18"/>
          <w:lang w:val="nl-NL"/>
        </w:rPr>
        <w:t xml:space="preserve"> </w:t>
      </w:r>
      <w:r w:rsidR="00500DA7" w:rsidRPr="000B28F5">
        <w:rPr>
          <w:rFonts w:ascii="Arial" w:hAnsi="Arial" w:cs="Arial"/>
          <w:sz w:val="18"/>
          <w:szCs w:val="18"/>
          <w:lang w:val="nl-NL"/>
        </w:rPr>
        <w:t>leer</w:t>
      </w:r>
      <w:r w:rsidR="009D7376" w:rsidRPr="000B28F5">
        <w:rPr>
          <w:rFonts w:ascii="Arial" w:hAnsi="Arial" w:cs="Arial"/>
          <w:sz w:val="18"/>
          <w:szCs w:val="18"/>
          <w:lang w:val="nl-NL"/>
        </w:rPr>
        <w:t>effecten kan hebben, niet alleen op science maar ook op taal</w:t>
      </w:r>
      <w:r w:rsidR="00500DA7" w:rsidRPr="000B28F5">
        <w:rPr>
          <w:rFonts w:ascii="Arial" w:hAnsi="Arial" w:cs="Arial"/>
          <w:sz w:val="18"/>
          <w:szCs w:val="18"/>
          <w:lang w:val="nl-NL"/>
        </w:rPr>
        <w:t>prestaties</w:t>
      </w:r>
      <w:r w:rsidR="00CF7D77" w:rsidRPr="000B28F5">
        <w:rPr>
          <w:rFonts w:ascii="Arial" w:hAnsi="Arial" w:cs="Arial"/>
          <w:sz w:val="18"/>
          <w:szCs w:val="18"/>
          <w:lang w:val="nl-NL"/>
        </w:rPr>
        <w:t xml:space="preserve"> (Klentschy &amp; Molina, 2004)</w:t>
      </w:r>
      <w:r w:rsidR="009D7376" w:rsidRPr="000B28F5">
        <w:rPr>
          <w:rFonts w:ascii="Arial" w:hAnsi="Arial" w:cs="Arial"/>
          <w:sz w:val="18"/>
          <w:szCs w:val="18"/>
          <w:lang w:val="nl-NL"/>
        </w:rPr>
        <w:t>. Duschl et al</w:t>
      </w:r>
      <w:r w:rsidR="0085393F">
        <w:rPr>
          <w:rFonts w:ascii="Arial" w:hAnsi="Arial" w:cs="Arial"/>
          <w:sz w:val="18"/>
          <w:szCs w:val="18"/>
          <w:lang w:val="nl-NL"/>
        </w:rPr>
        <w:t>.</w:t>
      </w:r>
      <w:r w:rsidR="009D7376" w:rsidRPr="000B28F5">
        <w:rPr>
          <w:rFonts w:ascii="Arial" w:hAnsi="Arial" w:cs="Arial"/>
          <w:sz w:val="18"/>
          <w:szCs w:val="18"/>
          <w:lang w:val="nl-NL"/>
        </w:rPr>
        <w:t xml:space="preserve"> (2007</w:t>
      </w:r>
      <w:r w:rsidR="00694273" w:rsidRPr="000B28F5">
        <w:rPr>
          <w:rFonts w:ascii="Arial" w:hAnsi="Arial" w:cs="Arial"/>
          <w:sz w:val="18"/>
          <w:szCs w:val="18"/>
          <w:lang w:val="nl-NL"/>
        </w:rPr>
        <w:t>, p129-167</w:t>
      </w:r>
      <w:r w:rsidR="009D7376" w:rsidRPr="000B28F5">
        <w:rPr>
          <w:rFonts w:ascii="Arial" w:hAnsi="Arial" w:cs="Arial"/>
          <w:sz w:val="18"/>
          <w:szCs w:val="18"/>
          <w:lang w:val="nl-NL"/>
        </w:rPr>
        <w:t>) concluderen in hun review van literatuur over kinderen en het genereren van bewijsmateriaal en verklaringen</w:t>
      </w:r>
      <w:r w:rsidR="000332AB" w:rsidRPr="000B28F5">
        <w:rPr>
          <w:rFonts w:ascii="Arial" w:hAnsi="Arial" w:cs="Arial"/>
          <w:sz w:val="18"/>
          <w:szCs w:val="18"/>
          <w:lang w:val="nl-NL"/>
        </w:rPr>
        <w:t>,</w:t>
      </w:r>
      <w:r w:rsidR="009D7376" w:rsidRPr="000B28F5">
        <w:rPr>
          <w:rFonts w:ascii="Arial" w:hAnsi="Arial" w:cs="Arial"/>
          <w:sz w:val="18"/>
          <w:szCs w:val="18"/>
          <w:lang w:val="nl-NL"/>
        </w:rPr>
        <w:t xml:space="preserve"> dat </w:t>
      </w:r>
      <w:r w:rsidR="00694273" w:rsidRPr="000B28F5">
        <w:rPr>
          <w:rFonts w:ascii="Arial" w:hAnsi="Arial" w:cs="Arial"/>
          <w:sz w:val="18"/>
          <w:szCs w:val="18"/>
          <w:lang w:val="nl-NL"/>
        </w:rPr>
        <w:t>instructie een belangrijke factor is</w:t>
      </w:r>
      <w:r w:rsidR="00477F78">
        <w:rPr>
          <w:rFonts w:ascii="Arial" w:hAnsi="Arial" w:cs="Arial"/>
          <w:sz w:val="18"/>
          <w:szCs w:val="18"/>
          <w:lang w:val="nl-NL"/>
        </w:rPr>
        <w:t>,</w:t>
      </w:r>
      <w:r w:rsidR="00694273" w:rsidRPr="000B28F5">
        <w:rPr>
          <w:rFonts w:ascii="Arial" w:hAnsi="Arial" w:cs="Arial"/>
          <w:sz w:val="18"/>
          <w:szCs w:val="18"/>
          <w:lang w:val="nl-NL"/>
        </w:rPr>
        <w:t xml:space="preserve"> hoewel vooruitgang niet lineair is maar typisch plaatsvindt met horten en stoten en af en toe terugvallen. </w:t>
      </w:r>
    </w:p>
    <w:p w:rsidR="00227FF8" w:rsidRPr="000B28F5" w:rsidRDefault="00227FF8" w:rsidP="00DD4749">
      <w:pPr>
        <w:tabs>
          <w:tab w:val="left" w:pos="284"/>
        </w:tabs>
        <w:autoSpaceDE w:val="0"/>
        <w:autoSpaceDN w:val="0"/>
        <w:adjustRightInd w:val="0"/>
        <w:rPr>
          <w:rFonts w:ascii="Arial" w:eastAsia="Calibri" w:hAnsi="Arial" w:cs="Arial"/>
          <w:sz w:val="18"/>
          <w:szCs w:val="18"/>
          <w:lang w:val="nl-NL"/>
        </w:rPr>
      </w:pPr>
    </w:p>
    <w:p w:rsidR="00227FF8" w:rsidRPr="000B28F5" w:rsidRDefault="00227FF8" w:rsidP="00DD4749">
      <w:pPr>
        <w:tabs>
          <w:tab w:val="left" w:pos="284"/>
        </w:tabs>
        <w:rPr>
          <w:rFonts w:ascii="Arial" w:eastAsia="Calibri" w:hAnsi="Arial" w:cs="Arial"/>
          <w:sz w:val="18"/>
          <w:szCs w:val="18"/>
          <w:lang w:val="nl-NL"/>
        </w:rPr>
      </w:pPr>
      <w:r w:rsidRPr="000B28F5">
        <w:rPr>
          <w:rFonts w:ascii="Arial" w:eastAsia="Calibri" w:hAnsi="Arial" w:cs="Arial"/>
          <w:sz w:val="18"/>
          <w:szCs w:val="18"/>
          <w:lang w:val="nl-NL"/>
        </w:rPr>
        <w:t xml:space="preserve">Hoewel </w:t>
      </w:r>
      <w:r w:rsidR="00477F78">
        <w:rPr>
          <w:rFonts w:ascii="Arial" w:eastAsia="Calibri" w:hAnsi="Arial" w:cs="Arial"/>
          <w:sz w:val="18"/>
          <w:szCs w:val="18"/>
          <w:lang w:val="nl-NL"/>
        </w:rPr>
        <w:t>‘</w:t>
      </w:r>
      <w:r w:rsidRPr="000B28F5">
        <w:rPr>
          <w:rFonts w:ascii="Arial" w:eastAsia="Calibri" w:hAnsi="Arial" w:cs="Arial"/>
          <w:sz w:val="18"/>
          <w:szCs w:val="18"/>
          <w:lang w:val="nl-NL"/>
        </w:rPr>
        <w:t>leren onderzoeken</w:t>
      </w:r>
      <w:r w:rsidR="00477F78">
        <w:rPr>
          <w:rFonts w:ascii="Arial" w:eastAsia="Calibri" w:hAnsi="Arial" w:cs="Arial"/>
          <w:sz w:val="18"/>
          <w:szCs w:val="18"/>
          <w:lang w:val="nl-NL"/>
        </w:rPr>
        <w:t>’</w:t>
      </w:r>
      <w:r w:rsidRPr="000B28F5">
        <w:rPr>
          <w:rFonts w:ascii="Arial" w:eastAsia="Calibri" w:hAnsi="Arial" w:cs="Arial"/>
          <w:sz w:val="18"/>
          <w:szCs w:val="18"/>
          <w:lang w:val="nl-NL"/>
        </w:rPr>
        <w:t xml:space="preserve"> universeel belangrijk wordt gevonden, is implementatie in de klas in de meeste landen zeer beperkt. Voor</w:t>
      </w:r>
      <w:r w:rsidR="00477F78">
        <w:rPr>
          <w:rFonts w:ascii="Arial" w:eastAsia="Calibri" w:hAnsi="Arial" w:cs="Arial"/>
          <w:sz w:val="18"/>
          <w:szCs w:val="18"/>
          <w:lang w:val="nl-NL"/>
        </w:rPr>
        <w:t xml:space="preserve"> </w:t>
      </w:r>
      <w:r w:rsidRPr="000B28F5">
        <w:rPr>
          <w:rFonts w:ascii="Arial" w:eastAsia="Calibri" w:hAnsi="Arial" w:cs="Arial"/>
          <w:sz w:val="18"/>
          <w:szCs w:val="18"/>
          <w:lang w:val="nl-NL"/>
        </w:rPr>
        <w:t>zover er</w:t>
      </w:r>
      <w:r w:rsidR="00477F78">
        <w:rPr>
          <w:rFonts w:ascii="Arial" w:eastAsia="Calibri" w:hAnsi="Arial" w:cs="Arial"/>
          <w:sz w:val="18"/>
          <w:szCs w:val="18"/>
          <w:lang w:val="nl-NL"/>
        </w:rPr>
        <w:t xml:space="preserve"> in Nederland</w:t>
      </w:r>
      <w:r w:rsidRPr="000B28F5">
        <w:rPr>
          <w:rFonts w:ascii="Arial" w:eastAsia="Calibri" w:hAnsi="Arial" w:cs="Arial"/>
          <w:sz w:val="18"/>
          <w:szCs w:val="18"/>
          <w:lang w:val="nl-NL"/>
        </w:rPr>
        <w:t xml:space="preserve"> natuur en techniek wordt onderwezen, domineert </w:t>
      </w:r>
      <w:r w:rsidR="00943E0D">
        <w:rPr>
          <w:rFonts w:ascii="Arial" w:eastAsia="Calibri" w:hAnsi="Arial" w:cs="Arial"/>
          <w:sz w:val="18"/>
          <w:szCs w:val="18"/>
          <w:lang w:val="nl-NL"/>
        </w:rPr>
        <w:t xml:space="preserve">het </w:t>
      </w:r>
      <w:r w:rsidRPr="000B28F5">
        <w:rPr>
          <w:rFonts w:ascii="Arial" w:eastAsia="Calibri" w:hAnsi="Arial" w:cs="Arial"/>
          <w:sz w:val="18"/>
          <w:szCs w:val="18"/>
          <w:lang w:val="nl-NL"/>
        </w:rPr>
        <w:t>leerboek</w:t>
      </w:r>
      <w:r w:rsidR="00477F78">
        <w:rPr>
          <w:rFonts w:ascii="Arial" w:eastAsia="Calibri" w:hAnsi="Arial" w:cs="Arial"/>
          <w:sz w:val="18"/>
          <w:szCs w:val="18"/>
          <w:lang w:val="nl-NL"/>
        </w:rPr>
        <w:t>. E</w:t>
      </w:r>
      <w:r w:rsidRPr="000B28F5">
        <w:rPr>
          <w:rFonts w:ascii="Arial" w:eastAsia="Calibri" w:hAnsi="Arial" w:cs="Arial"/>
          <w:sz w:val="18"/>
          <w:szCs w:val="18"/>
          <w:lang w:val="nl-NL"/>
        </w:rPr>
        <w:t xml:space="preserve">n </w:t>
      </w:r>
      <w:r w:rsidR="00477F78">
        <w:rPr>
          <w:rFonts w:ascii="Arial" w:eastAsia="Calibri" w:hAnsi="Arial" w:cs="Arial"/>
          <w:sz w:val="18"/>
          <w:szCs w:val="18"/>
          <w:lang w:val="nl-NL"/>
        </w:rPr>
        <w:t>á</w:t>
      </w:r>
      <w:r w:rsidRPr="000B28F5">
        <w:rPr>
          <w:rFonts w:ascii="Arial" w:eastAsia="Calibri" w:hAnsi="Arial" w:cs="Arial"/>
          <w:sz w:val="18"/>
          <w:szCs w:val="18"/>
          <w:lang w:val="nl-NL"/>
        </w:rPr>
        <w:t xml:space="preserve">ls er practicumactiviteiten zijn, dan zijn deze vaak beperkt tot </w:t>
      </w:r>
      <w:r w:rsidR="00943E0D">
        <w:rPr>
          <w:rFonts w:ascii="Arial" w:eastAsia="Calibri" w:hAnsi="Arial" w:cs="Arial"/>
          <w:sz w:val="18"/>
          <w:szCs w:val="18"/>
          <w:lang w:val="nl-NL"/>
        </w:rPr>
        <w:t>‘</w:t>
      </w:r>
      <w:r w:rsidRPr="000B28F5">
        <w:rPr>
          <w:rFonts w:ascii="Arial" w:eastAsia="Calibri" w:hAnsi="Arial" w:cs="Arial"/>
          <w:sz w:val="18"/>
          <w:szCs w:val="18"/>
          <w:lang w:val="nl-NL"/>
        </w:rPr>
        <w:t>hands-on</w:t>
      </w:r>
      <w:r w:rsidR="00943E0D">
        <w:rPr>
          <w:rFonts w:ascii="Arial" w:eastAsia="Calibri" w:hAnsi="Arial" w:cs="Arial"/>
          <w:sz w:val="18"/>
          <w:szCs w:val="18"/>
          <w:lang w:val="nl-NL"/>
        </w:rPr>
        <w:t>’</w:t>
      </w:r>
      <w:r w:rsidRPr="000B28F5">
        <w:rPr>
          <w:rFonts w:ascii="Arial" w:eastAsia="Calibri" w:hAnsi="Arial" w:cs="Arial"/>
          <w:sz w:val="18"/>
          <w:szCs w:val="18"/>
          <w:lang w:val="nl-NL"/>
        </w:rPr>
        <w:t xml:space="preserve"> zonder </w:t>
      </w:r>
      <w:r w:rsidR="00943E0D">
        <w:rPr>
          <w:rFonts w:ascii="Arial" w:eastAsia="Calibri" w:hAnsi="Arial" w:cs="Arial"/>
          <w:sz w:val="18"/>
          <w:szCs w:val="18"/>
          <w:lang w:val="nl-NL"/>
        </w:rPr>
        <w:t>‘</w:t>
      </w:r>
      <w:r w:rsidRPr="000B28F5">
        <w:rPr>
          <w:rFonts w:ascii="Arial" w:eastAsia="Calibri" w:hAnsi="Arial" w:cs="Arial"/>
          <w:sz w:val="18"/>
          <w:szCs w:val="18"/>
          <w:lang w:val="nl-NL"/>
        </w:rPr>
        <w:t>minds-on</w:t>
      </w:r>
      <w:r w:rsidR="00943E0D">
        <w:rPr>
          <w:rFonts w:ascii="Arial" w:eastAsia="Calibri" w:hAnsi="Arial" w:cs="Arial"/>
          <w:sz w:val="18"/>
          <w:szCs w:val="18"/>
          <w:lang w:val="nl-NL"/>
        </w:rPr>
        <w:t>’</w:t>
      </w:r>
      <w:r w:rsidRPr="000B28F5">
        <w:rPr>
          <w:rFonts w:ascii="Arial" w:eastAsia="Calibri" w:hAnsi="Arial" w:cs="Arial"/>
          <w:sz w:val="18"/>
          <w:szCs w:val="18"/>
          <w:lang w:val="nl-NL"/>
        </w:rPr>
        <w:t xml:space="preserve"> en tot eenmalige activiteiten waarbij een onderwerp zelden in meer dan </w:t>
      </w:r>
      <w:r w:rsidR="00477F78">
        <w:rPr>
          <w:rFonts w:ascii="Arial" w:eastAsia="Calibri" w:hAnsi="Arial" w:cs="Arial"/>
          <w:sz w:val="18"/>
          <w:szCs w:val="18"/>
          <w:lang w:val="nl-NL"/>
        </w:rPr>
        <w:t>één</w:t>
      </w:r>
      <w:r w:rsidRPr="000B28F5">
        <w:rPr>
          <w:rFonts w:ascii="Arial" w:eastAsia="Calibri" w:hAnsi="Arial" w:cs="Arial"/>
          <w:sz w:val="18"/>
          <w:szCs w:val="18"/>
          <w:lang w:val="nl-NL"/>
        </w:rPr>
        <w:t xml:space="preserve"> les voorkomt (PPON, 2011). Het heen-en-weer denken tussen begrippen/theorie en verschijnselen</w:t>
      </w:r>
      <w:r w:rsidR="00943E0D">
        <w:rPr>
          <w:rFonts w:ascii="Arial" w:eastAsia="Calibri" w:hAnsi="Arial" w:cs="Arial"/>
          <w:sz w:val="18"/>
          <w:szCs w:val="18"/>
          <w:lang w:val="nl-NL"/>
        </w:rPr>
        <w:t xml:space="preserve"> – </w:t>
      </w:r>
      <w:r w:rsidRPr="000B28F5">
        <w:rPr>
          <w:rFonts w:ascii="Arial" w:eastAsia="Calibri" w:hAnsi="Arial" w:cs="Arial"/>
          <w:sz w:val="18"/>
          <w:szCs w:val="18"/>
          <w:lang w:val="nl-NL"/>
        </w:rPr>
        <w:t>dat</w:t>
      </w:r>
      <w:r w:rsidR="00943E0D">
        <w:rPr>
          <w:rFonts w:ascii="Arial" w:eastAsia="Calibri" w:hAnsi="Arial" w:cs="Arial"/>
          <w:sz w:val="18"/>
          <w:szCs w:val="18"/>
          <w:lang w:val="nl-NL"/>
        </w:rPr>
        <w:t xml:space="preserve"> </w:t>
      </w:r>
      <w:r w:rsidRPr="000B28F5">
        <w:rPr>
          <w:rFonts w:ascii="Arial" w:eastAsia="Calibri" w:hAnsi="Arial" w:cs="Arial"/>
          <w:sz w:val="18"/>
          <w:szCs w:val="18"/>
          <w:lang w:val="nl-NL"/>
        </w:rPr>
        <w:t>is</w:t>
      </w:r>
      <w:r w:rsidR="00943E0D">
        <w:rPr>
          <w:rFonts w:ascii="Arial" w:eastAsia="Calibri" w:hAnsi="Arial" w:cs="Arial"/>
          <w:sz w:val="18"/>
          <w:szCs w:val="18"/>
          <w:lang w:val="nl-NL"/>
        </w:rPr>
        <w:t xml:space="preserve"> </w:t>
      </w:r>
      <w:r w:rsidRPr="000B28F5">
        <w:rPr>
          <w:rFonts w:ascii="Arial" w:eastAsia="Calibri" w:hAnsi="Arial" w:cs="Arial"/>
          <w:sz w:val="18"/>
          <w:szCs w:val="18"/>
          <w:lang w:val="nl-NL"/>
        </w:rPr>
        <w:t>wat minds-on zou moeten zijn (</w:t>
      </w:r>
      <w:r w:rsidR="00477F78">
        <w:rPr>
          <w:rFonts w:ascii="Arial" w:eastAsia="Calibri" w:hAnsi="Arial" w:cs="Arial"/>
          <w:sz w:val="18"/>
          <w:szCs w:val="18"/>
          <w:lang w:val="nl-NL"/>
        </w:rPr>
        <w:t xml:space="preserve">Van den </w:t>
      </w:r>
      <w:r w:rsidRPr="000B28F5">
        <w:rPr>
          <w:rFonts w:ascii="Arial" w:eastAsia="Calibri" w:hAnsi="Arial" w:cs="Arial"/>
          <w:sz w:val="18"/>
          <w:szCs w:val="18"/>
          <w:lang w:val="nl-NL"/>
        </w:rPr>
        <w:t>Berg, 2012)</w:t>
      </w:r>
      <w:r w:rsidR="00943E0D">
        <w:rPr>
          <w:rFonts w:ascii="Arial" w:eastAsia="Calibri" w:hAnsi="Arial" w:cs="Arial"/>
          <w:sz w:val="18"/>
          <w:szCs w:val="18"/>
          <w:lang w:val="nl-NL"/>
        </w:rPr>
        <w:t xml:space="preserve"> – </w:t>
      </w:r>
      <w:r w:rsidRPr="000B28F5">
        <w:rPr>
          <w:rFonts w:ascii="Arial" w:eastAsia="Calibri" w:hAnsi="Arial" w:cs="Arial"/>
          <w:sz w:val="18"/>
          <w:szCs w:val="18"/>
          <w:lang w:val="nl-NL"/>
        </w:rPr>
        <w:t>ontbreekt</w:t>
      </w:r>
      <w:r w:rsidR="00943E0D">
        <w:rPr>
          <w:rFonts w:ascii="Arial" w:eastAsia="Calibri" w:hAnsi="Arial" w:cs="Arial"/>
          <w:sz w:val="18"/>
          <w:szCs w:val="18"/>
          <w:lang w:val="nl-NL"/>
        </w:rPr>
        <w:t xml:space="preserve"> </w:t>
      </w:r>
      <w:r w:rsidRPr="000B28F5">
        <w:rPr>
          <w:rFonts w:ascii="Arial" w:eastAsia="Calibri" w:hAnsi="Arial" w:cs="Arial"/>
          <w:sz w:val="18"/>
          <w:szCs w:val="18"/>
          <w:lang w:val="nl-NL"/>
        </w:rPr>
        <w:t>meestal. Dit is overigens een bekend probleem van practicumonderwijs in de natuurwetenschappen (Hofstein &amp; Lunetta, 1982, 2004; Hodson, 1993; Abrahams &amp; Millar, 2008</w:t>
      </w:r>
      <w:r w:rsidR="00943E0D">
        <w:rPr>
          <w:rFonts w:ascii="Arial" w:eastAsia="Calibri" w:hAnsi="Arial" w:cs="Arial"/>
          <w:sz w:val="18"/>
          <w:szCs w:val="18"/>
          <w:lang w:val="nl-NL"/>
        </w:rPr>
        <w:t>;</w:t>
      </w:r>
      <w:r w:rsidRPr="000B28F5">
        <w:rPr>
          <w:rFonts w:ascii="Arial" w:eastAsia="Calibri" w:hAnsi="Arial" w:cs="Arial"/>
          <w:sz w:val="18"/>
          <w:szCs w:val="18"/>
          <w:lang w:val="nl-NL"/>
        </w:rPr>
        <w:t xml:space="preserve"> Millar, 2010). </w:t>
      </w:r>
      <w:r w:rsidR="00845A38" w:rsidRPr="000B28F5">
        <w:rPr>
          <w:rFonts w:ascii="Arial" w:eastAsia="Calibri" w:hAnsi="Arial" w:cs="Arial"/>
          <w:sz w:val="18"/>
          <w:szCs w:val="18"/>
          <w:lang w:val="nl-NL"/>
        </w:rPr>
        <w:t>Practicumactiviteiten zijn vaak beperkt tot observeren en meten volgens recept</w:t>
      </w:r>
      <w:r w:rsidR="00943E0D">
        <w:rPr>
          <w:rFonts w:ascii="Arial" w:eastAsia="Calibri" w:hAnsi="Arial" w:cs="Arial"/>
          <w:sz w:val="18"/>
          <w:szCs w:val="18"/>
          <w:lang w:val="nl-NL"/>
        </w:rPr>
        <w:t>-</w:t>
      </w:r>
      <w:r w:rsidR="00845A38" w:rsidRPr="000B28F5">
        <w:rPr>
          <w:rFonts w:ascii="Arial" w:eastAsia="Calibri" w:hAnsi="Arial" w:cs="Arial"/>
          <w:sz w:val="18"/>
          <w:szCs w:val="18"/>
          <w:lang w:val="nl-NL"/>
        </w:rPr>
        <w:t xml:space="preserve">achtige instructies en betrekken leerlingen onvoldoende </w:t>
      </w:r>
      <w:r w:rsidR="00477F78">
        <w:rPr>
          <w:rFonts w:ascii="Arial" w:eastAsia="Calibri" w:hAnsi="Arial" w:cs="Arial"/>
          <w:sz w:val="18"/>
          <w:szCs w:val="18"/>
          <w:lang w:val="nl-NL"/>
        </w:rPr>
        <w:t>bij</w:t>
      </w:r>
      <w:r w:rsidR="00845A38" w:rsidRPr="000B28F5">
        <w:rPr>
          <w:rFonts w:ascii="Arial" w:eastAsia="Calibri" w:hAnsi="Arial" w:cs="Arial"/>
          <w:sz w:val="18"/>
          <w:szCs w:val="18"/>
          <w:lang w:val="nl-NL"/>
        </w:rPr>
        <w:t xml:space="preserve"> het ontwerpen en interpreteren van experimenten (</w:t>
      </w:r>
      <w:r w:rsidR="00A97C2F" w:rsidRPr="000B28F5">
        <w:rPr>
          <w:rFonts w:ascii="Arial" w:eastAsia="Calibri" w:hAnsi="Arial" w:cs="Arial"/>
          <w:sz w:val="18"/>
          <w:szCs w:val="18"/>
          <w:lang w:val="nl-NL"/>
        </w:rPr>
        <w:t xml:space="preserve">Tamir &amp; </w:t>
      </w:r>
      <w:r w:rsidR="00845A38" w:rsidRPr="000B28F5">
        <w:rPr>
          <w:rFonts w:ascii="Arial" w:eastAsia="Calibri" w:hAnsi="Arial" w:cs="Arial"/>
          <w:sz w:val="18"/>
          <w:szCs w:val="18"/>
          <w:lang w:val="nl-NL"/>
        </w:rPr>
        <w:t>Lunetta, 1981; Germa</w:t>
      </w:r>
      <w:r w:rsidR="00A97C2F" w:rsidRPr="000B28F5">
        <w:rPr>
          <w:rFonts w:ascii="Arial" w:eastAsia="Calibri" w:hAnsi="Arial" w:cs="Arial"/>
          <w:sz w:val="18"/>
          <w:szCs w:val="18"/>
          <w:lang w:val="nl-NL"/>
        </w:rPr>
        <w:t>nn</w:t>
      </w:r>
      <w:r w:rsidR="00845A38" w:rsidRPr="000B28F5">
        <w:rPr>
          <w:rFonts w:ascii="Arial" w:eastAsia="Calibri" w:hAnsi="Arial" w:cs="Arial"/>
          <w:sz w:val="18"/>
          <w:szCs w:val="18"/>
          <w:lang w:val="nl-NL"/>
        </w:rPr>
        <w:t xml:space="preserve"> </w:t>
      </w:r>
      <w:r w:rsidR="00A97C2F" w:rsidRPr="000B28F5">
        <w:rPr>
          <w:rFonts w:ascii="Arial" w:eastAsia="Calibri" w:hAnsi="Arial" w:cs="Arial"/>
          <w:sz w:val="18"/>
          <w:szCs w:val="18"/>
          <w:lang w:val="nl-NL"/>
        </w:rPr>
        <w:t>e</w:t>
      </w:r>
      <w:r w:rsidR="00845A38" w:rsidRPr="000B28F5">
        <w:rPr>
          <w:rFonts w:ascii="Arial" w:eastAsia="Calibri" w:hAnsi="Arial" w:cs="Arial"/>
          <w:sz w:val="18"/>
          <w:szCs w:val="18"/>
          <w:lang w:val="nl-NL"/>
        </w:rPr>
        <w:t>t al</w:t>
      </w:r>
      <w:r w:rsidR="00477F78">
        <w:rPr>
          <w:rFonts w:ascii="Arial" w:eastAsia="Calibri" w:hAnsi="Arial" w:cs="Arial"/>
          <w:sz w:val="18"/>
          <w:szCs w:val="18"/>
          <w:lang w:val="nl-NL"/>
        </w:rPr>
        <w:t>.</w:t>
      </w:r>
      <w:r w:rsidR="00845A38" w:rsidRPr="000B28F5">
        <w:rPr>
          <w:rFonts w:ascii="Arial" w:eastAsia="Calibri" w:hAnsi="Arial" w:cs="Arial"/>
          <w:sz w:val="18"/>
          <w:szCs w:val="18"/>
          <w:lang w:val="nl-NL"/>
        </w:rPr>
        <w:t>, 1996)</w:t>
      </w:r>
      <w:r w:rsidR="00943E0D">
        <w:rPr>
          <w:rFonts w:ascii="Arial" w:eastAsia="Calibri" w:hAnsi="Arial" w:cs="Arial"/>
          <w:sz w:val="18"/>
          <w:szCs w:val="18"/>
          <w:lang w:val="nl-NL"/>
        </w:rPr>
        <w:t xml:space="preserve">, </w:t>
      </w:r>
      <w:r w:rsidR="00A97C2F" w:rsidRPr="000B28F5">
        <w:rPr>
          <w:rFonts w:ascii="Arial" w:eastAsia="Calibri" w:hAnsi="Arial" w:cs="Arial"/>
          <w:sz w:val="18"/>
          <w:szCs w:val="18"/>
          <w:lang w:val="nl-NL"/>
        </w:rPr>
        <w:t>zelfs wanneer</w:t>
      </w:r>
      <w:r w:rsidR="00943E0D">
        <w:rPr>
          <w:rFonts w:ascii="Arial" w:eastAsia="Calibri" w:hAnsi="Arial" w:cs="Arial"/>
          <w:sz w:val="18"/>
          <w:szCs w:val="18"/>
          <w:lang w:val="nl-NL"/>
        </w:rPr>
        <w:t xml:space="preserve"> de</w:t>
      </w:r>
      <w:r w:rsidR="00A97C2F" w:rsidRPr="000B28F5">
        <w:rPr>
          <w:rFonts w:ascii="Arial" w:eastAsia="Calibri" w:hAnsi="Arial" w:cs="Arial"/>
          <w:sz w:val="18"/>
          <w:szCs w:val="18"/>
          <w:lang w:val="nl-NL"/>
        </w:rPr>
        <w:t xml:space="preserve"> materialen</w:t>
      </w:r>
      <w:r w:rsidR="000E2AF3">
        <w:rPr>
          <w:rFonts w:ascii="Arial" w:eastAsia="Calibri" w:hAnsi="Arial" w:cs="Arial"/>
          <w:sz w:val="18"/>
          <w:szCs w:val="18"/>
          <w:lang w:val="nl-NL"/>
        </w:rPr>
        <w:t xml:space="preserve"> </w:t>
      </w:r>
      <w:r w:rsidR="000E2AF3" w:rsidRPr="00943E0D">
        <w:rPr>
          <w:rFonts w:ascii="Arial" w:eastAsia="Calibri" w:hAnsi="Arial" w:cs="Arial"/>
          <w:sz w:val="18"/>
          <w:szCs w:val="18"/>
          <w:lang w:val="nl-NL"/>
        </w:rPr>
        <w:t xml:space="preserve">het stempel </w:t>
      </w:r>
      <w:r w:rsidR="00477F78" w:rsidRPr="00943E0D">
        <w:rPr>
          <w:rFonts w:ascii="Arial" w:eastAsia="Calibri" w:hAnsi="Arial" w:cs="Arial"/>
          <w:sz w:val="18"/>
          <w:szCs w:val="18"/>
          <w:lang w:val="nl-NL"/>
        </w:rPr>
        <w:t>‘</w:t>
      </w:r>
      <w:r w:rsidR="00A97C2F" w:rsidRPr="00943E0D">
        <w:rPr>
          <w:rFonts w:ascii="Arial" w:eastAsia="Calibri" w:hAnsi="Arial" w:cs="Arial"/>
          <w:sz w:val="18"/>
          <w:szCs w:val="18"/>
          <w:lang w:val="nl-NL"/>
        </w:rPr>
        <w:t>inquiry</w:t>
      </w:r>
      <w:r w:rsidR="00477F78" w:rsidRPr="00943E0D">
        <w:rPr>
          <w:rFonts w:ascii="Arial" w:eastAsia="Calibri" w:hAnsi="Arial" w:cs="Arial"/>
          <w:sz w:val="18"/>
          <w:szCs w:val="18"/>
          <w:lang w:val="nl-NL"/>
        </w:rPr>
        <w:t>’</w:t>
      </w:r>
      <w:r w:rsidR="000E2AF3" w:rsidRPr="00943E0D">
        <w:rPr>
          <w:rFonts w:ascii="Arial" w:eastAsia="Calibri" w:hAnsi="Arial" w:cs="Arial"/>
          <w:sz w:val="18"/>
          <w:szCs w:val="18"/>
          <w:lang w:val="nl-NL"/>
        </w:rPr>
        <w:t xml:space="preserve"> dragen</w:t>
      </w:r>
      <w:r w:rsidR="000E2AF3">
        <w:rPr>
          <w:rFonts w:ascii="Arial" w:eastAsia="Calibri" w:hAnsi="Arial" w:cs="Arial"/>
          <w:sz w:val="18"/>
          <w:szCs w:val="18"/>
          <w:lang w:val="nl-NL"/>
        </w:rPr>
        <w:t>.</w:t>
      </w:r>
      <w:r w:rsidR="00845A38" w:rsidRPr="000B28F5">
        <w:rPr>
          <w:rFonts w:ascii="Arial" w:eastAsia="Calibri" w:hAnsi="Arial" w:cs="Arial"/>
          <w:sz w:val="18"/>
          <w:szCs w:val="18"/>
          <w:lang w:val="nl-NL"/>
        </w:rPr>
        <w:t xml:space="preserve"> </w:t>
      </w:r>
      <w:r w:rsidRPr="000B28F5">
        <w:rPr>
          <w:rFonts w:ascii="Arial" w:eastAsia="Calibri" w:hAnsi="Arial" w:cs="Arial"/>
          <w:sz w:val="18"/>
          <w:szCs w:val="18"/>
          <w:lang w:val="nl-NL"/>
        </w:rPr>
        <w:t xml:space="preserve">Wat </w:t>
      </w:r>
      <w:r w:rsidR="00C66369" w:rsidRPr="000B28F5">
        <w:rPr>
          <w:rFonts w:ascii="Arial" w:eastAsia="Calibri" w:hAnsi="Arial" w:cs="Arial"/>
          <w:sz w:val="18"/>
          <w:szCs w:val="18"/>
          <w:lang w:val="nl-NL"/>
        </w:rPr>
        <w:t>docenten nodig hebben</w:t>
      </w:r>
      <w:r w:rsidRPr="000B28F5">
        <w:rPr>
          <w:rFonts w:ascii="Arial" w:eastAsia="Calibri" w:hAnsi="Arial" w:cs="Arial"/>
          <w:sz w:val="18"/>
          <w:szCs w:val="18"/>
          <w:lang w:val="nl-NL"/>
        </w:rPr>
        <w:t>, zijn methoden/werkvormen die</w:t>
      </w:r>
      <w:r w:rsidR="00943E0D">
        <w:rPr>
          <w:rFonts w:ascii="Arial" w:eastAsia="Calibri" w:hAnsi="Arial" w:cs="Arial"/>
          <w:sz w:val="18"/>
          <w:szCs w:val="18"/>
          <w:lang w:val="nl-NL"/>
        </w:rPr>
        <w:t xml:space="preserve"> voor hen</w:t>
      </w:r>
      <w:r w:rsidRPr="000B28F5">
        <w:rPr>
          <w:rFonts w:ascii="Arial" w:eastAsia="Calibri" w:hAnsi="Arial" w:cs="Arial"/>
          <w:sz w:val="18"/>
          <w:szCs w:val="18"/>
          <w:lang w:val="nl-NL"/>
        </w:rPr>
        <w:t xml:space="preserve"> laagdrempelig zijn en</w:t>
      </w:r>
      <w:r w:rsidR="000E2AF3">
        <w:rPr>
          <w:rFonts w:ascii="Arial" w:eastAsia="Calibri" w:hAnsi="Arial" w:cs="Arial"/>
          <w:sz w:val="18"/>
          <w:szCs w:val="18"/>
          <w:lang w:val="nl-NL"/>
        </w:rPr>
        <w:t xml:space="preserve"> die</w:t>
      </w:r>
      <w:r w:rsidRPr="000B28F5">
        <w:rPr>
          <w:rFonts w:ascii="Arial" w:eastAsia="Calibri" w:hAnsi="Arial" w:cs="Arial"/>
          <w:sz w:val="18"/>
          <w:szCs w:val="18"/>
          <w:lang w:val="nl-NL"/>
        </w:rPr>
        <w:t xml:space="preserve"> toch leerlingen aan het redeneren krijgen met begrippen en resultaten van experimenten en hen uitdagen te redeneren vanuit verschillende gezichtspunten. </w:t>
      </w:r>
    </w:p>
    <w:p w:rsidR="00227FF8" w:rsidRPr="000B28F5" w:rsidRDefault="000E2AF3" w:rsidP="00DD4749">
      <w:pPr>
        <w:tabs>
          <w:tab w:val="left" w:pos="284"/>
        </w:tabs>
        <w:rPr>
          <w:rFonts w:ascii="Arial" w:eastAsia="Calibri" w:hAnsi="Arial" w:cs="Arial"/>
          <w:sz w:val="18"/>
          <w:szCs w:val="18"/>
          <w:lang w:val="nl-NL"/>
        </w:rPr>
      </w:pPr>
      <w:r>
        <w:rPr>
          <w:rFonts w:ascii="Arial" w:eastAsia="Calibri" w:hAnsi="Arial" w:cs="Arial"/>
          <w:sz w:val="18"/>
          <w:szCs w:val="18"/>
          <w:lang w:val="nl-NL"/>
        </w:rPr>
        <w:tab/>
      </w:r>
      <w:r w:rsidR="00227FF8" w:rsidRPr="000B28F5">
        <w:rPr>
          <w:rFonts w:ascii="Arial" w:eastAsia="Calibri" w:hAnsi="Arial" w:cs="Arial"/>
          <w:sz w:val="18"/>
          <w:szCs w:val="18"/>
          <w:lang w:val="nl-NL"/>
        </w:rPr>
        <w:t xml:space="preserve">Precies voor dat doel introduceerden Naylor </w:t>
      </w:r>
      <w:r>
        <w:rPr>
          <w:rFonts w:ascii="Arial" w:eastAsia="Calibri" w:hAnsi="Arial" w:cs="Arial"/>
          <w:sz w:val="18"/>
          <w:szCs w:val="18"/>
          <w:lang w:val="nl-NL"/>
        </w:rPr>
        <w:t>en</w:t>
      </w:r>
      <w:r w:rsidR="00227FF8" w:rsidRPr="000B28F5">
        <w:rPr>
          <w:rFonts w:ascii="Arial" w:eastAsia="Calibri" w:hAnsi="Arial" w:cs="Arial"/>
          <w:sz w:val="18"/>
          <w:szCs w:val="18"/>
          <w:lang w:val="nl-NL"/>
        </w:rPr>
        <w:t xml:space="preserve"> Keogh (1998, 1999) hun concept cartoons</w:t>
      </w:r>
      <w:r w:rsidR="00C66369" w:rsidRPr="000B28F5">
        <w:rPr>
          <w:rFonts w:ascii="Arial" w:eastAsia="Calibri" w:hAnsi="Arial" w:cs="Arial"/>
          <w:sz w:val="18"/>
          <w:szCs w:val="18"/>
          <w:lang w:val="nl-NL"/>
        </w:rPr>
        <w:t xml:space="preserve"> waarin</w:t>
      </w:r>
      <w:r w:rsidR="00227FF8" w:rsidRPr="000B28F5">
        <w:rPr>
          <w:rFonts w:ascii="Arial" w:eastAsia="Calibri" w:hAnsi="Arial" w:cs="Arial"/>
          <w:sz w:val="18"/>
          <w:szCs w:val="18"/>
          <w:lang w:val="nl-NL"/>
        </w:rPr>
        <w:t xml:space="preserve"> kinderen </w:t>
      </w:r>
      <w:r w:rsidR="00C66369" w:rsidRPr="000B28F5">
        <w:rPr>
          <w:rFonts w:ascii="Arial" w:eastAsia="Calibri" w:hAnsi="Arial" w:cs="Arial"/>
          <w:sz w:val="18"/>
          <w:szCs w:val="18"/>
          <w:lang w:val="nl-NL"/>
        </w:rPr>
        <w:t xml:space="preserve">worden </w:t>
      </w:r>
      <w:r w:rsidR="00227FF8" w:rsidRPr="000B28F5">
        <w:rPr>
          <w:rFonts w:ascii="Arial" w:eastAsia="Calibri" w:hAnsi="Arial" w:cs="Arial"/>
          <w:sz w:val="18"/>
          <w:szCs w:val="18"/>
          <w:lang w:val="nl-NL"/>
        </w:rPr>
        <w:t>getekend met verschillende beweringen over een alledaags verschijnsel (</w:t>
      </w:r>
      <w:r>
        <w:rPr>
          <w:rFonts w:ascii="Arial" w:eastAsia="Calibri" w:hAnsi="Arial" w:cs="Arial"/>
          <w:sz w:val="18"/>
          <w:szCs w:val="18"/>
          <w:lang w:val="nl-NL"/>
        </w:rPr>
        <w:t xml:space="preserve">zie </w:t>
      </w:r>
      <w:r w:rsidR="00227FF8" w:rsidRPr="000B28F5">
        <w:rPr>
          <w:rFonts w:ascii="Arial" w:eastAsia="Calibri" w:hAnsi="Arial" w:cs="Arial"/>
          <w:sz w:val="18"/>
          <w:szCs w:val="18"/>
          <w:lang w:val="nl-NL"/>
        </w:rPr>
        <w:t>figu</w:t>
      </w:r>
      <w:r>
        <w:rPr>
          <w:rFonts w:ascii="Arial" w:eastAsia="Calibri" w:hAnsi="Arial" w:cs="Arial"/>
          <w:sz w:val="18"/>
          <w:szCs w:val="18"/>
          <w:lang w:val="nl-NL"/>
        </w:rPr>
        <w:t>u</w:t>
      </w:r>
      <w:r w:rsidR="00227FF8" w:rsidRPr="000B28F5">
        <w:rPr>
          <w:rFonts w:ascii="Arial" w:eastAsia="Calibri" w:hAnsi="Arial" w:cs="Arial"/>
          <w:sz w:val="18"/>
          <w:szCs w:val="18"/>
          <w:lang w:val="nl-NL"/>
        </w:rPr>
        <w:t xml:space="preserve">r </w:t>
      </w:r>
      <w:r w:rsidR="00695CDE">
        <w:rPr>
          <w:rFonts w:ascii="Arial" w:eastAsia="Calibri" w:hAnsi="Arial" w:cs="Arial"/>
          <w:sz w:val="18"/>
          <w:szCs w:val="18"/>
          <w:lang w:val="nl-NL"/>
        </w:rPr>
        <w:t>1</w:t>
      </w:r>
      <w:r w:rsidR="00227FF8" w:rsidRPr="000B28F5">
        <w:rPr>
          <w:rFonts w:ascii="Arial" w:eastAsia="Calibri" w:hAnsi="Arial" w:cs="Arial"/>
          <w:sz w:val="18"/>
          <w:szCs w:val="18"/>
          <w:lang w:val="nl-NL"/>
        </w:rPr>
        <w:t xml:space="preserve">, </w:t>
      </w:r>
      <w:r w:rsidR="00695CDE">
        <w:rPr>
          <w:rFonts w:ascii="Arial" w:eastAsia="Calibri" w:hAnsi="Arial" w:cs="Arial"/>
          <w:sz w:val="18"/>
          <w:szCs w:val="18"/>
          <w:lang w:val="nl-NL"/>
        </w:rPr>
        <w:t>2</w:t>
      </w:r>
      <w:r>
        <w:rPr>
          <w:rFonts w:ascii="Arial" w:eastAsia="Calibri" w:hAnsi="Arial" w:cs="Arial"/>
          <w:sz w:val="18"/>
          <w:szCs w:val="18"/>
          <w:lang w:val="nl-NL"/>
        </w:rPr>
        <w:t xml:space="preserve"> en</w:t>
      </w:r>
      <w:r w:rsidR="00227FF8" w:rsidRPr="000B28F5">
        <w:rPr>
          <w:rFonts w:ascii="Arial" w:eastAsia="Calibri" w:hAnsi="Arial" w:cs="Arial"/>
          <w:sz w:val="18"/>
          <w:szCs w:val="18"/>
          <w:lang w:val="nl-NL"/>
        </w:rPr>
        <w:t xml:space="preserve"> </w:t>
      </w:r>
      <w:r w:rsidR="00695CDE">
        <w:rPr>
          <w:rFonts w:ascii="Arial" w:eastAsia="Calibri" w:hAnsi="Arial" w:cs="Arial"/>
          <w:sz w:val="18"/>
          <w:szCs w:val="18"/>
          <w:lang w:val="nl-NL"/>
        </w:rPr>
        <w:t>3</w:t>
      </w:r>
      <w:r w:rsidR="00227FF8" w:rsidRPr="000B28F5">
        <w:rPr>
          <w:rFonts w:ascii="Arial" w:eastAsia="Calibri" w:hAnsi="Arial" w:cs="Arial"/>
          <w:sz w:val="18"/>
          <w:szCs w:val="18"/>
          <w:lang w:val="nl-NL"/>
        </w:rPr>
        <w:t xml:space="preserve">). Kinderen gaan dan praten over deze cartoons en gebruiken hun eigen ervaringen met het verschijnsel als </w:t>
      </w:r>
      <w:r>
        <w:rPr>
          <w:rFonts w:ascii="Arial" w:eastAsia="Calibri" w:hAnsi="Arial" w:cs="Arial"/>
          <w:sz w:val="18"/>
          <w:szCs w:val="18"/>
          <w:lang w:val="nl-NL"/>
        </w:rPr>
        <w:t>‘</w:t>
      </w:r>
      <w:r w:rsidR="00227FF8" w:rsidRPr="000B28F5">
        <w:rPr>
          <w:rFonts w:ascii="Arial" w:eastAsia="Calibri" w:hAnsi="Arial" w:cs="Arial"/>
          <w:sz w:val="18"/>
          <w:szCs w:val="18"/>
          <w:lang w:val="nl-NL"/>
        </w:rPr>
        <w:t>bewijsmateriaal</w:t>
      </w:r>
      <w:r>
        <w:rPr>
          <w:rFonts w:ascii="Arial" w:eastAsia="Calibri" w:hAnsi="Arial" w:cs="Arial"/>
          <w:sz w:val="18"/>
          <w:szCs w:val="18"/>
          <w:lang w:val="nl-NL"/>
        </w:rPr>
        <w:t>’</w:t>
      </w:r>
      <w:r w:rsidR="00227FF8" w:rsidRPr="000B28F5">
        <w:rPr>
          <w:rFonts w:ascii="Arial" w:eastAsia="Calibri" w:hAnsi="Arial" w:cs="Arial"/>
          <w:sz w:val="18"/>
          <w:szCs w:val="18"/>
          <w:lang w:val="nl-NL"/>
        </w:rPr>
        <w:t xml:space="preserve">. Op veel plaatsen in de wereld worden </w:t>
      </w:r>
      <w:r>
        <w:rPr>
          <w:rFonts w:ascii="Arial" w:eastAsia="Calibri" w:hAnsi="Arial" w:cs="Arial"/>
          <w:sz w:val="18"/>
          <w:szCs w:val="18"/>
          <w:lang w:val="nl-NL"/>
        </w:rPr>
        <w:t xml:space="preserve">concept </w:t>
      </w:r>
      <w:r w:rsidR="00227FF8" w:rsidRPr="000B28F5">
        <w:rPr>
          <w:rFonts w:ascii="Arial" w:eastAsia="Calibri" w:hAnsi="Arial" w:cs="Arial"/>
          <w:sz w:val="18"/>
          <w:szCs w:val="18"/>
          <w:lang w:val="nl-NL"/>
        </w:rPr>
        <w:t>cartoons nu op deze manier gebruikt. Dit leidt inderdaad tot redeneren met begrippen (Naylor et al</w:t>
      </w:r>
      <w:r>
        <w:rPr>
          <w:rFonts w:ascii="Arial" w:eastAsia="Calibri" w:hAnsi="Arial" w:cs="Arial"/>
          <w:sz w:val="18"/>
          <w:szCs w:val="18"/>
          <w:lang w:val="nl-NL"/>
        </w:rPr>
        <w:t>.</w:t>
      </w:r>
      <w:r w:rsidR="00227FF8" w:rsidRPr="000B28F5">
        <w:rPr>
          <w:rFonts w:ascii="Arial" w:eastAsia="Calibri" w:hAnsi="Arial" w:cs="Arial"/>
          <w:sz w:val="18"/>
          <w:szCs w:val="18"/>
          <w:lang w:val="nl-NL"/>
        </w:rPr>
        <w:t xml:space="preserve">, 2007). </w:t>
      </w:r>
      <w:r w:rsidR="00B4267C" w:rsidRPr="000B28F5">
        <w:rPr>
          <w:rFonts w:ascii="Arial" w:eastAsia="Calibri" w:hAnsi="Arial" w:cs="Arial"/>
          <w:sz w:val="18"/>
          <w:szCs w:val="18"/>
          <w:lang w:val="nl-NL"/>
        </w:rPr>
        <w:t>Een andere positieve opbrengst is dat leerlingen gemotiveerd en betrokken worden bij het leren van het in de cartoon</w:t>
      </w:r>
      <w:r>
        <w:rPr>
          <w:rFonts w:ascii="Arial" w:eastAsia="Calibri" w:hAnsi="Arial" w:cs="Arial"/>
          <w:sz w:val="18"/>
          <w:szCs w:val="18"/>
          <w:lang w:val="nl-NL"/>
        </w:rPr>
        <w:t xml:space="preserve"> getoonde concept</w:t>
      </w:r>
      <w:r w:rsidR="00B4267C" w:rsidRPr="000B28F5">
        <w:rPr>
          <w:rFonts w:ascii="Arial" w:eastAsia="Calibri" w:hAnsi="Arial" w:cs="Arial"/>
          <w:sz w:val="18"/>
          <w:szCs w:val="18"/>
          <w:lang w:val="nl-NL"/>
        </w:rPr>
        <w:t xml:space="preserve"> (Naylor &amp; Keogh, 1996). </w:t>
      </w:r>
    </w:p>
    <w:p w:rsidR="00227FF8" w:rsidRPr="000B28F5" w:rsidRDefault="000E2AF3" w:rsidP="00DD4749">
      <w:pPr>
        <w:tabs>
          <w:tab w:val="left" w:pos="284"/>
        </w:tabs>
        <w:autoSpaceDE w:val="0"/>
        <w:autoSpaceDN w:val="0"/>
        <w:adjustRightInd w:val="0"/>
        <w:rPr>
          <w:rFonts w:ascii="Arial" w:eastAsia="Calibri" w:hAnsi="Arial" w:cs="Arial"/>
          <w:sz w:val="18"/>
          <w:szCs w:val="18"/>
          <w:lang w:val="nl-NL"/>
        </w:rPr>
      </w:pPr>
      <w:r>
        <w:rPr>
          <w:rFonts w:ascii="Arial" w:eastAsia="Calibri" w:hAnsi="Arial" w:cs="Arial"/>
          <w:sz w:val="18"/>
          <w:szCs w:val="18"/>
          <w:lang w:val="nl-NL"/>
        </w:rPr>
        <w:tab/>
      </w:r>
      <w:r w:rsidR="00227FF8" w:rsidRPr="000B28F5">
        <w:rPr>
          <w:rFonts w:ascii="Arial" w:eastAsia="Calibri" w:hAnsi="Arial" w:cs="Arial"/>
          <w:sz w:val="18"/>
          <w:szCs w:val="18"/>
          <w:lang w:val="nl-NL"/>
        </w:rPr>
        <w:t xml:space="preserve">Naylor et al. (2007) </w:t>
      </w:r>
      <w:r w:rsidRPr="001B1BF4">
        <w:rPr>
          <w:rFonts w:ascii="Arial" w:eastAsia="Calibri" w:hAnsi="Arial" w:cs="Arial"/>
          <w:sz w:val="18"/>
          <w:szCs w:val="18"/>
          <w:lang w:val="nl-NL"/>
        </w:rPr>
        <w:t xml:space="preserve">onderzochten het </w:t>
      </w:r>
      <w:r w:rsidR="001B1BF4" w:rsidRPr="001B1BF4">
        <w:rPr>
          <w:rFonts w:ascii="Arial" w:eastAsia="Calibri" w:hAnsi="Arial" w:cs="Arial"/>
          <w:sz w:val="18"/>
          <w:szCs w:val="18"/>
          <w:lang w:val="nl-NL"/>
        </w:rPr>
        <w:t>gebruik</w:t>
      </w:r>
      <w:r w:rsidRPr="001B1BF4">
        <w:rPr>
          <w:rFonts w:ascii="Arial" w:eastAsia="Calibri" w:hAnsi="Arial" w:cs="Arial"/>
          <w:sz w:val="18"/>
          <w:szCs w:val="18"/>
          <w:lang w:val="nl-NL"/>
        </w:rPr>
        <w:t xml:space="preserve"> van c</w:t>
      </w:r>
      <w:r>
        <w:rPr>
          <w:rFonts w:ascii="Arial" w:eastAsia="Calibri" w:hAnsi="Arial" w:cs="Arial"/>
          <w:sz w:val="18"/>
          <w:szCs w:val="18"/>
          <w:lang w:val="nl-NL"/>
        </w:rPr>
        <w:t xml:space="preserve">oncept </w:t>
      </w:r>
      <w:r w:rsidR="00227FF8" w:rsidRPr="000B28F5">
        <w:rPr>
          <w:rFonts w:ascii="Arial" w:eastAsia="Calibri" w:hAnsi="Arial" w:cs="Arial"/>
          <w:sz w:val="18"/>
          <w:szCs w:val="18"/>
          <w:lang w:val="nl-NL"/>
        </w:rPr>
        <w:t xml:space="preserve">cartoons </w:t>
      </w:r>
      <w:r w:rsidR="001B1BF4">
        <w:rPr>
          <w:rFonts w:ascii="Arial" w:eastAsia="Calibri" w:hAnsi="Arial" w:cs="Arial"/>
          <w:sz w:val="18"/>
          <w:szCs w:val="18"/>
          <w:lang w:val="nl-NL"/>
        </w:rPr>
        <w:t xml:space="preserve">met </w:t>
      </w:r>
      <w:r w:rsidR="00227FF8" w:rsidRPr="000B28F5">
        <w:rPr>
          <w:rFonts w:ascii="Arial" w:eastAsia="Calibri" w:hAnsi="Arial" w:cs="Arial"/>
          <w:sz w:val="18"/>
          <w:szCs w:val="18"/>
          <w:lang w:val="nl-NL"/>
        </w:rPr>
        <w:t xml:space="preserve">kinderen </w:t>
      </w:r>
      <w:r w:rsidR="001B1BF4">
        <w:rPr>
          <w:rFonts w:ascii="Arial" w:eastAsia="Calibri" w:hAnsi="Arial" w:cs="Arial"/>
          <w:sz w:val="18"/>
          <w:szCs w:val="18"/>
          <w:lang w:val="nl-NL"/>
        </w:rPr>
        <w:t xml:space="preserve">in de </w:t>
      </w:r>
      <w:r w:rsidR="00227FF8" w:rsidRPr="000B28F5">
        <w:rPr>
          <w:rFonts w:ascii="Arial" w:eastAsia="Calibri" w:hAnsi="Arial" w:cs="Arial"/>
          <w:sz w:val="18"/>
          <w:szCs w:val="18"/>
          <w:lang w:val="nl-NL"/>
        </w:rPr>
        <w:t>leeftijd</w:t>
      </w:r>
      <w:r w:rsidR="001B1BF4">
        <w:rPr>
          <w:rFonts w:ascii="Arial" w:eastAsia="Calibri" w:hAnsi="Arial" w:cs="Arial"/>
          <w:sz w:val="18"/>
          <w:szCs w:val="18"/>
          <w:lang w:val="nl-NL"/>
        </w:rPr>
        <w:t xml:space="preserve"> van acht en negen jaar, en </w:t>
      </w:r>
      <w:r w:rsidR="00227FF8" w:rsidRPr="000B28F5">
        <w:rPr>
          <w:rFonts w:ascii="Arial" w:eastAsia="Calibri" w:hAnsi="Arial" w:cs="Arial"/>
          <w:sz w:val="18"/>
          <w:szCs w:val="18"/>
          <w:lang w:val="nl-NL"/>
        </w:rPr>
        <w:t>vonden dat</w:t>
      </w:r>
      <w:r w:rsidR="001B1BF4">
        <w:rPr>
          <w:rFonts w:ascii="Arial" w:eastAsia="Calibri" w:hAnsi="Arial" w:cs="Arial"/>
          <w:sz w:val="18"/>
          <w:szCs w:val="18"/>
          <w:lang w:val="nl-NL"/>
        </w:rPr>
        <w:t xml:space="preserve"> deze</w:t>
      </w:r>
      <w:r w:rsidR="00227FF8" w:rsidRPr="000B28F5">
        <w:rPr>
          <w:rFonts w:ascii="Arial" w:eastAsia="Calibri" w:hAnsi="Arial" w:cs="Arial"/>
          <w:sz w:val="18"/>
          <w:szCs w:val="18"/>
          <w:lang w:val="nl-NL"/>
        </w:rPr>
        <w:t xml:space="preserve"> kinderen in staat waren om hun meningen </w:t>
      </w:r>
      <w:r w:rsidR="00C66369" w:rsidRPr="000B28F5">
        <w:rPr>
          <w:rFonts w:ascii="Arial" w:eastAsia="Calibri" w:hAnsi="Arial" w:cs="Arial"/>
          <w:sz w:val="18"/>
          <w:szCs w:val="18"/>
          <w:lang w:val="nl-NL"/>
        </w:rPr>
        <w:t>t</w:t>
      </w:r>
      <w:r w:rsidR="00227FF8" w:rsidRPr="000B28F5">
        <w:rPr>
          <w:rFonts w:ascii="Arial" w:eastAsia="Calibri" w:hAnsi="Arial" w:cs="Arial"/>
          <w:sz w:val="18"/>
          <w:szCs w:val="18"/>
          <w:lang w:val="nl-NL"/>
        </w:rPr>
        <w:t>e ondersteunen met argumenten en dat ze konden luisteren naar en reageren op de argumenten van anderen. Een analyseschema gebaseerd op Toulmin’s redeneerschema</w:t>
      </w:r>
      <w:r w:rsidR="00B4267C" w:rsidRPr="000B28F5">
        <w:rPr>
          <w:rFonts w:ascii="Arial" w:eastAsia="Calibri" w:hAnsi="Arial" w:cs="Arial"/>
          <w:sz w:val="18"/>
          <w:szCs w:val="18"/>
          <w:lang w:val="nl-NL"/>
        </w:rPr>
        <w:t>’</w:t>
      </w:r>
      <w:r w:rsidR="00227FF8" w:rsidRPr="000B28F5">
        <w:rPr>
          <w:rFonts w:ascii="Arial" w:eastAsia="Calibri" w:hAnsi="Arial" w:cs="Arial"/>
          <w:sz w:val="18"/>
          <w:szCs w:val="18"/>
          <w:lang w:val="nl-NL"/>
        </w:rPr>
        <w:t xml:space="preserve">s </w:t>
      </w:r>
      <w:r w:rsidR="00B4267C" w:rsidRPr="000B28F5">
        <w:rPr>
          <w:rFonts w:ascii="Arial" w:eastAsia="Calibri" w:hAnsi="Arial" w:cs="Arial"/>
          <w:sz w:val="18"/>
          <w:szCs w:val="18"/>
          <w:lang w:val="nl-NL"/>
        </w:rPr>
        <w:t xml:space="preserve">met </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claims</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 xml:space="preserve">, </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data</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 xml:space="preserve">, </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warrants</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 xml:space="preserve">, </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backings</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 xml:space="preserve"> en </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rebuttals</w:t>
      </w:r>
      <w:r w:rsidR="001B1BF4">
        <w:rPr>
          <w:rFonts w:ascii="Arial" w:eastAsia="Calibri" w:hAnsi="Arial" w:cs="Arial"/>
          <w:sz w:val="18"/>
          <w:szCs w:val="18"/>
          <w:lang w:val="nl-NL"/>
        </w:rPr>
        <w:t>’</w:t>
      </w:r>
      <w:r w:rsidR="00B4267C" w:rsidRPr="000B28F5">
        <w:rPr>
          <w:rFonts w:ascii="Arial" w:eastAsia="Calibri" w:hAnsi="Arial" w:cs="Arial"/>
          <w:sz w:val="18"/>
          <w:szCs w:val="18"/>
          <w:lang w:val="nl-NL"/>
        </w:rPr>
        <w:t xml:space="preserve"> </w:t>
      </w:r>
      <w:r w:rsidR="00227FF8" w:rsidRPr="000B28F5">
        <w:rPr>
          <w:rFonts w:ascii="Arial" w:eastAsia="Calibri" w:hAnsi="Arial" w:cs="Arial"/>
          <w:sz w:val="18"/>
          <w:szCs w:val="18"/>
          <w:lang w:val="nl-NL"/>
        </w:rPr>
        <w:t xml:space="preserve">werkte niet, maar een simpele classificatie van interacties leverde nuttige informatie. </w:t>
      </w:r>
      <w:r w:rsidR="00227FF8" w:rsidRPr="000B28F5">
        <w:rPr>
          <w:rFonts w:ascii="Arial" w:eastAsia="Calibri" w:hAnsi="Arial" w:cs="Arial"/>
          <w:sz w:val="18"/>
          <w:szCs w:val="18"/>
        </w:rPr>
        <w:t>Het probleem met het Toulmin</w:t>
      </w:r>
      <w:r w:rsidR="001B1BF4">
        <w:rPr>
          <w:rFonts w:ascii="Arial" w:eastAsia="Calibri" w:hAnsi="Arial" w:cs="Arial"/>
          <w:sz w:val="18"/>
          <w:szCs w:val="18"/>
        </w:rPr>
        <w:t>-schema</w:t>
      </w:r>
      <w:r w:rsidR="00227FF8" w:rsidRPr="000B28F5">
        <w:rPr>
          <w:rFonts w:ascii="Arial" w:eastAsia="Calibri" w:hAnsi="Arial" w:cs="Arial"/>
          <w:sz w:val="18"/>
          <w:szCs w:val="18"/>
        </w:rPr>
        <w:t xml:space="preserve"> was dat</w:t>
      </w:r>
      <w:r w:rsidR="001B1BF4">
        <w:rPr>
          <w:rFonts w:ascii="Arial" w:eastAsia="Calibri" w:hAnsi="Arial" w:cs="Arial"/>
          <w:sz w:val="18"/>
          <w:szCs w:val="18"/>
        </w:rPr>
        <w:t xml:space="preserve"> “</w:t>
      </w:r>
      <w:r w:rsidR="00F342CC">
        <w:rPr>
          <w:rFonts w:ascii="Arial" w:eastAsia="Calibri" w:hAnsi="Arial" w:cs="Arial"/>
          <w:sz w:val="18"/>
          <w:szCs w:val="18"/>
        </w:rPr>
        <w:t>v</w:t>
      </w:r>
      <w:r w:rsidR="00227FF8" w:rsidRPr="001B1BF4">
        <w:rPr>
          <w:rFonts w:ascii="Arial" w:eastAsia="Calibri" w:hAnsi="Arial" w:cs="Arial"/>
          <w:sz w:val="18"/>
          <w:szCs w:val="18"/>
        </w:rPr>
        <w:t>ery few pupils related data to their claims through the use of warrants. The use of backings or theoretical justifications for warrants was almost entirely absent. There were no examples of a pupil or group presenting an argument that would fit well with all or most of Toulmin’s model, even where the researcher and class</w:t>
      </w:r>
      <w:r w:rsidR="00C66369" w:rsidRPr="001B1BF4">
        <w:rPr>
          <w:rFonts w:ascii="Arial" w:eastAsia="Calibri" w:hAnsi="Arial" w:cs="Arial"/>
          <w:sz w:val="18"/>
          <w:szCs w:val="18"/>
        </w:rPr>
        <w:t xml:space="preserve"> </w:t>
      </w:r>
      <w:r w:rsidR="00227FF8" w:rsidRPr="001B1BF4">
        <w:rPr>
          <w:rFonts w:ascii="Arial" w:eastAsia="Calibri" w:hAnsi="Arial" w:cs="Arial"/>
          <w:sz w:val="18"/>
          <w:szCs w:val="18"/>
        </w:rPr>
        <w:t>teacher felt that the pupils’ arguments were worthwhile. Pupils also made statements which appeared to be intrinsic to the discussion but which were difficult to fit into Toulmin’s categories</w:t>
      </w:r>
      <w:r w:rsidR="001B1BF4" w:rsidRPr="001B1BF4">
        <w:rPr>
          <w:rFonts w:ascii="Arial" w:eastAsia="Calibri" w:hAnsi="Arial" w:cs="Arial"/>
          <w:sz w:val="18"/>
          <w:szCs w:val="18"/>
        </w:rPr>
        <w:t>” (Naylor et al.,</w:t>
      </w:r>
      <w:r w:rsidR="001B1BF4">
        <w:rPr>
          <w:rFonts w:ascii="Arial" w:eastAsia="Calibri" w:hAnsi="Arial" w:cs="Arial"/>
          <w:sz w:val="18"/>
          <w:szCs w:val="18"/>
        </w:rPr>
        <w:t xml:space="preserve"> </w:t>
      </w:r>
      <w:r w:rsidR="001B1BF4" w:rsidRPr="001B1BF4">
        <w:rPr>
          <w:rFonts w:ascii="Arial" w:eastAsia="Calibri" w:hAnsi="Arial" w:cs="Arial"/>
          <w:sz w:val="18"/>
          <w:szCs w:val="18"/>
        </w:rPr>
        <w:t>2007, p</w:t>
      </w:r>
      <w:r w:rsidR="00465467">
        <w:rPr>
          <w:rFonts w:ascii="Arial" w:eastAsia="Calibri" w:hAnsi="Arial" w:cs="Arial"/>
          <w:sz w:val="18"/>
          <w:szCs w:val="18"/>
        </w:rPr>
        <w:t>21</w:t>
      </w:r>
      <w:r w:rsidR="001B1BF4" w:rsidRPr="001B1BF4">
        <w:rPr>
          <w:rFonts w:ascii="Arial" w:eastAsia="Calibri" w:hAnsi="Arial" w:cs="Arial"/>
          <w:sz w:val="18"/>
          <w:szCs w:val="18"/>
        </w:rPr>
        <w:t>)</w:t>
      </w:r>
      <w:r w:rsidR="00227FF8" w:rsidRPr="001B1BF4">
        <w:rPr>
          <w:rFonts w:ascii="Arial" w:eastAsia="Calibri" w:hAnsi="Arial" w:cs="Arial"/>
          <w:color w:val="141314"/>
          <w:sz w:val="18"/>
          <w:szCs w:val="18"/>
        </w:rPr>
        <w:t xml:space="preserve">. </w:t>
      </w:r>
      <w:r w:rsidR="00F342CC" w:rsidRPr="00F342CC">
        <w:rPr>
          <w:rFonts w:ascii="Arial" w:eastAsia="Calibri" w:hAnsi="Arial" w:cs="Arial"/>
          <w:color w:val="141314"/>
          <w:sz w:val="18"/>
          <w:szCs w:val="18"/>
          <w:lang w:val="nl-NL"/>
        </w:rPr>
        <w:t>Met h</w:t>
      </w:r>
      <w:r w:rsidR="00227FF8" w:rsidRPr="000B28F5">
        <w:rPr>
          <w:rFonts w:ascii="Arial" w:eastAsia="Calibri" w:hAnsi="Arial" w:cs="Arial"/>
          <w:sz w:val="18"/>
          <w:szCs w:val="18"/>
          <w:lang w:val="nl-NL"/>
        </w:rPr>
        <w:t xml:space="preserve">et meer pragmatische schema van </w:t>
      </w:r>
      <w:r w:rsidR="00695CDE">
        <w:rPr>
          <w:rFonts w:ascii="Arial" w:eastAsia="Calibri" w:hAnsi="Arial" w:cs="Arial"/>
          <w:sz w:val="18"/>
          <w:szCs w:val="18"/>
          <w:lang w:val="nl-NL"/>
        </w:rPr>
        <w:t>de onderzoekers</w:t>
      </w:r>
      <w:r w:rsidR="00227FF8" w:rsidRPr="000B28F5">
        <w:rPr>
          <w:rFonts w:ascii="Arial" w:eastAsia="Calibri" w:hAnsi="Arial" w:cs="Arial"/>
          <w:sz w:val="18"/>
          <w:szCs w:val="18"/>
          <w:lang w:val="nl-NL"/>
        </w:rPr>
        <w:t xml:space="preserve"> </w:t>
      </w:r>
      <w:r w:rsidR="00F342CC">
        <w:rPr>
          <w:rFonts w:ascii="Arial" w:eastAsia="Calibri" w:hAnsi="Arial" w:cs="Arial"/>
          <w:sz w:val="18"/>
          <w:szCs w:val="18"/>
          <w:lang w:val="nl-NL"/>
        </w:rPr>
        <w:t xml:space="preserve">werd gekeken </w:t>
      </w:r>
      <w:r w:rsidR="00227FF8" w:rsidRPr="000B28F5">
        <w:rPr>
          <w:rFonts w:ascii="Arial" w:eastAsia="Calibri" w:hAnsi="Arial" w:cs="Arial"/>
          <w:sz w:val="18"/>
          <w:szCs w:val="18"/>
          <w:lang w:val="nl-NL"/>
        </w:rPr>
        <w:t>of kinderen</w:t>
      </w:r>
      <w:r w:rsidR="00F342CC">
        <w:rPr>
          <w:rFonts w:ascii="Arial" w:eastAsia="Calibri" w:hAnsi="Arial" w:cs="Arial"/>
          <w:sz w:val="18"/>
          <w:szCs w:val="18"/>
          <w:lang w:val="nl-NL"/>
        </w:rPr>
        <w:t xml:space="preserve"> naar elkaar</w:t>
      </w:r>
      <w:r w:rsidR="00227FF8" w:rsidRPr="000B28F5">
        <w:rPr>
          <w:rFonts w:ascii="Arial" w:eastAsia="Calibri" w:hAnsi="Arial" w:cs="Arial"/>
          <w:sz w:val="18"/>
          <w:szCs w:val="18"/>
          <w:lang w:val="nl-NL"/>
        </w:rPr>
        <w:t xml:space="preserve"> luisterden, of ze argumenten gebruikten, of ze ingingen op argumenten van anderen</w:t>
      </w:r>
      <w:r w:rsidR="005F6BB1" w:rsidRPr="000B28F5">
        <w:rPr>
          <w:rFonts w:ascii="Arial" w:eastAsia="Calibri" w:hAnsi="Arial" w:cs="Arial"/>
          <w:sz w:val="18"/>
          <w:szCs w:val="18"/>
          <w:lang w:val="nl-NL"/>
        </w:rPr>
        <w:t>,</w:t>
      </w:r>
      <w:r w:rsidR="00227FF8" w:rsidRPr="000B28F5">
        <w:rPr>
          <w:rFonts w:ascii="Arial" w:eastAsia="Calibri" w:hAnsi="Arial" w:cs="Arial"/>
          <w:sz w:val="18"/>
          <w:szCs w:val="18"/>
          <w:lang w:val="nl-NL"/>
        </w:rPr>
        <w:t xml:space="preserve"> of ze met verder bewijsmateriaal kwamen, en of ze </w:t>
      </w:r>
      <w:r w:rsidR="005F6BB1" w:rsidRPr="000B28F5">
        <w:rPr>
          <w:rFonts w:ascii="Arial" w:eastAsia="Calibri" w:hAnsi="Arial" w:cs="Arial"/>
          <w:sz w:val="18"/>
          <w:szCs w:val="18"/>
          <w:lang w:val="nl-NL"/>
        </w:rPr>
        <w:t xml:space="preserve">een </w:t>
      </w:r>
      <w:r w:rsidR="00227FF8" w:rsidRPr="000B28F5">
        <w:rPr>
          <w:rFonts w:ascii="Arial" w:eastAsia="Calibri" w:hAnsi="Arial" w:cs="Arial"/>
          <w:sz w:val="18"/>
          <w:szCs w:val="18"/>
          <w:lang w:val="nl-NL"/>
        </w:rPr>
        <w:t>discussie met argumenten en bewijsmateriaal gaande konden houden. Hieruit bleek dat</w:t>
      </w:r>
      <w:r w:rsidR="00D32A1F">
        <w:rPr>
          <w:rFonts w:ascii="Arial" w:eastAsia="Calibri" w:hAnsi="Arial" w:cs="Arial"/>
          <w:sz w:val="18"/>
          <w:szCs w:val="18"/>
          <w:lang w:val="nl-NL"/>
        </w:rPr>
        <w:t xml:space="preserve"> de</w:t>
      </w:r>
      <w:r w:rsidR="00227FF8" w:rsidRPr="000B28F5">
        <w:rPr>
          <w:rFonts w:ascii="Arial" w:eastAsia="Calibri" w:hAnsi="Arial" w:cs="Arial"/>
          <w:sz w:val="18"/>
          <w:szCs w:val="18"/>
          <w:lang w:val="nl-NL"/>
        </w:rPr>
        <w:t xml:space="preserve"> </w:t>
      </w:r>
      <w:r w:rsidR="00227FF8" w:rsidRPr="000B28F5">
        <w:rPr>
          <w:rFonts w:ascii="Arial" w:eastAsia="Calibri" w:hAnsi="Arial" w:cs="Arial"/>
          <w:color w:val="141314"/>
          <w:sz w:val="18"/>
          <w:szCs w:val="18"/>
          <w:lang w:val="nl-NL"/>
        </w:rPr>
        <w:t>k</w:t>
      </w:r>
      <w:r w:rsidR="00227FF8" w:rsidRPr="000B28F5">
        <w:rPr>
          <w:rFonts w:ascii="Arial" w:eastAsia="Calibri" w:hAnsi="Arial" w:cs="Arial"/>
          <w:sz w:val="18"/>
          <w:szCs w:val="18"/>
          <w:lang w:val="nl-NL"/>
        </w:rPr>
        <w:t>inderen</w:t>
      </w:r>
      <w:r w:rsidR="00352E62">
        <w:rPr>
          <w:rFonts w:ascii="Arial" w:eastAsia="Calibri" w:hAnsi="Arial" w:cs="Arial"/>
          <w:sz w:val="18"/>
          <w:szCs w:val="18"/>
          <w:lang w:val="nl-NL"/>
        </w:rPr>
        <w:t>, gebaseerd op hun eigen dagelijkse ervaringen,</w:t>
      </w:r>
      <w:r w:rsidR="00227FF8" w:rsidRPr="000B28F5">
        <w:rPr>
          <w:rFonts w:ascii="Arial" w:eastAsia="Calibri" w:hAnsi="Arial" w:cs="Arial"/>
          <w:sz w:val="18"/>
          <w:szCs w:val="18"/>
          <w:lang w:val="nl-NL"/>
        </w:rPr>
        <w:t xml:space="preserve"> konden redeneren over </w:t>
      </w:r>
      <w:r w:rsidR="00F342CC">
        <w:rPr>
          <w:rFonts w:ascii="Arial" w:eastAsia="Calibri" w:hAnsi="Arial" w:cs="Arial"/>
          <w:sz w:val="18"/>
          <w:szCs w:val="18"/>
          <w:lang w:val="nl-NL"/>
        </w:rPr>
        <w:t xml:space="preserve">concept </w:t>
      </w:r>
      <w:r w:rsidR="00227FF8" w:rsidRPr="000B28F5">
        <w:rPr>
          <w:rFonts w:ascii="Arial" w:eastAsia="Calibri" w:hAnsi="Arial" w:cs="Arial"/>
          <w:sz w:val="18"/>
          <w:szCs w:val="18"/>
          <w:lang w:val="nl-NL"/>
        </w:rPr>
        <w:t>cartoons</w:t>
      </w:r>
      <w:r w:rsidR="00F342CC">
        <w:rPr>
          <w:rFonts w:ascii="Arial" w:eastAsia="Calibri" w:hAnsi="Arial" w:cs="Arial"/>
          <w:sz w:val="18"/>
          <w:szCs w:val="18"/>
          <w:lang w:val="nl-NL"/>
        </w:rPr>
        <w:t>,</w:t>
      </w:r>
      <w:r w:rsidR="00227FF8" w:rsidRPr="000B28F5">
        <w:rPr>
          <w:rFonts w:ascii="Arial" w:eastAsia="Calibri" w:hAnsi="Arial" w:cs="Arial"/>
          <w:sz w:val="18"/>
          <w:szCs w:val="18"/>
          <w:lang w:val="nl-NL"/>
        </w:rPr>
        <w:t xml:space="preserve"> </w:t>
      </w:r>
      <w:r w:rsidR="00D32A1F">
        <w:rPr>
          <w:rFonts w:ascii="Arial" w:eastAsia="Calibri" w:hAnsi="Arial" w:cs="Arial"/>
          <w:sz w:val="18"/>
          <w:szCs w:val="18"/>
          <w:lang w:val="nl-NL"/>
        </w:rPr>
        <w:t xml:space="preserve">dat de </w:t>
      </w:r>
      <w:r w:rsidR="00227FF8" w:rsidRPr="000B28F5">
        <w:rPr>
          <w:rFonts w:ascii="Arial" w:eastAsia="Calibri" w:hAnsi="Arial" w:cs="Arial"/>
          <w:sz w:val="18"/>
          <w:szCs w:val="18"/>
          <w:lang w:val="nl-NL"/>
        </w:rPr>
        <w:t>meeste kinderen argumenten</w:t>
      </w:r>
      <w:r w:rsidR="00D32A1F">
        <w:rPr>
          <w:rFonts w:ascii="Arial" w:eastAsia="Calibri" w:hAnsi="Arial" w:cs="Arial"/>
          <w:sz w:val="18"/>
          <w:szCs w:val="18"/>
          <w:lang w:val="nl-NL"/>
        </w:rPr>
        <w:t xml:space="preserve"> gebruikten</w:t>
      </w:r>
      <w:r w:rsidR="00227FF8" w:rsidRPr="000B28F5">
        <w:rPr>
          <w:rFonts w:ascii="Arial" w:eastAsia="Calibri" w:hAnsi="Arial" w:cs="Arial"/>
          <w:sz w:val="18"/>
          <w:szCs w:val="18"/>
          <w:lang w:val="nl-NL"/>
        </w:rPr>
        <w:t xml:space="preserve"> en reageerden op argumenten van andere kinderen</w:t>
      </w:r>
      <w:r w:rsidR="00D32A1F">
        <w:rPr>
          <w:rFonts w:ascii="Arial" w:eastAsia="Calibri" w:hAnsi="Arial" w:cs="Arial"/>
          <w:sz w:val="18"/>
          <w:szCs w:val="18"/>
          <w:lang w:val="nl-NL"/>
        </w:rPr>
        <w:t xml:space="preserve">, en dat de </w:t>
      </w:r>
      <w:r w:rsidR="00227FF8" w:rsidRPr="000B28F5">
        <w:rPr>
          <w:rFonts w:ascii="Arial" w:eastAsia="Calibri" w:hAnsi="Arial" w:cs="Arial"/>
          <w:sz w:val="18"/>
          <w:szCs w:val="18"/>
          <w:lang w:val="nl-NL"/>
        </w:rPr>
        <w:t>kinderen in kleine groepjes</w:t>
      </w:r>
      <w:r w:rsidR="00695CDE">
        <w:rPr>
          <w:rFonts w:ascii="Arial" w:eastAsia="Calibri" w:hAnsi="Arial" w:cs="Arial"/>
          <w:sz w:val="18"/>
          <w:szCs w:val="18"/>
          <w:lang w:val="nl-NL"/>
        </w:rPr>
        <w:t xml:space="preserve"> gezamenlijk</w:t>
      </w:r>
      <w:r w:rsidR="00227FF8" w:rsidRPr="000B28F5">
        <w:rPr>
          <w:rFonts w:ascii="Arial" w:eastAsia="Calibri" w:hAnsi="Arial" w:cs="Arial"/>
          <w:sz w:val="18"/>
          <w:szCs w:val="18"/>
          <w:lang w:val="nl-NL"/>
        </w:rPr>
        <w:t xml:space="preserve"> redeneringen</w:t>
      </w:r>
      <w:r w:rsidR="00D32A1F">
        <w:rPr>
          <w:rFonts w:ascii="Arial" w:eastAsia="Calibri" w:hAnsi="Arial" w:cs="Arial"/>
          <w:sz w:val="18"/>
          <w:szCs w:val="18"/>
          <w:lang w:val="nl-NL"/>
        </w:rPr>
        <w:t xml:space="preserve"> konden</w:t>
      </w:r>
      <w:r w:rsidR="00227FF8" w:rsidRPr="000B28F5">
        <w:rPr>
          <w:rFonts w:ascii="Arial" w:eastAsia="Calibri" w:hAnsi="Arial" w:cs="Arial"/>
          <w:sz w:val="18"/>
          <w:szCs w:val="18"/>
          <w:lang w:val="nl-NL"/>
        </w:rPr>
        <w:t xml:space="preserve"> construeren zonder ondersteuning van de leerkracht</w:t>
      </w:r>
      <w:r w:rsidR="00D32A1F">
        <w:rPr>
          <w:rFonts w:ascii="Arial" w:eastAsia="Calibri" w:hAnsi="Arial" w:cs="Arial"/>
          <w:sz w:val="18"/>
          <w:szCs w:val="18"/>
          <w:lang w:val="nl-NL"/>
        </w:rPr>
        <w:t>.</w:t>
      </w:r>
      <w:r w:rsidR="00227FF8" w:rsidRPr="000B28F5">
        <w:rPr>
          <w:rFonts w:ascii="Arial" w:eastAsia="Calibri" w:hAnsi="Arial" w:cs="Arial"/>
          <w:sz w:val="18"/>
          <w:szCs w:val="18"/>
          <w:lang w:val="nl-NL"/>
        </w:rPr>
        <w:t xml:space="preserve"> </w:t>
      </w:r>
    </w:p>
    <w:p w:rsidR="00227FF8" w:rsidRPr="000B28F5" w:rsidRDefault="00F342CC" w:rsidP="00DD4749">
      <w:pPr>
        <w:tabs>
          <w:tab w:val="left" w:pos="284"/>
        </w:tabs>
        <w:rPr>
          <w:rFonts w:ascii="Arial" w:eastAsia="Calibri" w:hAnsi="Arial" w:cs="Arial"/>
          <w:sz w:val="18"/>
          <w:szCs w:val="18"/>
          <w:lang w:val="nl-NL"/>
        </w:rPr>
      </w:pPr>
      <w:r>
        <w:rPr>
          <w:rFonts w:ascii="Arial" w:eastAsia="Calibri" w:hAnsi="Arial" w:cs="Arial"/>
          <w:sz w:val="18"/>
          <w:szCs w:val="18"/>
          <w:lang w:val="nl-NL"/>
        </w:rPr>
        <w:lastRenderedPageBreak/>
        <w:tab/>
      </w:r>
      <w:r w:rsidR="00227FF8" w:rsidRPr="000B28F5">
        <w:rPr>
          <w:rFonts w:ascii="Arial" w:eastAsia="Calibri" w:hAnsi="Arial" w:cs="Arial"/>
          <w:sz w:val="18"/>
          <w:szCs w:val="18"/>
          <w:lang w:val="nl-NL"/>
        </w:rPr>
        <w:t xml:space="preserve">Chin </w:t>
      </w:r>
      <w:r w:rsidR="00D32A1F">
        <w:rPr>
          <w:rFonts w:ascii="Arial" w:eastAsia="Calibri" w:hAnsi="Arial" w:cs="Arial"/>
          <w:sz w:val="18"/>
          <w:szCs w:val="18"/>
          <w:lang w:val="nl-NL"/>
        </w:rPr>
        <w:t>en</w:t>
      </w:r>
      <w:r w:rsidR="00227FF8" w:rsidRPr="000B28F5">
        <w:rPr>
          <w:rFonts w:ascii="Arial" w:eastAsia="Calibri" w:hAnsi="Arial" w:cs="Arial"/>
          <w:sz w:val="18"/>
          <w:szCs w:val="18"/>
          <w:lang w:val="nl-NL"/>
        </w:rPr>
        <w:t xml:space="preserve"> Teou (2009) gebruikten</w:t>
      </w:r>
      <w:r>
        <w:rPr>
          <w:rFonts w:ascii="Arial" w:eastAsia="Calibri" w:hAnsi="Arial" w:cs="Arial"/>
          <w:sz w:val="18"/>
          <w:szCs w:val="18"/>
          <w:lang w:val="nl-NL"/>
        </w:rPr>
        <w:t xml:space="preserve"> concept</w:t>
      </w:r>
      <w:r w:rsidR="00227FF8" w:rsidRPr="000B28F5">
        <w:rPr>
          <w:rFonts w:ascii="Arial" w:eastAsia="Calibri" w:hAnsi="Arial" w:cs="Arial"/>
          <w:sz w:val="18"/>
          <w:szCs w:val="18"/>
          <w:lang w:val="nl-NL"/>
        </w:rPr>
        <w:t xml:space="preserve"> cartoons in</w:t>
      </w:r>
      <w:r>
        <w:rPr>
          <w:rFonts w:ascii="Arial" w:eastAsia="Calibri" w:hAnsi="Arial" w:cs="Arial"/>
          <w:sz w:val="18"/>
          <w:szCs w:val="18"/>
          <w:lang w:val="nl-NL"/>
        </w:rPr>
        <w:t xml:space="preserve"> de</w:t>
      </w:r>
      <w:r w:rsidR="00227FF8" w:rsidRPr="000B28F5">
        <w:rPr>
          <w:rFonts w:ascii="Arial" w:eastAsia="Calibri" w:hAnsi="Arial" w:cs="Arial"/>
          <w:sz w:val="18"/>
          <w:szCs w:val="18"/>
          <w:lang w:val="nl-NL"/>
        </w:rPr>
        <w:t xml:space="preserve"> groepen 7 en 8 (leeftijd 10</w:t>
      </w:r>
      <w:r>
        <w:rPr>
          <w:rFonts w:ascii="Arial" w:eastAsia="Calibri" w:hAnsi="Arial" w:cs="Arial"/>
          <w:sz w:val="18"/>
          <w:szCs w:val="18"/>
          <w:lang w:val="nl-NL"/>
        </w:rPr>
        <w:t>-</w:t>
      </w:r>
      <w:r w:rsidR="00227FF8" w:rsidRPr="000B28F5">
        <w:rPr>
          <w:rFonts w:ascii="Arial" w:eastAsia="Calibri" w:hAnsi="Arial" w:cs="Arial"/>
          <w:sz w:val="18"/>
          <w:szCs w:val="18"/>
          <w:lang w:val="nl-NL"/>
        </w:rPr>
        <w:t>12</w:t>
      </w:r>
      <w:r>
        <w:rPr>
          <w:rFonts w:ascii="Arial" w:eastAsia="Calibri" w:hAnsi="Arial" w:cs="Arial"/>
          <w:sz w:val="18"/>
          <w:szCs w:val="18"/>
          <w:lang w:val="nl-NL"/>
        </w:rPr>
        <w:t xml:space="preserve"> jaar</w:t>
      </w:r>
      <w:r w:rsidR="00227FF8" w:rsidRPr="000B28F5">
        <w:rPr>
          <w:rFonts w:ascii="Arial" w:eastAsia="Calibri" w:hAnsi="Arial" w:cs="Arial"/>
          <w:sz w:val="18"/>
          <w:szCs w:val="18"/>
          <w:lang w:val="nl-NL"/>
        </w:rPr>
        <w:t>) in Singapore. Hun doel was</w:t>
      </w:r>
      <w:r w:rsidR="00396F57">
        <w:rPr>
          <w:rFonts w:ascii="Arial" w:eastAsia="Calibri" w:hAnsi="Arial" w:cs="Arial"/>
          <w:sz w:val="18"/>
          <w:szCs w:val="18"/>
          <w:lang w:val="nl-NL"/>
        </w:rPr>
        <w:t xml:space="preserve"> om de </w:t>
      </w:r>
      <w:r w:rsidR="00227FF8" w:rsidRPr="000B28F5">
        <w:rPr>
          <w:rFonts w:ascii="Arial" w:eastAsia="Calibri" w:hAnsi="Arial" w:cs="Arial"/>
          <w:sz w:val="18"/>
          <w:szCs w:val="18"/>
          <w:lang w:val="nl-NL"/>
        </w:rPr>
        <w:t>cartoons te gebruiken</w:t>
      </w:r>
      <w:r w:rsidR="00396F57">
        <w:rPr>
          <w:rFonts w:ascii="Arial" w:eastAsia="Calibri" w:hAnsi="Arial" w:cs="Arial"/>
          <w:sz w:val="18"/>
          <w:szCs w:val="18"/>
          <w:lang w:val="nl-NL"/>
        </w:rPr>
        <w:t xml:space="preserve"> voor het diagnosticeren van </w:t>
      </w:r>
      <w:r w:rsidR="00227FF8" w:rsidRPr="000B28F5">
        <w:rPr>
          <w:rFonts w:ascii="Arial" w:eastAsia="Calibri" w:hAnsi="Arial" w:cs="Arial"/>
          <w:sz w:val="18"/>
          <w:szCs w:val="18"/>
          <w:lang w:val="nl-NL"/>
        </w:rPr>
        <w:t>misconcepties en</w:t>
      </w:r>
      <w:r w:rsidR="00396F57">
        <w:rPr>
          <w:rFonts w:ascii="Arial" w:eastAsia="Calibri" w:hAnsi="Arial" w:cs="Arial"/>
          <w:sz w:val="18"/>
          <w:szCs w:val="18"/>
          <w:lang w:val="nl-NL"/>
        </w:rPr>
        <w:t xml:space="preserve"> het ontwikkelen van</w:t>
      </w:r>
      <w:r w:rsidR="00227FF8" w:rsidRPr="000B28F5">
        <w:rPr>
          <w:rFonts w:ascii="Arial" w:eastAsia="Calibri" w:hAnsi="Arial" w:cs="Arial"/>
          <w:sz w:val="18"/>
          <w:szCs w:val="18"/>
          <w:lang w:val="nl-NL"/>
        </w:rPr>
        <w:t xml:space="preserve"> interacties die conceptuele verandering zouden stimuleren. De cartoons en</w:t>
      </w:r>
      <w:r w:rsidR="00D32A1F">
        <w:rPr>
          <w:rFonts w:ascii="Arial" w:eastAsia="Calibri" w:hAnsi="Arial" w:cs="Arial"/>
          <w:sz w:val="18"/>
          <w:szCs w:val="18"/>
          <w:lang w:val="nl-NL"/>
        </w:rPr>
        <w:t xml:space="preserve"> de</w:t>
      </w:r>
      <w:r w:rsidR="00227FF8" w:rsidRPr="000B28F5">
        <w:rPr>
          <w:rFonts w:ascii="Arial" w:eastAsia="Calibri" w:hAnsi="Arial" w:cs="Arial"/>
          <w:sz w:val="18"/>
          <w:szCs w:val="18"/>
          <w:lang w:val="nl-NL"/>
        </w:rPr>
        <w:t xml:space="preserve"> discussies </w:t>
      </w:r>
      <w:r w:rsidR="00D32A1F">
        <w:rPr>
          <w:rFonts w:ascii="Arial" w:eastAsia="Calibri" w:hAnsi="Arial" w:cs="Arial"/>
          <w:sz w:val="18"/>
          <w:szCs w:val="18"/>
          <w:lang w:val="nl-NL"/>
        </w:rPr>
        <w:t>tussen leerlingen</w:t>
      </w:r>
      <w:r w:rsidR="00227FF8" w:rsidRPr="000B28F5">
        <w:rPr>
          <w:rFonts w:ascii="Arial" w:eastAsia="Calibri" w:hAnsi="Arial" w:cs="Arial"/>
          <w:sz w:val="18"/>
          <w:szCs w:val="18"/>
          <w:lang w:val="nl-NL"/>
        </w:rPr>
        <w:t xml:space="preserve"> maakten het voor de leerkrachten</w:t>
      </w:r>
      <w:r w:rsidR="00D32A1F">
        <w:rPr>
          <w:rFonts w:ascii="Arial" w:eastAsia="Calibri" w:hAnsi="Arial" w:cs="Arial"/>
          <w:sz w:val="18"/>
          <w:szCs w:val="18"/>
          <w:lang w:val="nl-NL"/>
        </w:rPr>
        <w:t xml:space="preserve"> mogelijk</w:t>
      </w:r>
      <w:r w:rsidR="00227FF8" w:rsidRPr="000B28F5">
        <w:rPr>
          <w:rFonts w:ascii="Arial" w:eastAsia="Calibri" w:hAnsi="Arial" w:cs="Arial"/>
          <w:sz w:val="18"/>
          <w:szCs w:val="18"/>
          <w:lang w:val="nl-NL"/>
        </w:rPr>
        <w:t xml:space="preserve"> om </w:t>
      </w:r>
      <w:r w:rsidR="00D32A1F">
        <w:rPr>
          <w:rFonts w:ascii="Arial" w:eastAsia="Calibri" w:hAnsi="Arial" w:cs="Arial"/>
          <w:sz w:val="18"/>
          <w:szCs w:val="18"/>
          <w:lang w:val="nl-NL"/>
        </w:rPr>
        <w:t>leerling</w:t>
      </w:r>
      <w:r w:rsidR="00227FF8" w:rsidRPr="000B28F5">
        <w:rPr>
          <w:rFonts w:ascii="Arial" w:eastAsia="Calibri" w:hAnsi="Arial" w:cs="Arial"/>
          <w:sz w:val="18"/>
          <w:szCs w:val="18"/>
          <w:lang w:val="nl-NL"/>
        </w:rPr>
        <w:t xml:space="preserve">denkbeelden te </w:t>
      </w:r>
      <w:r w:rsidR="00D32A1F">
        <w:rPr>
          <w:rFonts w:ascii="Arial" w:eastAsia="Calibri" w:hAnsi="Arial" w:cs="Arial"/>
          <w:sz w:val="18"/>
          <w:szCs w:val="18"/>
          <w:lang w:val="nl-NL"/>
        </w:rPr>
        <w:t>identificeren</w:t>
      </w:r>
      <w:r w:rsidR="00227FF8" w:rsidRPr="000B28F5">
        <w:rPr>
          <w:rFonts w:ascii="Arial" w:eastAsia="Calibri" w:hAnsi="Arial" w:cs="Arial"/>
          <w:sz w:val="18"/>
          <w:szCs w:val="18"/>
          <w:lang w:val="nl-NL"/>
        </w:rPr>
        <w:t xml:space="preserve"> en daar vervolgens in</w:t>
      </w:r>
      <w:r w:rsidR="00396F57">
        <w:rPr>
          <w:rFonts w:ascii="Arial" w:eastAsia="Calibri" w:hAnsi="Arial" w:cs="Arial"/>
          <w:sz w:val="18"/>
          <w:szCs w:val="18"/>
          <w:lang w:val="nl-NL"/>
        </w:rPr>
        <w:t xml:space="preserve"> de</w:t>
      </w:r>
      <w:r w:rsidR="00227FF8" w:rsidRPr="000B28F5">
        <w:rPr>
          <w:rFonts w:ascii="Arial" w:eastAsia="Calibri" w:hAnsi="Arial" w:cs="Arial"/>
          <w:sz w:val="18"/>
          <w:szCs w:val="18"/>
          <w:lang w:val="nl-NL"/>
        </w:rPr>
        <w:t xml:space="preserve"> lessen rekening mee te houden. </w:t>
      </w:r>
    </w:p>
    <w:p w:rsidR="005F6BB1" w:rsidRDefault="00396F57" w:rsidP="00DD4749">
      <w:pPr>
        <w:pStyle w:val="Heading2"/>
        <w:tabs>
          <w:tab w:val="left" w:pos="284"/>
        </w:tabs>
        <w:spacing w:after="0" w:afterAutospacing="0"/>
        <w:rPr>
          <w:rFonts w:ascii="Arial" w:hAnsi="Arial" w:cs="Arial"/>
          <w:b w:val="0"/>
          <w:sz w:val="18"/>
          <w:szCs w:val="18"/>
          <w:lang w:val="nl-NL"/>
        </w:rPr>
      </w:pPr>
      <w:r>
        <w:rPr>
          <w:rFonts w:ascii="Arial" w:eastAsia="Calibri" w:hAnsi="Arial" w:cs="Arial"/>
          <w:b w:val="0"/>
          <w:sz w:val="18"/>
          <w:szCs w:val="18"/>
          <w:lang w:val="nl-NL"/>
        </w:rPr>
        <w:tab/>
      </w:r>
      <w:r w:rsidR="00227FF8" w:rsidRPr="000B28F5">
        <w:rPr>
          <w:rFonts w:ascii="Arial" w:eastAsia="Calibri" w:hAnsi="Arial" w:cs="Arial"/>
          <w:b w:val="0"/>
          <w:sz w:val="18"/>
          <w:szCs w:val="18"/>
          <w:lang w:val="nl-NL"/>
        </w:rPr>
        <w:t>Naylor en Keogh (2012) hebben onlangs nog eens al het onderzoek over</w:t>
      </w:r>
      <w:r>
        <w:rPr>
          <w:rFonts w:ascii="Arial" w:eastAsia="Calibri" w:hAnsi="Arial" w:cs="Arial"/>
          <w:b w:val="0"/>
          <w:sz w:val="18"/>
          <w:szCs w:val="18"/>
          <w:lang w:val="nl-NL"/>
        </w:rPr>
        <w:t xml:space="preserve"> concept</w:t>
      </w:r>
      <w:r w:rsidR="00227FF8" w:rsidRPr="000B28F5">
        <w:rPr>
          <w:rFonts w:ascii="Arial" w:eastAsia="Calibri" w:hAnsi="Arial" w:cs="Arial"/>
          <w:b w:val="0"/>
          <w:sz w:val="18"/>
          <w:szCs w:val="18"/>
          <w:lang w:val="nl-NL"/>
        </w:rPr>
        <w:t xml:space="preserve"> cartoons samengevat. Ze wijzen op het belang van de alledaagse context in de cartoons, op het feit dat kinderen vaak voor het eerst zelf met conflicterende informatie moeten werken, op de verschillende cartoon</w:t>
      </w:r>
      <w:r>
        <w:rPr>
          <w:rFonts w:ascii="Arial" w:eastAsia="Calibri" w:hAnsi="Arial" w:cs="Arial"/>
          <w:b w:val="0"/>
          <w:sz w:val="18"/>
          <w:szCs w:val="18"/>
          <w:lang w:val="nl-NL"/>
        </w:rPr>
        <w:t>-</w:t>
      </w:r>
      <w:r w:rsidR="00227FF8" w:rsidRPr="000B28F5">
        <w:rPr>
          <w:rFonts w:ascii="Arial" w:eastAsia="Calibri" w:hAnsi="Arial" w:cs="Arial"/>
          <w:b w:val="0"/>
          <w:sz w:val="18"/>
          <w:szCs w:val="18"/>
          <w:lang w:val="nl-NL"/>
        </w:rPr>
        <w:t>antwoorden die voor kinderen zeer herkenbaar zijn en waarbij het wetenschappelijk betere antwoord slechts een van de opties is</w:t>
      </w:r>
      <w:r>
        <w:rPr>
          <w:rFonts w:ascii="Arial" w:eastAsia="Calibri" w:hAnsi="Arial" w:cs="Arial"/>
          <w:b w:val="0"/>
          <w:sz w:val="18"/>
          <w:szCs w:val="18"/>
          <w:lang w:val="nl-NL"/>
        </w:rPr>
        <w:t xml:space="preserve">. Maar ook geven ze aan dat het voordeel van concept cartoons is </w:t>
      </w:r>
      <w:r w:rsidR="00227FF8" w:rsidRPr="000B28F5">
        <w:rPr>
          <w:rFonts w:ascii="Arial" w:eastAsia="Calibri" w:hAnsi="Arial" w:cs="Arial"/>
          <w:b w:val="0"/>
          <w:sz w:val="18"/>
          <w:szCs w:val="18"/>
          <w:lang w:val="nl-NL"/>
        </w:rPr>
        <w:t>dat diagnostische toetsing,</w:t>
      </w:r>
      <w:r w:rsidR="00D32A1F">
        <w:rPr>
          <w:rFonts w:ascii="Arial" w:eastAsia="Calibri" w:hAnsi="Arial" w:cs="Arial"/>
          <w:b w:val="0"/>
          <w:sz w:val="18"/>
          <w:szCs w:val="18"/>
          <w:lang w:val="nl-NL"/>
        </w:rPr>
        <w:t xml:space="preserve"> het oproepen en ter discussie stellen </w:t>
      </w:r>
      <w:r w:rsidR="00227FF8" w:rsidRPr="000B28F5">
        <w:rPr>
          <w:rFonts w:ascii="Arial" w:eastAsia="Calibri" w:hAnsi="Arial" w:cs="Arial"/>
          <w:b w:val="0"/>
          <w:sz w:val="18"/>
          <w:szCs w:val="18"/>
          <w:lang w:val="nl-NL"/>
        </w:rPr>
        <w:t xml:space="preserve">van leerlingdenkbeelden en </w:t>
      </w:r>
      <w:r w:rsidR="00D32A1F">
        <w:rPr>
          <w:rFonts w:ascii="Arial" w:eastAsia="Calibri" w:hAnsi="Arial" w:cs="Arial"/>
          <w:b w:val="0"/>
          <w:sz w:val="18"/>
          <w:szCs w:val="18"/>
          <w:lang w:val="nl-NL"/>
        </w:rPr>
        <w:t xml:space="preserve">het </w:t>
      </w:r>
      <w:r w:rsidR="00227FF8" w:rsidRPr="000B28F5">
        <w:rPr>
          <w:rFonts w:ascii="Arial" w:eastAsia="Calibri" w:hAnsi="Arial" w:cs="Arial"/>
          <w:b w:val="0"/>
          <w:sz w:val="18"/>
          <w:szCs w:val="18"/>
          <w:lang w:val="nl-NL"/>
        </w:rPr>
        <w:t>motiveren</w:t>
      </w:r>
      <w:r w:rsidR="00694DE5">
        <w:rPr>
          <w:rFonts w:ascii="Arial" w:eastAsia="Calibri" w:hAnsi="Arial" w:cs="Arial"/>
          <w:b w:val="0"/>
          <w:sz w:val="18"/>
          <w:szCs w:val="18"/>
          <w:lang w:val="nl-NL"/>
        </w:rPr>
        <w:t xml:space="preserve"> </w:t>
      </w:r>
      <w:r w:rsidR="00694DE5" w:rsidRPr="00D32A1F">
        <w:rPr>
          <w:rFonts w:ascii="Arial" w:eastAsia="Calibri" w:hAnsi="Arial" w:cs="Arial"/>
          <w:b w:val="0"/>
          <w:sz w:val="18"/>
          <w:szCs w:val="18"/>
          <w:lang w:val="nl-NL"/>
        </w:rPr>
        <w:t>van leerlingen</w:t>
      </w:r>
      <w:r w:rsidR="00227FF8" w:rsidRPr="000B28F5">
        <w:rPr>
          <w:rFonts w:ascii="Arial" w:eastAsia="Calibri" w:hAnsi="Arial" w:cs="Arial"/>
          <w:b w:val="0"/>
          <w:sz w:val="18"/>
          <w:szCs w:val="18"/>
          <w:lang w:val="nl-NL"/>
        </w:rPr>
        <w:t xml:space="preserve"> geïntegreerd zijn in één methode.</w:t>
      </w:r>
      <w:r w:rsidR="00227FF8" w:rsidRPr="00D32A1F">
        <w:rPr>
          <w:rFonts w:ascii="Arial" w:eastAsia="Calibri" w:hAnsi="Arial" w:cs="Arial"/>
          <w:b w:val="0"/>
          <w:sz w:val="18"/>
          <w:szCs w:val="18"/>
          <w:lang w:val="nl-NL"/>
        </w:rPr>
        <w:t xml:space="preserve"> </w:t>
      </w:r>
      <w:r w:rsidR="00D32A1F" w:rsidRPr="00276FEA">
        <w:rPr>
          <w:rFonts w:ascii="Arial" w:eastAsia="Calibri" w:hAnsi="Arial" w:cs="Arial"/>
          <w:b w:val="0"/>
          <w:sz w:val="18"/>
          <w:szCs w:val="18"/>
          <w:lang w:val="nl-NL"/>
        </w:rPr>
        <w:t>Maar j</w:t>
      </w:r>
      <w:r w:rsidR="005F6BB1" w:rsidRPr="00276FEA">
        <w:rPr>
          <w:rFonts w:ascii="Arial" w:hAnsi="Arial" w:cs="Arial"/>
          <w:b w:val="0"/>
          <w:sz w:val="18"/>
          <w:szCs w:val="18"/>
          <w:lang w:val="nl-NL"/>
        </w:rPr>
        <w:t>e kunt een stap verder gaan en leerlingen vragen om experimenten te bedenken die de meningen in de</w:t>
      </w:r>
      <w:r w:rsidR="00276FEA" w:rsidRPr="00276FEA">
        <w:rPr>
          <w:rFonts w:ascii="Arial" w:hAnsi="Arial" w:cs="Arial"/>
          <w:b w:val="0"/>
          <w:sz w:val="18"/>
          <w:szCs w:val="18"/>
          <w:lang w:val="nl-NL"/>
        </w:rPr>
        <w:t xml:space="preserve"> concept</w:t>
      </w:r>
      <w:r w:rsidR="005F6BB1" w:rsidRPr="00276FEA">
        <w:rPr>
          <w:rFonts w:ascii="Arial" w:hAnsi="Arial" w:cs="Arial"/>
          <w:b w:val="0"/>
          <w:sz w:val="18"/>
          <w:szCs w:val="18"/>
          <w:lang w:val="nl-NL"/>
        </w:rPr>
        <w:t xml:space="preserve"> cartoon ondersteunen of weerleggen</w:t>
      </w:r>
      <w:r w:rsidR="00276FEA" w:rsidRPr="00276FEA">
        <w:rPr>
          <w:rFonts w:ascii="Arial" w:hAnsi="Arial" w:cs="Arial"/>
          <w:b w:val="0"/>
          <w:sz w:val="18"/>
          <w:szCs w:val="18"/>
          <w:lang w:val="nl-NL"/>
        </w:rPr>
        <w:t>,</w:t>
      </w:r>
      <w:r w:rsidR="005F6BB1" w:rsidRPr="00276FEA">
        <w:rPr>
          <w:rFonts w:ascii="Arial" w:hAnsi="Arial" w:cs="Arial"/>
          <w:b w:val="0"/>
          <w:sz w:val="18"/>
          <w:szCs w:val="18"/>
          <w:lang w:val="nl-NL"/>
        </w:rPr>
        <w:t xml:space="preserve"> of waarin het verschijnsel verder wordt verkend. Dan leiden de cartoons to</w:t>
      </w:r>
      <w:r w:rsidR="005F6BB1" w:rsidRPr="000B28F5">
        <w:rPr>
          <w:rFonts w:ascii="Arial" w:hAnsi="Arial" w:cs="Arial"/>
          <w:b w:val="0"/>
          <w:sz w:val="18"/>
          <w:szCs w:val="18"/>
          <w:lang w:val="nl-NL"/>
        </w:rPr>
        <w:t xml:space="preserve">t onderzoekend leren. </w:t>
      </w:r>
    </w:p>
    <w:p w:rsidR="00227FF8" w:rsidRPr="000B28F5" w:rsidRDefault="00227FF8" w:rsidP="00DD4749">
      <w:pPr>
        <w:tabs>
          <w:tab w:val="left" w:pos="284"/>
        </w:tabs>
        <w:rPr>
          <w:rFonts w:ascii="Arial" w:eastAsia="Calibri" w:hAnsi="Arial" w:cs="Arial"/>
          <w:b/>
          <w:bCs/>
          <w:sz w:val="18"/>
          <w:szCs w:val="18"/>
          <w:lang w:val="nl-NL"/>
        </w:rPr>
      </w:pPr>
    </w:p>
    <w:p w:rsidR="00227FF8" w:rsidRPr="000B28F5" w:rsidRDefault="00227FF8" w:rsidP="00DD4749">
      <w:pPr>
        <w:tabs>
          <w:tab w:val="left" w:pos="284"/>
        </w:tabs>
        <w:rPr>
          <w:rFonts w:ascii="Arial" w:eastAsia="Calibri" w:hAnsi="Arial" w:cs="Arial"/>
          <w:b/>
          <w:bCs/>
          <w:sz w:val="18"/>
          <w:szCs w:val="18"/>
          <w:lang w:val="nl-NL"/>
        </w:rPr>
      </w:pPr>
      <w:r w:rsidRPr="000B28F5">
        <w:rPr>
          <w:rFonts w:ascii="Arial" w:eastAsia="Calibri" w:hAnsi="Arial" w:cs="Arial"/>
          <w:b/>
          <w:bCs/>
          <w:sz w:val="18"/>
          <w:szCs w:val="18"/>
          <w:lang w:val="nl-NL"/>
        </w:rPr>
        <w:t>Onderzoeksvragen</w:t>
      </w:r>
    </w:p>
    <w:p w:rsidR="000177C6" w:rsidRDefault="00227FF8" w:rsidP="00DD4749">
      <w:pPr>
        <w:tabs>
          <w:tab w:val="left" w:pos="284"/>
        </w:tabs>
        <w:rPr>
          <w:rFonts w:ascii="Arial" w:eastAsia="Calibri" w:hAnsi="Arial" w:cs="Arial"/>
          <w:sz w:val="18"/>
          <w:szCs w:val="18"/>
          <w:lang w:val="nl-NL"/>
        </w:rPr>
      </w:pPr>
      <w:r w:rsidRPr="000B28F5">
        <w:rPr>
          <w:rFonts w:ascii="Arial" w:eastAsia="Calibri" w:hAnsi="Arial" w:cs="Arial"/>
          <w:sz w:val="18"/>
          <w:szCs w:val="18"/>
          <w:lang w:val="nl-NL"/>
        </w:rPr>
        <w:t xml:space="preserve">Kunnen concept cartoons functioneren als laagdrempelige </w:t>
      </w:r>
      <w:r w:rsidR="00A97C2F" w:rsidRPr="000B28F5">
        <w:rPr>
          <w:rFonts w:ascii="Arial" w:eastAsia="Calibri" w:hAnsi="Arial" w:cs="Arial"/>
          <w:sz w:val="18"/>
          <w:szCs w:val="18"/>
          <w:lang w:val="nl-NL"/>
        </w:rPr>
        <w:t>start</w:t>
      </w:r>
      <w:r w:rsidRPr="000B28F5">
        <w:rPr>
          <w:rFonts w:ascii="Arial" w:eastAsia="Calibri" w:hAnsi="Arial" w:cs="Arial"/>
          <w:sz w:val="18"/>
          <w:szCs w:val="18"/>
          <w:lang w:val="nl-NL"/>
        </w:rPr>
        <w:t xml:space="preserve"> om kinderen aan het redeneren te krijgen met begrippen en bewijsmateriaal in Nederlandse basisscholen? Onze eerste poging was bemoedigend</w:t>
      </w:r>
      <w:r w:rsidR="00DF5D8C">
        <w:rPr>
          <w:rFonts w:ascii="Arial" w:eastAsia="Calibri" w:hAnsi="Arial" w:cs="Arial"/>
          <w:sz w:val="18"/>
          <w:szCs w:val="18"/>
          <w:lang w:val="nl-NL"/>
        </w:rPr>
        <w:t>,</w:t>
      </w:r>
      <w:r w:rsidRPr="000B28F5">
        <w:rPr>
          <w:rFonts w:ascii="Arial" w:eastAsia="Calibri" w:hAnsi="Arial" w:cs="Arial"/>
          <w:sz w:val="18"/>
          <w:szCs w:val="18"/>
          <w:lang w:val="nl-NL"/>
        </w:rPr>
        <w:t xml:space="preserve"> maar liet ook wat problemen zien. Direct na het laten zien van de</w:t>
      </w:r>
      <w:r w:rsidR="00276FEA">
        <w:rPr>
          <w:rFonts w:ascii="Arial" w:eastAsia="Calibri" w:hAnsi="Arial" w:cs="Arial"/>
          <w:sz w:val="18"/>
          <w:szCs w:val="18"/>
          <w:lang w:val="nl-NL"/>
        </w:rPr>
        <w:t xml:space="preserve"> in figuur 1 weergegeven</w:t>
      </w:r>
      <w:r w:rsidRPr="000B28F5">
        <w:rPr>
          <w:rFonts w:ascii="Arial" w:eastAsia="Calibri" w:hAnsi="Arial" w:cs="Arial"/>
          <w:sz w:val="18"/>
          <w:szCs w:val="18"/>
          <w:lang w:val="nl-NL"/>
        </w:rPr>
        <w:t xml:space="preserve"> cartoon renden de kinderen (groep 5</w:t>
      </w:r>
      <w:r w:rsidR="00F74020">
        <w:rPr>
          <w:rFonts w:ascii="Arial" w:eastAsia="Calibri" w:hAnsi="Arial" w:cs="Arial"/>
          <w:sz w:val="18"/>
          <w:szCs w:val="18"/>
          <w:lang w:val="nl-NL"/>
        </w:rPr>
        <w:t>&amp;</w:t>
      </w:r>
      <w:r w:rsidRPr="000B28F5">
        <w:rPr>
          <w:rFonts w:ascii="Arial" w:eastAsia="Calibri" w:hAnsi="Arial" w:cs="Arial"/>
          <w:sz w:val="18"/>
          <w:szCs w:val="18"/>
          <w:lang w:val="nl-NL"/>
        </w:rPr>
        <w:t>6, leeftijd 8-10</w:t>
      </w:r>
      <w:r w:rsidR="00DF5D8C">
        <w:rPr>
          <w:rFonts w:ascii="Arial" w:eastAsia="Calibri" w:hAnsi="Arial" w:cs="Arial"/>
          <w:sz w:val="18"/>
          <w:szCs w:val="18"/>
          <w:lang w:val="nl-NL"/>
        </w:rPr>
        <w:t xml:space="preserve"> jaar</w:t>
      </w:r>
      <w:r w:rsidRPr="000B28F5">
        <w:rPr>
          <w:rFonts w:ascii="Arial" w:eastAsia="Calibri" w:hAnsi="Arial" w:cs="Arial"/>
          <w:sz w:val="18"/>
          <w:szCs w:val="18"/>
          <w:lang w:val="nl-NL"/>
        </w:rPr>
        <w:t xml:space="preserve">) al weg om dingen te halen die ze voor het experiment nodig hadden. </w:t>
      </w:r>
      <w:r w:rsidR="00276FEA">
        <w:rPr>
          <w:rFonts w:ascii="Arial" w:eastAsia="Calibri" w:hAnsi="Arial" w:cs="Arial"/>
          <w:sz w:val="18"/>
          <w:szCs w:val="18"/>
          <w:lang w:val="nl-NL"/>
        </w:rPr>
        <w:t>Binnen</w:t>
      </w:r>
      <w:r w:rsidRPr="000B28F5">
        <w:rPr>
          <w:rFonts w:ascii="Arial" w:eastAsia="Calibri" w:hAnsi="Arial" w:cs="Arial"/>
          <w:sz w:val="18"/>
          <w:szCs w:val="18"/>
          <w:lang w:val="nl-NL"/>
        </w:rPr>
        <w:t xml:space="preserve"> een minuut hadden ze al iets bedacht en dat moest direct worden uitgevoerd. Toen ze terug waren, stelden we toch eerst maar wat kritische vragen</w:t>
      </w:r>
      <w:r w:rsidR="00DF5D8C">
        <w:rPr>
          <w:rFonts w:ascii="Arial" w:eastAsia="Calibri" w:hAnsi="Arial" w:cs="Arial"/>
          <w:sz w:val="18"/>
          <w:szCs w:val="18"/>
          <w:lang w:val="nl-NL"/>
        </w:rPr>
        <w:t>. E</w:t>
      </w:r>
      <w:r w:rsidRPr="000B28F5">
        <w:rPr>
          <w:rFonts w:ascii="Arial" w:eastAsia="Calibri" w:hAnsi="Arial" w:cs="Arial"/>
          <w:sz w:val="18"/>
          <w:szCs w:val="18"/>
          <w:lang w:val="nl-NL"/>
        </w:rPr>
        <w:t>nig nadenken leidde hen toen al snel tot meer zinvolle experimenten. Daarom doen we nu altijd twee lessen per cartoon. In de eerste les bespreken de kinderen de cartoon</w:t>
      </w:r>
      <w:r w:rsidR="00DF5D8C">
        <w:rPr>
          <w:rFonts w:ascii="Arial" w:eastAsia="Calibri" w:hAnsi="Arial" w:cs="Arial"/>
          <w:sz w:val="18"/>
          <w:szCs w:val="18"/>
          <w:lang w:val="nl-NL"/>
        </w:rPr>
        <w:t>,</w:t>
      </w:r>
      <w:r w:rsidRPr="000B28F5">
        <w:rPr>
          <w:rFonts w:ascii="Arial" w:eastAsia="Calibri" w:hAnsi="Arial" w:cs="Arial"/>
          <w:sz w:val="18"/>
          <w:szCs w:val="18"/>
          <w:lang w:val="nl-NL"/>
        </w:rPr>
        <w:t xml:space="preserve"> bedenken ze een experiment en beschrijven ze dat </w:t>
      </w:r>
      <w:r w:rsidR="000177C6">
        <w:rPr>
          <w:rFonts w:ascii="Arial" w:eastAsia="Calibri" w:hAnsi="Arial" w:cs="Arial"/>
          <w:sz w:val="18"/>
          <w:szCs w:val="18"/>
          <w:lang w:val="nl-NL"/>
        </w:rPr>
        <w:t xml:space="preserve">experiment </w:t>
      </w:r>
      <w:r w:rsidRPr="000B28F5">
        <w:rPr>
          <w:rFonts w:ascii="Arial" w:eastAsia="Calibri" w:hAnsi="Arial" w:cs="Arial"/>
          <w:sz w:val="18"/>
          <w:szCs w:val="18"/>
          <w:lang w:val="nl-NL"/>
        </w:rPr>
        <w:t>op een werkblad. In de tweede les wordt het experiment uitgevoerd en worden</w:t>
      </w:r>
      <w:r w:rsidR="00276FEA">
        <w:rPr>
          <w:rFonts w:ascii="Arial" w:eastAsia="Calibri" w:hAnsi="Arial" w:cs="Arial"/>
          <w:sz w:val="18"/>
          <w:szCs w:val="18"/>
          <w:lang w:val="nl-NL"/>
        </w:rPr>
        <w:t xml:space="preserve"> de</w:t>
      </w:r>
      <w:r w:rsidRPr="000B28F5">
        <w:rPr>
          <w:rFonts w:ascii="Arial" w:eastAsia="Calibri" w:hAnsi="Arial" w:cs="Arial"/>
          <w:sz w:val="18"/>
          <w:szCs w:val="18"/>
          <w:lang w:val="nl-NL"/>
        </w:rPr>
        <w:t xml:space="preserve"> resultaten gepresenteerd. Sindsdien hebben we geëxperimenteerd </w:t>
      </w:r>
      <w:r w:rsidR="00DF5D8C">
        <w:rPr>
          <w:rFonts w:ascii="Arial" w:eastAsia="Calibri" w:hAnsi="Arial" w:cs="Arial"/>
          <w:sz w:val="18"/>
          <w:szCs w:val="18"/>
          <w:lang w:val="nl-NL"/>
        </w:rPr>
        <w:t>op</w:t>
      </w:r>
      <w:r w:rsidRPr="000B28F5">
        <w:rPr>
          <w:rFonts w:ascii="Arial" w:eastAsia="Calibri" w:hAnsi="Arial" w:cs="Arial"/>
          <w:sz w:val="18"/>
          <w:szCs w:val="18"/>
          <w:lang w:val="nl-NL"/>
        </w:rPr>
        <w:t xml:space="preserve"> </w:t>
      </w:r>
      <w:r w:rsidR="00DF5D8C">
        <w:rPr>
          <w:rFonts w:ascii="Arial" w:eastAsia="Calibri" w:hAnsi="Arial" w:cs="Arial"/>
          <w:sz w:val="18"/>
          <w:szCs w:val="18"/>
          <w:lang w:val="nl-NL"/>
        </w:rPr>
        <w:t>vier</w:t>
      </w:r>
      <w:r w:rsidRPr="000B28F5">
        <w:rPr>
          <w:rFonts w:ascii="Arial" w:eastAsia="Calibri" w:hAnsi="Arial" w:cs="Arial"/>
          <w:sz w:val="18"/>
          <w:szCs w:val="18"/>
          <w:lang w:val="nl-NL"/>
        </w:rPr>
        <w:t xml:space="preserve"> scholen in</w:t>
      </w:r>
      <w:r w:rsidR="00DF5D8C">
        <w:rPr>
          <w:rFonts w:ascii="Arial" w:eastAsia="Calibri" w:hAnsi="Arial" w:cs="Arial"/>
          <w:sz w:val="18"/>
          <w:szCs w:val="18"/>
          <w:lang w:val="nl-NL"/>
        </w:rPr>
        <w:t xml:space="preserve"> de</w:t>
      </w:r>
      <w:r w:rsidRPr="000B28F5">
        <w:rPr>
          <w:rFonts w:ascii="Arial" w:eastAsia="Calibri" w:hAnsi="Arial" w:cs="Arial"/>
          <w:sz w:val="18"/>
          <w:szCs w:val="18"/>
          <w:lang w:val="nl-NL"/>
        </w:rPr>
        <w:t xml:space="preserve"> groepen 5 </w:t>
      </w:r>
      <w:r w:rsidR="00DF5D8C">
        <w:rPr>
          <w:rFonts w:ascii="Arial" w:eastAsia="Calibri" w:hAnsi="Arial" w:cs="Arial"/>
          <w:sz w:val="18"/>
          <w:szCs w:val="18"/>
          <w:lang w:val="nl-NL"/>
        </w:rPr>
        <w:t>tot</w:t>
      </w:r>
      <w:r w:rsidRPr="000B28F5">
        <w:rPr>
          <w:rFonts w:ascii="Arial" w:eastAsia="Calibri" w:hAnsi="Arial" w:cs="Arial"/>
          <w:sz w:val="18"/>
          <w:szCs w:val="18"/>
          <w:lang w:val="nl-NL"/>
        </w:rPr>
        <w:t xml:space="preserve"> 8. </w:t>
      </w:r>
    </w:p>
    <w:p w:rsidR="00227FF8" w:rsidRPr="000B28F5" w:rsidRDefault="000177C6" w:rsidP="00DD4749">
      <w:pPr>
        <w:tabs>
          <w:tab w:val="left" w:pos="284"/>
        </w:tabs>
        <w:rPr>
          <w:rFonts w:ascii="Arial" w:eastAsia="Calibri" w:hAnsi="Arial" w:cs="Arial"/>
          <w:sz w:val="18"/>
          <w:szCs w:val="18"/>
          <w:lang w:val="nl-NL"/>
        </w:rPr>
      </w:pPr>
      <w:r>
        <w:rPr>
          <w:rFonts w:ascii="Arial" w:eastAsia="Calibri" w:hAnsi="Arial" w:cs="Arial"/>
          <w:sz w:val="18"/>
          <w:szCs w:val="18"/>
          <w:lang w:val="nl-NL"/>
        </w:rPr>
        <w:tab/>
      </w:r>
      <w:r w:rsidR="00227FF8" w:rsidRPr="000B28F5">
        <w:rPr>
          <w:rFonts w:ascii="Arial" w:eastAsia="Calibri" w:hAnsi="Arial" w:cs="Arial"/>
          <w:sz w:val="18"/>
          <w:szCs w:val="18"/>
          <w:lang w:val="nl-NL"/>
        </w:rPr>
        <w:t>In dit artikel rapporteren we over</w:t>
      </w:r>
      <w:r w:rsidR="00717EEA">
        <w:rPr>
          <w:rFonts w:ascii="Arial" w:eastAsia="Calibri" w:hAnsi="Arial" w:cs="Arial"/>
          <w:sz w:val="18"/>
          <w:szCs w:val="18"/>
          <w:lang w:val="nl-NL"/>
        </w:rPr>
        <w:t xml:space="preserve"> experimenten met</w:t>
      </w:r>
      <w:r w:rsidR="00227FF8" w:rsidRPr="000B28F5">
        <w:rPr>
          <w:rFonts w:ascii="Arial" w:eastAsia="Calibri" w:hAnsi="Arial" w:cs="Arial"/>
          <w:sz w:val="18"/>
          <w:szCs w:val="18"/>
          <w:lang w:val="nl-NL"/>
        </w:rPr>
        <w:t xml:space="preserve"> concept cartoon</w:t>
      </w:r>
      <w:r w:rsidR="00717EEA">
        <w:rPr>
          <w:rFonts w:ascii="Arial" w:eastAsia="Calibri" w:hAnsi="Arial" w:cs="Arial"/>
          <w:sz w:val="18"/>
          <w:szCs w:val="18"/>
          <w:lang w:val="nl-NL"/>
        </w:rPr>
        <w:t>s</w:t>
      </w:r>
      <w:r w:rsidR="00227FF8" w:rsidRPr="000B28F5">
        <w:rPr>
          <w:rFonts w:ascii="Arial" w:eastAsia="Calibri" w:hAnsi="Arial" w:cs="Arial"/>
          <w:sz w:val="18"/>
          <w:szCs w:val="18"/>
          <w:lang w:val="nl-NL"/>
        </w:rPr>
        <w:t xml:space="preserve"> in een heterogene</w:t>
      </w:r>
      <w:r w:rsidR="002A1B67">
        <w:rPr>
          <w:rFonts w:ascii="Arial" w:eastAsia="Calibri" w:hAnsi="Arial" w:cs="Arial"/>
          <w:sz w:val="18"/>
          <w:szCs w:val="18"/>
          <w:lang w:val="nl-NL"/>
        </w:rPr>
        <w:t xml:space="preserve"> klas met leerlingen uit</w:t>
      </w:r>
      <w:r w:rsidR="00227FF8" w:rsidRPr="000B28F5">
        <w:rPr>
          <w:rFonts w:ascii="Arial" w:eastAsia="Calibri" w:hAnsi="Arial" w:cs="Arial"/>
          <w:sz w:val="18"/>
          <w:szCs w:val="18"/>
          <w:lang w:val="nl-NL"/>
        </w:rPr>
        <w:t xml:space="preserve"> groep 7.</w:t>
      </w:r>
      <w:r>
        <w:rPr>
          <w:rFonts w:ascii="Arial" w:eastAsia="Calibri" w:hAnsi="Arial" w:cs="Arial"/>
          <w:sz w:val="18"/>
          <w:szCs w:val="18"/>
          <w:lang w:val="nl-NL"/>
        </w:rPr>
        <w:t xml:space="preserve"> Onze onderzoeksvragen bij deze experimenten waren:</w:t>
      </w:r>
    </w:p>
    <w:p w:rsidR="00227FF8" w:rsidRPr="000B28F5" w:rsidRDefault="00227FF8" w:rsidP="00717EEA">
      <w:pPr>
        <w:numPr>
          <w:ilvl w:val="0"/>
          <w:numId w:val="24"/>
        </w:numPr>
        <w:tabs>
          <w:tab w:val="left" w:pos="284"/>
        </w:tabs>
        <w:ind w:left="284" w:hanging="284"/>
        <w:rPr>
          <w:rFonts w:ascii="Arial" w:eastAsia="Calibri" w:hAnsi="Arial" w:cs="Arial"/>
          <w:sz w:val="18"/>
          <w:szCs w:val="18"/>
          <w:lang w:val="nl-NL"/>
        </w:rPr>
      </w:pPr>
      <w:r w:rsidRPr="000B28F5">
        <w:rPr>
          <w:rFonts w:ascii="Arial" w:eastAsia="Calibri" w:hAnsi="Arial" w:cs="Arial"/>
          <w:sz w:val="18"/>
          <w:szCs w:val="18"/>
          <w:lang w:val="nl-NL"/>
        </w:rPr>
        <w:t>Kunnen</w:t>
      </w:r>
      <w:r w:rsidR="00717EEA">
        <w:rPr>
          <w:rFonts w:ascii="Arial" w:eastAsia="Calibri" w:hAnsi="Arial" w:cs="Arial"/>
          <w:sz w:val="18"/>
          <w:szCs w:val="18"/>
          <w:lang w:val="nl-NL"/>
        </w:rPr>
        <w:t xml:space="preserve"> concept</w:t>
      </w:r>
      <w:r w:rsidRPr="000B28F5">
        <w:rPr>
          <w:rFonts w:ascii="Arial" w:eastAsia="Calibri" w:hAnsi="Arial" w:cs="Arial"/>
          <w:sz w:val="18"/>
          <w:szCs w:val="18"/>
          <w:lang w:val="nl-NL"/>
        </w:rPr>
        <w:t xml:space="preserve"> cartoons functioneren als een laagdrempelige </w:t>
      </w:r>
      <w:r w:rsidR="00A97C2F" w:rsidRPr="000B28F5">
        <w:rPr>
          <w:rFonts w:ascii="Arial" w:eastAsia="Calibri" w:hAnsi="Arial" w:cs="Arial"/>
          <w:sz w:val="18"/>
          <w:szCs w:val="18"/>
          <w:lang w:val="nl-NL"/>
        </w:rPr>
        <w:t>start</w:t>
      </w:r>
      <w:r w:rsidRPr="000B28F5">
        <w:rPr>
          <w:rFonts w:ascii="Arial" w:eastAsia="Calibri" w:hAnsi="Arial" w:cs="Arial"/>
          <w:sz w:val="18"/>
          <w:szCs w:val="18"/>
          <w:lang w:val="nl-NL"/>
        </w:rPr>
        <w:t xml:space="preserve"> om kinderen hun eigen experimenten te laten </w:t>
      </w:r>
      <w:r w:rsidR="002008F4" w:rsidRPr="000B28F5">
        <w:rPr>
          <w:rFonts w:ascii="Arial" w:eastAsia="Calibri" w:hAnsi="Arial" w:cs="Arial"/>
          <w:sz w:val="18"/>
          <w:szCs w:val="18"/>
          <w:lang w:val="nl-NL"/>
        </w:rPr>
        <w:t xml:space="preserve">ontwerpen? </w:t>
      </w:r>
      <w:r w:rsidRPr="000B28F5">
        <w:rPr>
          <w:rFonts w:ascii="Arial" w:eastAsia="Calibri" w:hAnsi="Arial" w:cs="Arial"/>
          <w:sz w:val="18"/>
          <w:szCs w:val="18"/>
          <w:lang w:val="nl-NL"/>
        </w:rPr>
        <w:t>Welke moeilijkheden ervaren ze daarbij?</w:t>
      </w:r>
    </w:p>
    <w:p w:rsidR="00227FF8" w:rsidRPr="000B28F5" w:rsidRDefault="00227FF8" w:rsidP="00717EEA">
      <w:pPr>
        <w:numPr>
          <w:ilvl w:val="0"/>
          <w:numId w:val="24"/>
        </w:numPr>
        <w:tabs>
          <w:tab w:val="left" w:pos="284"/>
        </w:tabs>
        <w:ind w:left="284" w:hanging="284"/>
        <w:rPr>
          <w:rFonts w:ascii="Arial" w:eastAsia="Calibri" w:hAnsi="Arial" w:cs="Arial"/>
          <w:sz w:val="18"/>
          <w:szCs w:val="18"/>
          <w:lang w:val="nl-NL"/>
        </w:rPr>
      </w:pPr>
      <w:r w:rsidRPr="000B28F5">
        <w:rPr>
          <w:rFonts w:ascii="Arial" w:eastAsia="Calibri" w:hAnsi="Arial" w:cs="Arial"/>
          <w:sz w:val="18"/>
          <w:szCs w:val="18"/>
          <w:lang w:val="nl-NL"/>
        </w:rPr>
        <w:t xml:space="preserve">Leidt dit proces tot redeneren met begrippen en </w:t>
      </w:r>
      <w:r w:rsidR="00A97C2F" w:rsidRPr="000B28F5">
        <w:rPr>
          <w:rFonts w:ascii="Arial" w:eastAsia="Calibri" w:hAnsi="Arial" w:cs="Arial"/>
          <w:sz w:val="18"/>
          <w:szCs w:val="18"/>
          <w:lang w:val="nl-NL"/>
        </w:rPr>
        <w:t xml:space="preserve">resultaten uit experimenten? </w:t>
      </w:r>
      <w:r w:rsidRPr="000B28F5">
        <w:rPr>
          <w:rFonts w:ascii="Arial" w:eastAsia="Calibri" w:hAnsi="Arial" w:cs="Arial"/>
          <w:sz w:val="18"/>
          <w:szCs w:val="18"/>
          <w:lang w:val="nl-NL"/>
        </w:rPr>
        <w:t>Welke typische problemen doen zich daarbij voor?</w:t>
      </w:r>
    </w:p>
    <w:p w:rsidR="00227FF8" w:rsidRPr="000B28F5" w:rsidRDefault="00227FF8" w:rsidP="00DD4749">
      <w:pPr>
        <w:tabs>
          <w:tab w:val="left" w:pos="284"/>
        </w:tabs>
        <w:rPr>
          <w:rFonts w:ascii="Arial" w:hAnsi="Arial" w:cs="Arial"/>
          <w:b/>
          <w:sz w:val="18"/>
          <w:szCs w:val="18"/>
          <w:lang w:val="nl-NL"/>
        </w:rPr>
      </w:pPr>
    </w:p>
    <w:p w:rsidR="00154E5F" w:rsidRPr="000B28F5" w:rsidRDefault="004E2865" w:rsidP="00DD4749">
      <w:pPr>
        <w:pStyle w:val="Heading2"/>
        <w:tabs>
          <w:tab w:val="left" w:pos="284"/>
        </w:tabs>
        <w:spacing w:after="0" w:afterAutospacing="0"/>
        <w:rPr>
          <w:rFonts w:ascii="Arial" w:hAnsi="Arial" w:cs="Arial"/>
          <w:sz w:val="18"/>
          <w:szCs w:val="18"/>
          <w:lang w:val="nl-NL"/>
        </w:rPr>
      </w:pPr>
      <w:r>
        <w:rPr>
          <w:rFonts w:ascii="Arial" w:hAnsi="Arial" w:cs="Arial"/>
          <w:sz w:val="18"/>
          <w:szCs w:val="18"/>
          <w:lang w:val="nl-NL"/>
        </w:rPr>
        <w:t>3</w:t>
      </w:r>
      <w:r>
        <w:rPr>
          <w:rFonts w:ascii="Arial" w:hAnsi="Arial" w:cs="Arial"/>
          <w:sz w:val="18"/>
          <w:szCs w:val="18"/>
          <w:lang w:val="nl-NL"/>
        </w:rPr>
        <w:tab/>
      </w:r>
      <w:r w:rsidR="00154E5F" w:rsidRPr="000B28F5">
        <w:rPr>
          <w:rFonts w:ascii="Arial" w:hAnsi="Arial" w:cs="Arial"/>
          <w:sz w:val="18"/>
          <w:szCs w:val="18"/>
          <w:lang w:val="nl-NL"/>
        </w:rPr>
        <w:t xml:space="preserve">Methode </w:t>
      </w:r>
    </w:p>
    <w:p w:rsidR="00A30A78" w:rsidRPr="000B28F5" w:rsidRDefault="00F326F7" w:rsidP="00DD4749">
      <w:pPr>
        <w:tabs>
          <w:tab w:val="left" w:pos="284"/>
        </w:tabs>
        <w:rPr>
          <w:rFonts w:ascii="Arial" w:hAnsi="Arial" w:cs="Arial"/>
          <w:sz w:val="18"/>
          <w:szCs w:val="18"/>
          <w:lang w:val="nl-NL"/>
        </w:rPr>
      </w:pPr>
      <w:r w:rsidRPr="000B28F5">
        <w:rPr>
          <w:rFonts w:ascii="Arial" w:hAnsi="Arial" w:cs="Arial"/>
          <w:sz w:val="18"/>
          <w:szCs w:val="18"/>
          <w:lang w:val="nl-NL"/>
        </w:rPr>
        <w:t xml:space="preserve">Drie verschillende </w:t>
      </w:r>
      <w:r w:rsidR="002A1B67">
        <w:rPr>
          <w:rFonts w:ascii="Arial" w:hAnsi="Arial" w:cs="Arial"/>
          <w:sz w:val="18"/>
          <w:szCs w:val="18"/>
          <w:lang w:val="nl-NL"/>
        </w:rPr>
        <w:t xml:space="preserve">concept </w:t>
      </w:r>
      <w:r w:rsidRPr="000B28F5">
        <w:rPr>
          <w:rFonts w:ascii="Arial" w:hAnsi="Arial" w:cs="Arial"/>
          <w:sz w:val="18"/>
          <w:szCs w:val="18"/>
          <w:lang w:val="nl-NL"/>
        </w:rPr>
        <w:t>cartoons werden gebruikt in een</w:t>
      </w:r>
      <w:r w:rsidR="002A1B67">
        <w:rPr>
          <w:rFonts w:ascii="Arial" w:hAnsi="Arial" w:cs="Arial"/>
          <w:sz w:val="18"/>
          <w:szCs w:val="18"/>
          <w:lang w:val="nl-NL"/>
        </w:rPr>
        <w:t xml:space="preserve"> klas met 29 leerlingen uit</w:t>
      </w:r>
      <w:r w:rsidRPr="000B28F5">
        <w:rPr>
          <w:rFonts w:ascii="Arial" w:hAnsi="Arial" w:cs="Arial"/>
          <w:sz w:val="18"/>
          <w:szCs w:val="18"/>
          <w:lang w:val="nl-NL"/>
        </w:rPr>
        <w:t xml:space="preserve"> groep 7 (leeftijd 10</w:t>
      </w:r>
      <w:r w:rsidR="002A1B67">
        <w:rPr>
          <w:rFonts w:ascii="Arial" w:hAnsi="Arial" w:cs="Arial"/>
          <w:sz w:val="18"/>
          <w:szCs w:val="18"/>
          <w:lang w:val="nl-NL"/>
        </w:rPr>
        <w:t>-</w:t>
      </w:r>
      <w:r w:rsidRPr="000B28F5">
        <w:rPr>
          <w:rFonts w:ascii="Arial" w:hAnsi="Arial" w:cs="Arial"/>
          <w:sz w:val="18"/>
          <w:szCs w:val="18"/>
          <w:lang w:val="nl-NL"/>
        </w:rPr>
        <w:t>11</w:t>
      </w:r>
      <w:r w:rsidR="002A1B67">
        <w:rPr>
          <w:rFonts w:ascii="Arial" w:hAnsi="Arial" w:cs="Arial"/>
          <w:sz w:val="18"/>
          <w:szCs w:val="18"/>
          <w:lang w:val="nl-NL"/>
        </w:rPr>
        <w:t xml:space="preserve"> jaar</w:t>
      </w:r>
      <w:r w:rsidRPr="000B28F5">
        <w:rPr>
          <w:rFonts w:ascii="Arial" w:hAnsi="Arial" w:cs="Arial"/>
          <w:sz w:val="18"/>
          <w:szCs w:val="18"/>
          <w:lang w:val="nl-NL"/>
        </w:rPr>
        <w:t>)</w:t>
      </w:r>
      <w:r w:rsidR="00A60C07" w:rsidRPr="000B28F5">
        <w:rPr>
          <w:rFonts w:ascii="Arial" w:hAnsi="Arial" w:cs="Arial"/>
          <w:sz w:val="18"/>
          <w:szCs w:val="18"/>
          <w:lang w:val="nl-NL"/>
        </w:rPr>
        <w:t xml:space="preserve"> in Amsterdam</w:t>
      </w:r>
      <w:r w:rsidRPr="000B28F5">
        <w:rPr>
          <w:rFonts w:ascii="Arial" w:hAnsi="Arial" w:cs="Arial"/>
          <w:sz w:val="18"/>
          <w:szCs w:val="18"/>
          <w:lang w:val="nl-NL"/>
        </w:rPr>
        <w:t xml:space="preserve">. </w:t>
      </w:r>
      <w:r w:rsidR="000D1A6C" w:rsidRPr="000B28F5">
        <w:rPr>
          <w:rFonts w:ascii="Arial" w:hAnsi="Arial" w:cs="Arial"/>
          <w:sz w:val="18"/>
          <w:szCs w:val="18"/>
          <w:lang w:val="nl-NL"/>
        </w:rPr>
        <w:t>De leerlingen hadden weinig of geen ervaring met onderzoekend leren en experimenteren. Dat gold ook voor de docent. Ze gebruikten wel één keer per week een W&amp;T</w:t>
      </w:r>
      <w:r w:rsidR="002A1B67">
        <w:rPr>
          <w:rFonts w:ascii="Arial" w:hAnsi="Arial" w:cs="Arial"/>
          <w:sz w:val="18"/>
          <w:szCs w:val="18"/>
          <w:lang w:val="nl-NL"/>
        </w:rPr>
        <w:t>-</w:t>
      </w:r>
      <w:r w:rsidR="000D1A6C" w:rsidRPr="000B28F5">
        <w:rPr>
          <w:rFonts w:ascii="Arial" w:hAnsi="Arial" w:cs="Arial"/>
          <w:sz w:val="18"/>
          <w:szCs w:val="18"/>
          <w:lang w:val="nl-NL"/>
        </w:rPr>
        <w:t xml:space="preserve">leerboek (Natuniek). Het boek </w:t>
      </w:r>
      <w:r w:rsidR="002A1B67">
        <w:rPr>
          <w:rFonts w:ascii="Arial" w:hAnsi="Arial" w:cs="Arial"/>
          <w:sz w:val="18"/>
          <w:szCs w:val="18"/>
          <w:lang w:val="nl-NL"/>
        </w:rPr>
        <w:t>bevatte</w:t>
      </w:r>
      <w:r w:rsidR="000D1A6C" w:rsidRPr="000B28F5">
        <w:rPr>
          <w:rFonts w:ascii="Arial" w:hAnsi="Arial" w:cs="Arial"/>
          <w:sz w:val="18"/>
          <w:szCs w:val="18"/>
          <w:lang w:val="nl-NL"/>
        </w:rPr>
        <w:t xml:space="preserve"> veel activiteiten, maar die werden niet uitgevoerd. Het</w:t>
      </w:r>
      <w:r w:rsidR="00276FEA">
        <w:rPr>
          <w:rFonts w:ascii="Arial" w:hAnsi="Arial" w:cs="Arial"/>
          <w:sz w:val="18"/>
          <w:szCs w:val="18"/>
          <w:lang w:val="nl-NL"/>
        </w:rPr>
        <w:t xml:space="preserve"> boek</w:t>
      </w:r>
      <w:r w:rsidR="000D1A6C" w:rsidRPr="000B28F5">
        <w:rPr>
          <w:rFonts w:ascii="Arial" w:hAnsi="Arial" w:cs="Arial"/>
          <w:sz w:val="18"/>
          <w:szCs w:val="18"/>
          <w:lang w:val="nl-NL"/>
        </w:rPr>
        <w:t xml:space="preserve"> werd dus puur als leesboek gebruikt. We programmeerden zes lessen waarin drie concept cartoons werden geïntroduceerd. Groep 7 werd gekozen na diverse pilots in</w:t>
      </w:r>
      <w:r w:rsidR="002A1B67">
        <w:rPr>
          <w:rFonts w:ascii="Arial" w:hAnsi="Arial" w:cs="Arial"/>
          <w:sz w:val="18"/>
          <w:szCs w:val="18"/>
          <w:lang w:val="nl-NL"/>
        </w:rPr>
        <w:t xml:space="preserve"> de</w:t>
      </w:r>
      <w:r w:rsidR="000D1A6C" w:rsidRPr="000B28F5">
        <w:rPr>
          <w:rFonts w:ascii="Arial" w:hAnsi="Arial" w:cs="Arial"/>
          <w:sz w:val="18"/>
          <w:szCs w:val="18"/>
          <w:lang w:val="nl-NL"/>
        </w:rPr>
        <w:t xml:space="preserve"> </w:t>
      </w:r>
      <w:r w:rsidR="00A30A78" w:rsidRPr="000B28F5">
        <w:rPr>
          <w:rFonts w:ascii="Arial" w:hAnsi="Arial" w:cs="Arial"/>
          <w:sz w:val="18"/>
          <w:szCs w:val="18"/>
          <w:lang w:val="nl-NL"/>
        </w:rPr>
        <w:t>groepen 6, 7 en 8</w:t>
      </w:r>
      <w:r w:rsidR="00CF7D77" w:rsidRPr="000B28F5">
        <w:rPr>
          <w:rFonts w:ascii="Arial" w:hAnsi="Arial" w:cs="Arial"/>
          <w:sz w:val="18"/>
          <w:szCs w:val="18"/>
          <w:lang w:val="nl-NL"/>
        </w:rPr>
        <w:t xml:space="preserve"> op verschillende scholen</w:t>
      </w:r>
      <w:r w:rsidR="009314D3" w:rsidRPr="000B28F5">
        <w:rPr>
          <w:rFonts w:ascii="Arial" w:hAnsi="Arial" w:cs="Arial"/>
          <w:sz w:val="18"/>
          <w:szCs w:val="18"/>
          <w:lang w:val="nl-NL"/>
        </w:rPr>
        <w:t xml:space="preserve">. </w:t>
      </w:r>
      <w:r w:rsidR="002A1B67">
        <w:rPr>
          <w:rFonts w:ascii="Arial" w:hAnsi="Arial" w:cs="Arial"/>
          <w:sz w:val="18"/>
          <w:szCs w:val="18"/>
          <w:lang w:val="nl-NL"/>
        </w:rPr>
        <w:t>Leerlingen uit g</w:t>
      </w:r>
      <w:r w:rsidR="0058577B" w:rsidRPr="000B28F5">
        <w:rPr>
          <w:rFonts w:ascii="Arial" w:hAnsi="Arial" w:cs="Arial"/>
          <w:sz w:val="18"/>
          <w:szCs w:val="18"/>
          <w:lang w:val="nl-NL"/>
        </w:rPr>
        <w:t xml:space="preserve">roep 7 </w:t>
      </w:r>
      <w:r w:rsidR="00A30A78" w:rsidRPr="000B28F5">
        <w:rPr>
          <w:rFonts w:ascii="Arial" w:hAnsi="Arial" w:cs="Arial"/>
          <w:sz w:val="18"/>
          <w:szCs w:val="18"/>
          <w:lang w:val="nl-NL"/>
        </w:rPr>
        <w:t>hebben</w:t>
      </w:r>
      <w:r w:rsidRPr="000B28F5">
        <w:rPr>
          <w:rFonts w:ascii="Arial" w:hAnsi="Arial" w:cs="Arial"/>
          <w:sz w:val="18"/>
          <w:szCs w:val="18"/>
          <w:lang w:val="nl-NL"/>
        </w:rPr>
        <w:t xml:space="preserve"> voldoende s</w:t>
      </w:r>
      <w:r w:rsidR="002A1B67">
        <w:rPr>
          <w:rFonts w:ascii="Arial" w:hAnsi="Arial" w:cs="Arial"/>
          <w:sz w:val="18"/>
          <w:szCs w:val="18"/>
          <w:lang w:val="nl-NL"/>
        </w:rPr>
        <w:t>preek- en s</w:t>
      </w:r>
      <w:r w:rsidRPr="000B28F5">
        <w:rPr>
          <w:rFonts w:ascii="Arial" w:hAnsi="Arial" w:cs="Arial"/>
          <w:sz w:val="18"/>
          <w:szCs w:val="18"/>
          <w:lang w:val="nl-NL"/>
        </w:rPr>
        <w:t>chrijfvaardigheden om</w:t>
      </w:r>
      <w:r w:rsidR="00276FEA">
        <w:rPr>
          <w:rFonts w:ascii="Arial" w:hAnsi="Arial" w:cs="Arial"/>
          <w:sz w:val="18"/>
          <w:szCs w:val="18"/>
          <w:lang w:val="nl-NL"/>
        </w:rPr>
        <w:t xml:space="preserve"> mondeling</w:t>
      </w:r>
      <w:r w:rsidRPr="000B28F5">
        <w:rPr>
          <w:rFonts w:ascii="Arial" w:hAnsi="Arial" w:cs="Arial"/>
          <w:sz w:val="18"/>
          <w:szCs w:val="18"/>
          <w:lang w:val="nl-NL"/>
        </w:rPr>
        <w:t xml:space="preserve"> argumenten te formuleren en</w:t>
      </w:r>
      <w:r w:rsidR="00276FEA">
        <w:rPr>
          <w:rFonts w:ascii="Arial" w:hAnsi="Arial" w:cs="Arial"/>
          <w:sz w:val="18"/>
          <w:szCs w:val="18"/>
          <w:lang w:val="nl-NL"/>
        </w:rPr>
        <w:t xml:space="preserve"> deze</w:t>
      </w:r>
      <w:r w:rsidRPr="000B28F5">
        <w:rPr>
          <w:rFonts w:ascii="Arial" w:hAnsi="Arial" w:cs="Arial"/>
          <w:sz w:val="18"/>
          <w:szCs w:val="18"/>
          <w:lang w:val="nl-NL"/>
        </w:rPr>
        <w:t xml:space="preserve"> vervolgens</w:t>
      </w:r>
      <w:r w:rsidR="002A1B67">
        <w:rPr>
          <w:rFonts w:ascii="Arial" w:hAnsi="Arial" w:cs="Arial"/>
          <w:sz w:val="18"/>
          <w:szCs w:val="18"/>
          <w:lang w:val="nl-NL"/>
        </w:rPr>
        <w:t xml:space="preserve"> op papier</w:t>
      </w:r>
      <w:r w:rsidRPr="000B28F5">
        <w:rPr>
          <w:rFonts w:ascii="Arial" w:hAnsi="Arial" w:cs="Arial"/>
          <w:sz w:val="18"/>
          <w:szCs w:val="18"/>
          <w:lang w:val="nl-NL"/>
        </w:rPr>
        <w:t xml:space="preserve"> te verwoorden. </w:t>
      </w:r>
    </w:p>
    <w:p w:rsidR="00A30A78" w:rsidRPr="000B28F5" w:rsidRDefault="002A1B67" w:rsidP="00DD4749">
      <w:pPr>
        <w:tabs>
          <w:tab w:val="left" w:pos="284"/>
        </w:tabs>
        <w:rPr>
          <w:rFonts w:ascii="Arial" w:hAnsi="Arial" w:cs="Arial"/>
          <w:sz w:val="18"/>
          <w:szCs w:val="18"/>
          <w:lang w:val="nl-NL"/>
        </w:rPr>
      </w:pPr>
      <w:r>
        <w:rPr>
          <w:rFonts w:ascii="Arial" w:hAnsi="Arial" w:cs="Arial"/>
          <w:sz w:val="18"/>
          <w:szCs w:val="18"/>
          <w:lang w:val="nl-NL"/>
        </w:rPr>
        <w:tab/>
      </w:r>
      <w:r w:rsidR="00A30A78" w:rsidRPr="000B28F5">
        <w:rPr>
          <w:rFonts w:ascii="Arial" w:hAnsi="Arial" w:cs="Arial"/>
          <w:sz w:val="18"/>
          <w:szCs w:val="18"/>
          <w:lang w:val="nl-NL"/>
        </w:rPr>
        <w:t xml:space="preserve">De docent selecteerde de </w:t>
      </w:r>
      <w:r w:rsidR="00276FEA">
        <w:rPr>
          <w:rFonts w:ascii="Arial" w:hAnsi="Arial" w:cs="Arial"/>
          <w:sz w:val="18"/>
          <w:szCs w:val="18"/>
          <w:lang w:val="nl-NL"/>
        </w:rPr>
        <w:t>in figuur 1 t/m 3 weergegeven</w:t>
      </w:r>
      <w:r w:rsidR="00F74020">
        <w:rPr>
          <w:rFonts w:ascii="Arial" w:hAnsi="Arial" w:cs="Arial"/>
          <w:sz w:val="18"/>
          <w:szCs w:val="18"/>
          <w:lang w:val="nl-NL"/>
        </w:rPr>
        <w:t xml:space="preserve"> concept</w:t>
      </w:r>
      <w:r w:rsidR="00A30A78" w:rsidRPr="000B28F5">
        <w:rPr>
          <w:rFonts w:ascii="Arial" w:hAnsi="Arial" w:cs="Arial"/>
          <w:sz w:val="18"/>
          <w:szCs w:val="18"/>
          <w:lang w:val="nl-NL"/>
        </w:rPr>
        <w:t xml:space="preserve"> cartoons</w:t>
      </w:r>
      <w:r w:rsidR="00153F63">
        <w:rPr>
          <w:rFonts w:ascii="Arial" w:hAnsi="Arial" w:cs="Arial"/>
          <w:sz w:val="18"/>
          <w:szCs w:val="18"/>
          <w:lang w:val="nl-NL"/>
        </w:rPr>
        <w:t xml:space="preserve"> over </w:t>
      </w:r>
      <w:r w:rsidR="00A30A78" w:rsidRPr="000B28F5">
        <w:rPr>
          <w:rFonts w:ascii="Arial" w:hAnsi="Arial" w:cs="Arial"/>
          <w:sz w:val="18"/>
          <w:szCs w:val="18"/>
          <w:lang w:val="nl-NL"/>
        </w:rPr>
        <w:t>condensatie</w:t>
      </w:r>
      <w:r w:rsidR="00153F63">
        <w:rPr>
          <w:rFonts w:ascii="Arial" w:hAnsi="Arial" w:cs="Arial"/>
          <w:sz w:val="18"/>
          <w:szCs w:val="18"/>
          <w:lang w:val="nl-NL"/>
        </w:rPr>
        <w:t>, schaduwen en wrijving.</w:t>
      </w:r>
      <w:r w:rsidR="00A30A78" w:rsidRPr="000B28F5">
        <w:rPr>
          <w:rFonts w:ascii="Arial" w:hAnsi="Arial" w:cs="Arial"/>
          <w:sz w:val="18"/>
          <w:szCs w:val="18"/>
          <w:lang w:val="nl-NL"/>
        </w:rPr>
        <w:t xml:space="preserve"> We lieten de docent de cartoons selecteren om optimale betrokkenheid te </w:t>
      </w:r>
      <w:r w:rsidR="00CF7D77" w:rsidRPr="000B28F5">
        <w:rPr>
          <w:rFonts w:ascii="Arial" w:hAnsi="Arial" w:cs="Arial"/>
          <w:sz w:val="18"/>
          <w:szCs w:val="18"/>
          <w:lang w:val="nl-NL"/>
        </w:rPr>
        <w:t>creëren.</w:t>
      </w:r>
    </w:p>
    <w:p w:rsidR="00276FEA" w:rsidRDefault="00276FEA" w:rsidP="00DD4749">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019"/>
        <w:gridCol w:w="222"/>
        <w:gridCol w:w="3163"/>
      </w:tblGrid>
      <w:tr w:rsidR="00BB121E" w:rsidRPr="00B56BCE" w:rsidTr="00C078B1">
        <w:trPr>
          <w:trHeight w:val="4058"/>
        </w:trPr>
        <w:tc>
          <w:tcPr>
            <w:tcW w:w="6019" w:type="dxa"/>
          </w:tcPr>
          <w:p w:rsidR="00BB121E" w:rsidRDefault="00BB121E" w:rsidP="00DD4749">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305B442B" wp14:editId="3852EC47">
                  <wp:extent cx="3744000" cy="2543160"/>
                  <wp:effectExtent l="19050" t="19050" r="8890" b="1016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744000" cy="2543160"/>
                          </a:xfrm>
                          <a:prstGeom prst="rect">
                            <a:avLst/>
                          </a:prstGeom>
                          <a:noFill/>
                          <a:ln w="9525">
                            <a:solidFill>
                              <a:schemeClr val="tx1"/>
                            </a:solidFill>
                            <a:miter lim="800000"/>
                            <a:headEnd/>
                            <a:tailEnd/>
                          </a:ln>
                        </pic:spPr>
                      </pic:pic>
                    </a:graphicData>
                  </a:graphic>
                </wp:inline>
              </w:drawing>
            </w:r>
          </w:p>
        </w:tc>
        <w:tc>
          <w:tcPr>
            <w:tcW w:w="223" w:type="dxa"/>
          </w:tcPr>
          <w:p w:rsidR="00BB121E" w:rsidRDefault="00BB121E" w:rsidP="00DD4749">
            <w:pPr>
              <w:tabs>
                <w:tab w:val="left" w:pos="284"/>
              </w:tabs>
              <w:rPr>
                <w:rFonts w:ascii="Arial" w:hAnsi="Arial" w:cs="Arial"/>
                <w:sz w:val="18"/>
                <w:szCs w:val="18"/>
                <w:lang w:val="nl-NL"/>
              </w:rPr>
            </w:pPr>
          </w:p>
        </w:tc>
        <w:tc>
          <w:tcPr>
            <w:tcW w:w="3172" w:type="dxa"/>
          </w:tcPr>
          <w:p w:rsidR="00BB121E" w:rsidRPr="00BB121E" w:rsidRDefault="00BB121E" w:rsidP="00DD4749">
            <w:pPr>
              <w:tabs>
                <w:tab w:val="left" w:pos="284"/>
              </w:tabs>
              <w:rPr>
                <w:rFonts w:ascii="Arial" w:hAnsi="Arial" w:cs="Arial"/>
                <w:sz w:val="16"/>
                <w:szCs w:val="16"/>
                <w:lang w:val="nl-NL"/>
              </w:rPr>
            </w:pPr>
            <w:r w:rsidRPr="00BB121E">
              <w:rPr>
                <w:rFonts w:ascii="Arial" w:hAnsi="Arial" w:cs="Arial"/>
                <w:sz w:val="16"/>
                <w:szCs w:val="16"/>
                <w:lang w:val="nl-NL"/>
              </w:rPr>
              <w:t>Figuur 1. Concept cartoon over condensatie</w:t>
            </w:r>
            <w:r w:rsidR="00153F63">
              <w:rPr>
                <w:rFonts w:ascii="Arial" w:hAnsi="Arial" w:cs="Arial"/>
                <w:sz w:val="16"/>
                <w:szCs w:val="16"/>
                <w:lang w:val="nl-NL"/>
              </w:rPr>
              <w:t xml:space="preserve"> op de buitenkant van een glas koud water met ijsblokjes</w:t>
            </w:r>
            <w:r w:rsidRPr="00BB121E">
              <w:rPr>
                <w:rFonts w:ascii="Arial" w:hAnsi="Arial" w:cs="Arial"/>
                <w:sz w:val="16"/>
                <w:szCs w:val="16"/>
                <w:lang w:val="nl-NL"/>
              </w:rPr>
              <w:t>.</w:t>
            </w:r>
          </w:p>
        </w:tc>
      </w:tr>
    </w:tbl>
    <w:p w:rsidR="00276FEA" w:rsidRDefault="00276FEA" w:rsidP="00DD4749">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019"/>
        <w:gridCol w:w="222"/>
        <w:gridCol w:w="3163"/>
      </w:tblGrid>
      <w:tr w:rsidR="00BB121E" w:rsidRPr="00B56BCE" w:rsidTr="00153F63">
        <w:tc>
          <w:tcPr>
            <w:tcW w:w="6019" w:type="dxa"/>
          </w:tcPr>
          <w:p w:rsidR="00BB121E" w:rsidRDefault="00153F63" w:rsidP="00D65429">
            <w:pPr>
              <w:tabs>
                <w:tab w:val="left" w:pos="284"/>
              </w:tabs>
              <w:rPr>
                <w:rFonts w:ascii="Arial" w:hAnsi="Arial" w:cs="Arial"/>
                <w:sz w:val="18"/>
                <w:szCs w:val="18"/>
                <w:lang w:val="nl-NL"/>
              </w:rPr>
            </w:pPr>
            <w:r w:rsidRPr="000B28F5">
              <w:rPr>
                <w:rFonts w:ascii="Arial" w:hAnsi="Arial" w:cs="Arial"/>
                <w:noProof/>
                <w:sz w:val="18"/>
                <w:szCs w:val="18"/>
              </w:rPr>
              <w:lastRenderedPageBreak/>
              <w:drawing>
                <wp:inline distT="0" distB="0" distL="0" distR="0" wp14:anchorId="37A84C97" wp14:editId="4E8F0EE7">
                  <wp:extent cx="3744000" cy="2224800"/>
                  <wp:effectExtent l="19050" t="19050" r="27940" b="23495"/>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srcRect l="8523" r="6392" b="4380"/>
                          <a:stretch/>
                        </pic:blipFill>
                        <pic:spPr bwMode="auto">
                          <a:xfrm>
                            <a:off x="0" y="0"/>
                            <a:ext cx="3744000" cy="2224800"/>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222" w:type="dxa"/>
          </w:tcPr>
          <w:p w:rsidR="00BB121E" w:rsidRDefault="00BB121E" w:rsidP="00D65429">
            <w:pPr>
              <w:tabs>
                <w:tab w:val="left" w:pos="284"/>
              </w:tabs>
              <w:rPr>
                <w:rFonts w:ascii="Arial" w:hAnsi="Arial" w:cs="Arial"/>
                <w:sz w:val="18"/>
                <w:szCs w:val="18"/>
                <w:lang w:val="nl-NL"/>
              </w:rPr>
            </w:pPr>
          </w:p>
        </w:tc>
        <w:tc>
          <w:tcPr>
            <w:tcW w:w="3163" w:type="dxa"/>
          </w:tcPr>
          <w:p w:rsidR="00BB121E" w:rsidRPr="00BB121E" w:rsidRDefault="00BB121E" w:rsidP="00153F63">
            <w:pPr>
              <w:tabs>
                <w:tab w:val="left" w:pos="284"/>
              </w:tabs>
              <w:rPr>
                <w:rFonts w:ascii="Arial" w:hAnsi="Arial" w:cs="Arial"/>
                <w:sz w:val="16"/>
                <w:szCs w:val="16"/>
                <w:lang w:val="nl-NL"/>
              </w:rPr>
            </w:pPr>
            <w:r w:rsidRPr="00BB121E">
              <w:rPr>
                <w:rFonts w:ascii="Arial" w:hAnsi="Arial" w:cs="Arial"/>
                <w:sz w:val="16"/>
                <w:szCs w:val="16"/>
                <w:lang w:val="nl-NL"/>
              </w:rPr>
              <w:t xml:space="preserve">Figuur </w:t>
            </w:r>
            <w:r w:rsidR="00153F63">
              <w:rPr>
                <w:rFonts w:ascii="Arial" w:hAnsi="Arial" w:cs="Arial"/>
                <w:sz w:val="16"/>
                <w:szCs w:val="16"/>
                <w:lang w:val="nl-NL"/>
              </w:rPr>
              <w:t>2</w:t>
            </w:r>
            <w:r w:rsidRPr="00BB121E">
              <w:rPr>
                <w:rFonts w:ascii="Arial" w:hAnsi="Arial" w:cs="Arial"/>
                <w:sz w:val="16"/>
                <w:szCs w:val="16"/>
                <w:lang w:val="nl-NL"/>
              </w:rPr>
              <w:t>. Concept cartoon over</w:t>
            </w:r>
            <w:r w:rsidR="00153F63">
              <w:rPr>
                <w:rFonts w:ascii="Arial" w:hAnsi="Arial" w:cs="Arial"/>
                <w:sz w:val="16"/>
                <w:szCs w:val="16"/>
                <w:lang w:val="nl-NL"/>
              </w:rPr>
              <w:t xml:space="preserve"> enkele en overlappende</w:t>
            </w:r>
            <w:r w:rsidRPr="00BB121E">
              <w:rPr>
                <w:rFonts w:ascii="Arial" w:hAnsi="Arial" w:cs="Arial"/>
                <w:sz w:val="16"/>
                <w:szCs w:val="16"/>
                <w:lang w:val="nl-NL"/>
              </w:rPr>
              <w:t xml:space="preserve"> </w:t>
            </w:r>
            <w:r w:rsidR="00153F63">
              <w:rPr>
                <w:rFonts w:ascii="Arial" w:hAnsi="Arial" w:cs="Arial"/>
                <w:sz w:val="16"/>
                <w:szCs w:val="16"/>
                <w:lang w:val="nl-NL"/>
              </w:rPr>
              <w:t>schaduwen</w:t>
            </w:r>
            <w:r w:rsidRPr="00BB121E">
              <w:rPr>
                <w:rFonts w:ascii="Arial" w:hAnsi="Arial" w:cs="Arial"/>
                <w:sz w:val="16"/>
                <w:szCs w:val="16"/>
                <w:lang w:val="nl-NL"/>
              </w:rPr>
              <w:t>.</w:t>
            </w:r>
          </w:p>
        </w:tc>
      </w:tr>
    </w:tbl>
    <w:p w:rsidR="00BB121E" w:rsidRDefault="00BB121E" w:rsidP="00BB121E">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019"/>
        <w:gridCol w:w="222"/>
        <w:gridCol w:w="3163"/>
      </w:tblGrid>
      <w:tr w:rsidR="00BB121E" w:rsidRPr="00B56BCE" w:rsidTr="00D65429">
        <w:tc>
          <w:tcPr>
            <w:tcW w:w="6019" w:type="dxa"/>
          </w:tcPr>
          <w:p w:rsidR="00BB121E" w:rsidRDefault="00153F63" w:rsidP="00D65429">
            <w:pPr>
              <w:tabs>
                <w:tab w:val="left" w:pos="284"/>
              </w:tabs>
              <w:rPr>
                <w:rFonts w:ascii="Arial" w:hAnsi="Arial" w:cs="Arial"/>
                <w:sz w:val="18"/>
                <w:szCs w:val="18"/>
                <w:lang w:val="nl-NL"/>
              </w:rPr>
            </w:pPr>
            <w:r w:rsidRPr="000B28F5">
              <w:rPr>
                <w:rFonts w:ascii="Arial" w:hAnsi="Arial" w:cs="Arial"/>
                <w:b/>
                <w:noProof/>
                <w:sz w:val="18"/>
                <w:szCs w:val="18"/>
              </w:rPr>
              <w:drawing>
                <wp:inline distT="0" distB="0" distL="0" distR="0" wp14:anchorId="448C0B9F" wp14:editId="4BA6BDE9">
                  <wp:extent cx="3744000" cy="2023200"/>
                  <wp:effectExtent l="19050" t="19050" r="27940" b="1524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3744000" cy="2023200"/>
                          </a:xfrm>
                          <a:prstGeom prst="rect">
                            <a:avLst/>
                          </a:prstGeom>
                          <a:noFill/>
                          <a:ln w="9525">
                            <a:solidFill>
                              <a:schemeClr val="tx1"/>
                            </a:solidFill>
                            <a:miter lim="800000"/>
                            <a:headEnd/>
                            <a:tailEnd/>
                          </a:ln>
                        </pic:spPr>
                      </pic:pic>
                    </a:graphicData>
                  </a:graphic>
                </wp:inline>
              </w:drawing>
            </w:r>
          </w:p>
        </w:tc>
        <w:tc>
          <w:tcPr>
            <w:tcW w:w="223" w:type="dxa"/>
          </w:tcPr>
          <w:p w:rsidR="00BB121E" w:rsidRDefault="00BB121E" w:rsidP="00D65429">
            <w:pPr>
              <w:tabs>
                <w:tab w:val="left" w:pos="284"/>
              </w:tabs>
              <w:rPr>
                <w:rFonts w:ascii="Arial" w:hAnsi="Arial" w:cs="Arial"/>
                <w:sz w:val="18"/>
                <w:szCs w:val="18"/>
                <w:lang w:val="nl-NL"/>
              </w:rPr>
            </w:pPr>
          </w:p>
        </w:tc>
        <w:tc>
          <w:tcPr>
            <w:tcW w:w="3172" w:type="dxa"/>
          </w:tcPr>
          <w:p w:rsidR="00BB121E" w:rsidRPr="00BB121E" w:rsidRDefault="00BB121E" w:rsidP="00AE62C2">
            <w:pPr>
              <w:tabs>
                <w:tab w:val="left" w:pos="284"/>
              </w:tabs>
              <w:rPr>
                <w:rFonts w:ascii="Arial" w:hAnsi="Arial" w:cs="Arial"/>
                <w:sz w:val="16"/>
                <w:szCs w:val="16"/>
                <w:lang w:val="nl-NL"/>
              </w:rPr>
            </w:pPr>
            <w:r w:rsidRPr="00BB121E">
              <w:rPr>
                <w:rFonts w:ascii="Arial" w:hAnsi="Arial" w:cs="Arial"/>
                <w:sz w:val="16"/>
                <w:szCs w:val="16"/>
                <w:lang w:val="nl-NL"/>
              </w:rPr>
              <w:t xml:space="preserve">Figuur </w:t>
            </w:r>
            <w:r w:rsidR="00153F63">
              <w:rPr>
                <w:rFonts w:ascii="Arial" w:hAnsi="Arial" w:cs="Arial"/>
                <w:sz w:val="16"/>
                <w:szCs w:val="16"/>
                <w:lang w:val="nl-NL"/>
              </w:rPr>
              <w:t>3</w:t>
            </w:r>
            <w:r w:rsidRPr="00BB121E">
              <w:rPr>
                <w:rFonts w:ascii="Arial" w:hAnsi="Arial" w:cs="Arial"/>
                <w:sz w:val="16"/>
                <w:szCs w:val="16"/>
                <w:lang w:val="nl-NL"/>
              </w:rPr>
              <w:t xml:space="preserve">. Concept cartoon over </w:t>
            </w:r>
            <w:r w:rsidR="00153F63">
              <w:rPr>
                <w:rFonts w:ascii="Arial" w:hAnsi="Arial" w:cs="Arial"/>
                <w:sz w:val="16"/>
                <w:szCs w:val="16"/>
                <w:lang w:val="nl-NL"/>
              </w:rPr>
              <w:t>wrijving bij het uitrollen vanaf een helling</w:t>
            </w:r>
            <w:r w:rsidRPr="00BB121E">
              <w:rPr>
                <w:rFonts w:ascii="Arial" w:hAnsi="Arial" w:cs="Arial"/>
                <w:sz w:val="16"/>
                <w:szCs w:val="16"/>
                <w:lang w:val="nl-NL"/>
              </w:rPr>
              <w:t>.</w:t>
            </w:r>
          </w:p>
        </w:tc>
      </w:tr>
    </w:tbl>
    <w:p w:rsidR="00BB121E" w:rsidRDefault="00BB121E" w:rsidP="00BB121E">
      <w:pPr>
        <w:tabs>
          <w:tab w:val="left" w:pos="284"/>
        </w:tabs>
        <w:rPr>
          <w:rFonts w:ascii="Arial" w:hAnsi="Arial" w:cs="Arial"/>
          <w:sz w:val="18"/>
          <w:szCs w:val="18"/>
          <w:lang w:val="nl-NL"/>
        </w:rPr>
      </w:pPr>
    </w:p>
    <w:p w:rsidR="00154E5F" w:rsidRDefault="0058577B" w:rsidP="00DD4749">
      <w:pPr>
        <w:tabs>
          <w:tab w:val="left" w:pos="284"/>
        </w:tabs>
        <w:rPr>
          <w:rFonts w:ascii="Arial" w:hAnsi="Arial" w:cs="Arial"/>
          <w:sz w:val="18"/>
          <w:szCs w:val="18"/>
          <w:lang w:val="nl-NL"/>
        </w:rPr>
      </w:pPr>
      <w:r w:rsidRPr="000B28F5">
        <w:rPr>
          <w:rFonts w:ascii="Arial" w:hAnsi="Arial" w:cs="Arial"/>
          <w:sz w:val="18"/>
          <w:szCs w:val="18"/>
          <w:lang w:val="nl-NL"/>
        </w:rPr>
        <w:t>Na pilots op enkele andere scholen met zowel heterogene</w:t>
      </w:r>
      <w:r w:rsidR="00C54DC1">
        <w:rPr>
          <w:rFonts w:ascii="Arial" w:hAnsi="Arial" w:cs="Arial"/>
          <w:sz w:val="18"/>
          <w:szCs w:val="18"/>
          <w:lang w:val="nl-NL"/>
        </w:rPr>
        <w:t xml:space="preserve"> klassen</w:t>
      </w:r>
      <w:r w:rsidRPr="000B28F5">
        <w:rPr>
          <w:rFonts w:ascii="Arial" w:hAnsi="Arial" w:cs="Arial"/>
          <w:sz w:val="18"/>
          <w:szCs w:val="18"/>
          <w:lang w:val="nl-NL"/>
        </w:rPr>
        <w:t xml:space="preserve"> als plusklassen</w:t>
      </w:r>
      <w:r w:rsidR="000177C6">
        <w:rPr>
          <w:rFonts w:ascii="Arial" w:hAnsi="Arial" w:cs="Arial"/>
          <w:sz w:val="18"/>
          <w:szCs w:val="18"/>
          <w:lang w:val="nl-NL"/>
        </w:rPr>
        <w:t xml:space="preserve"> uit</w:t>
      </w:r>
      <w:r w:rsidRPr="000B28F5">
        <w:rPr>
          <w:rFonts w:ascii="Arial" w:hAnsi="Arial" w:cs="Arial"/>
          <w:sz w:val="18"/>
          <w:szCs w:val="18"/>
          <w:lang w:val="nl-NL"/>
        </w:rPr>
        <w:t xml:space="preserve"> groep 5&amp;6, 7</w:t>
      </w:r>
      <w:r w:rsidR="000177C6">
        <w:rPr>
          <w:rFonts w:ascii="Arial" w:hAnsi="Arial" w:cs="Arial"/>
          <w:sz w:val="18"/>
          <w:szCs w:val="18"/>
          <w:lang w:val="nl-NL"/>
        </w:rPr>
        <w:t xml:space="preserve"> en</w:t>
      </w:r>
      <w:r w:rsidRPr="000B28F5">
        <w:rPr>
          <w:rFonts w:ascii="Arial" w:hAnsi="Arial" w:cs="Arial"/>
          <w:sz w:val="18"/>
          <w:szCs w:val="18"/>
          <w:lang w:val="nl-NL"/>
        </w:rPr>
        <w:t xml:space="preserve"> 8 kwamen we tot een </w:t>
      </w:r>
      <w:r w:rsidR="00153F63">
        <w:rPr>
          <w:rFonts w:ascii="Arial" w:hAnsi="Arial" w:cs="Arial"/>
          <w:sz w:val="18"/>
          <w:szCs w:val="18"/>
          <w:lang w:val="nl-NL"/>
        </w:rPr>
        <w:t>les</w:t>
      </w:r>
      <w:r w:rsidRPr="000B28F5">
        <w:rPr>
          <w:rFonts w:ascii="Arial" w:hAnsi="Arial" w:cs="Arial"/>
          <w:sz w:val="18"/>
          <w:szCs w:val="18"/>
          <w:lang w:val="nl-NL"/>
        </w:rPr>
        <w:t>opzet met v</w:t>
      </w:r>
      <w:r w:rsidR="00154E5F" w:rsidRPr="000B28F5">
        <w:rPr>
          <w:rFonts w:ascii="Arial" w:hAnsi="Arial" w:cs="Arial"/>
          <w:sz w:val="18"/>
          <w:szCs w:val="18"/>
          <w:lang w:val="nl-NL"/>
        </w:rPr>
        <w:t>oor elk</w:t>
      </w:r>
      <w:r w:rsidR="00C54DC1">
        <w:rPr>
          <w:rFonts w:ascii="Arial" w:hAnsi="Arial" w:cs="Arial"/>
          <w:sz w:val="18"/>
          <w:szCs w:val="18"/>
          <w:lang w:val="nl-NL"/>
        </w:rPr>
        <w:t xml:space="preserve"> van de drie</w:t>
      </w:r>
      <w:r w:rsidR="00154E5F" w:rsidRPr="000B28F5">
        <w:rPr>
          <w:rFonts w:ascii="Arial" w:hAnsi="Arial" w:cs="Arial"/>
          <w:sz w:val="18"/>
          <w:szCs w:val="18"/>
          <w:lang w:val="nl-NL"/>
        </w:rPr>
        <w:t xml:space="preserve"> cartoon</w:t>
      </w:r>
      <w:r w:rsidR="00C54DC1">
        <w:rPr>
          <w:rFonts w:ascii="Arial" w:hAnsi="Arial" w:cs="Arial"/>
          <w:sz w:val="18"/>
          <w:szCs w:val="18"/>
          <w:lang w:val="nl-NL"/>
        </w:rPr>
        <w:t>s</w:t>
      </w:r>
      <w:r w:rsidR="00154E5F" w:rsidRPr="000B28F5">
        <w:rPr>
          <w:rFonts w:ascii="Arial" w:hAnsi="Arial" w:cs="Arial"/>
          <w:sz w:val="18"/>
          <w:szCs w:val="18"/>
          <w:lang w:val="nl-NL"/>
        </w:rPr>
        <w:t xml:space="preserve"> de stappen</w:t>
      </w:r>
      <w:r w:rsidR="008D5A11">
        <w:rPr>
          <w:rFonts w:ascii="Arial" w:hAnsi="Arial" w:cs="Arial"/>
          <w:sz w:val="18"/>
          <w:szCs w:val="18"/>
          <w:lang w:val="nl-NL"/>
        </w:rPr>
        <w:t xml:space="preserve"> zoals weergegeven in figuur </w:t>
      </w:r>
      <w:r w:rsidR="00C54DC1">
        <w:rPr>
          <w:rFonts w:ascii="Arial" w:hAnsi="Arial" w:cs="Arial"/>
          <w:sz w:val="18"/>
          <w:szCs w:val="18"/>
          <w:lang w:val="nl-NL"/>
        </w:rPr>
        <w:t>4</w:t>
      </w:r>
      <w:r w:rsidR="008D5A11">
        <w:rPr>
          <w:rFonts w:ascii="Arial" w:hAnsi="Arial" w:cs="Arial"/>
          <w:sz w:val="18"/>
          <w:szCs w:val="18"/>
          <w:lang w:val="nl-NL"/>
        </w:rPr>
        <w:t>.</w:t>
      </w:r>
    </w:p>
    <w:p w:rsidR="008D5A11" w:rsidRDefault="008D5A11" w:rsidP="00DD4749">
      <w:pPr>
        <w:tabs>
          <w:tab w:val="left" w:pos="284"/>
        </w:tabs>
        <w:rPr>
          <w:rFonts w:ascii="Arial" w:hAnsi="Arial" w:cs="Arial"/>
          <w:sz w:val="18"/>
          <w:szCs w:val="18"/>
          <w:lang w:val="nl-NL"/>
        </w:rPr>
      </w:pPr>
    </w:p>
    <w:tbl>
      <w:tblPr>
        <w:tblStyle w:val="TableGrid"/>
        <w:tblW w:w="0" w:type="auto"/>
        <w:tblInd w:w="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Look w:val="04A0" w:firstRow="1" w:lastRow="0" w:firstColumn="1" w:lastColumn="0" w:noHBand="0" w:noVBand="1"/>
      </w:tblPr>
      <w:tblGrid>
        <w:gridCol w:w="5919"/>
        <w:gridCol w:w="282"/>
        <w:gridCol w:w="3203"/>
      </w:tblGrid>
      <w:tr w:rsidR="00C54DC1" w:rsidRPr="00B56BCE" w:rsidTr="00C078B1">
        <w:tc>
          <w:tcPr>
            <w:tcW w:w="5954" w:type="dxa"/>
            <w:tcBorders>
              <w:top w:val="single" w:sz="8" w:space="0" w:color="auto"/>
              <w:left w:val="single" w:sz="8" w:space="0" w:color="auto"/>
              <w:bottom w:val="single" w:sz="8" w:space="0" w:color="auto"/>
              <w:right w:val="single" w:sz="8" w:space="0" w:color="auto"/>
            </w:tcBorders>
          </w:tcPr>
          <w:p w:rsidR="00C54DC1" w:rsidRPr="00CE2962" w:rsidRDefault="00C54DC1" w:rsidP="008D5A11">
            <w:pPr>
              <w:tabs>
                <w:tab w:val="left" w:pos="284"/>
              </w:tabs>
              <w:rPr>
                <w:rFonts w:ascii="Arial" w:hAnsi="Arial" w:cs="Arial"/>
                <w:sz w:val="16"/>
                <w:szCs w:val="16"/>
                <w:lang w:val="nl-NL"/>
              </w:rPr>
            </w:pPr>
            <w:r w:rsidRPr="00CE2962">
              <w:rPr>
                <w:rFonts w:ascii="Arial" w:hAnsi="Arial" w:cs="Arial"/>
                <w:sz w:val="16"/>
                <w:szCs w:val="16"/>
                <w:lang w:val="nl-NL"/>
              </w:rPr>
              <w:t>Les 1 (een uur op woensdag)</w:t>
            </w:r>
          </w:p>
          <w:p w:rsidR="00C54DC1" w:rsidRPr="00CE2962" w:rsidRDefault="00C54DC1" w:rsidP="008D5A11">
            <w:pPr>
              <w:pStyle w:val="ListParagraph"/>
              <w:numPr>
                <w:ilvl w:val="0"/>
                <w:numId w:val="18"/>
              </w:numPr>
              <w:tabs>
                <w:tab w:val="left" w:pos="284"/>
              </w:tabs>
              <w:ind w:left="284" w:hanging="284"/>
              <w:rPr>
                <w:rFonts w:ascii="Arial" w:hAnsi="Arial" w:cs="Arial"/>
                <w:sz w:val="16"/>
                <w:szCs w:val="16"/>
                <w:lang w:val="nl-NL"/>
              </w:rPr>
            </w:pPr>
            <w:r w:rsidRPr="00CE2962">
              <w:rPr>
                <w:rFonts w:ascii="Arial" w:hAnsi="Arial" w:cs="Arial"/>
                <w:sz w:val="16"/>
                <w:szCs w:val="16"/>
                <w:lang w:val="nl-NL"/>
              </w:rPr>
              <w:t>De docent deel</w:t>
            </w:r>
            <w:r w:rsidR="005B5E80" w:rsidRPr="00CE2962">
              <w:rPr>
                <w:rFonts w:ascii="Arial" w:hAnsi="Arial" w:cs="Arial"/>
                <w:sz w:val="16"/>
                <w:szCs w:val="16"/>
                <w:lang w:val="nl-NL"/>
              </w:rPr>
              <w:t>t</w:t>
            </w:r>
            <w:r w:rsidRPr="00CE2962">
              <w:rPr>
                <w:rFonts w:ascii="Arial" w:hAnsi="Arial" w:cs="Arial"/>
                <w:sz w:val="16"/>
                <w:szCs w:val="16"/>
                <w:lang w:val="nl-NL"/>
              </w:rPr>
              <w:t xml:space="preserve"> de cartoon uit met een korte introductie om er zeker van te zijn dat de leerlingen de situatie van de cartoon begr</w:t>
            </w:r>
            <w:r w:rsidR="005B5E80" w:rsidRPr="00CE2962">
              <w:rPr>
                <w:rFonts w:ascii="Arial" w:hAnsi="Arial" w:cs="Arial"/>
                <w:sz w:val="16"/>
                <w:szCs w:val="16"/>
                <w:lang w:val="nl-NL"/>
              </w:rPr>
              <w:t>ij</w:t>
            </w:r>
            <w:r w:rsidRPr="00CE2962">
              <w:rPr>
                <w:rFonts w:ascii="Arial" w:hAnsi="Arial" w:cs="Arial"/>
                <w:sz w:val="16"/>
                <w:szCs w:val="16"/>
                <w:lang w:val="nl-NL"/>
              </w:rPr>
              <w:t>pen.</w:t>
            </w:r>
          </w:p>
          <w:p w:rsidR="00C54DC1" w:rsidRPr="00CE2962" w:rsidRDefault="00C54DC1" w:rsidP="008D5A11">
            <w:pPr>
              <w:pStyle w:val="ListParagraph"/>
              <w:numPr>
                <w:ilvl w:val="0"/>
                <w:numId w:val="18"/>
              </w:numPr>
              <w:tabs>
                <w:tab w:val="left" w:pos="284"/>
              </w:tabs>
              <w:ind w:left="284" w:hanging="284"/>
              <w:rPr>
                <w:rFonts w:ascii="Arial" w:hAnsi="Arial" w:cs="Arial"/>
                <w:sz w:val="16"/>
                <w:szCs w:val="16"/>
                <w:lang w:val="nl-NL"/>
              </w:rPr>
            </w:pPr>
            <w:r w:rsidRPr="00CE2962">
              <w:rPr>
                <w:rFonts w:ascii="Arial" w:hAnsi="Arial" w:cs="Arial"/>
                <w:sz w:val="16"/>
                <w:szCs w:val="16"/>
                <w:lang w:val="nl-NL"/>
              </w:rPr>
              <w:t>Leerlingen g</w:t>
            </w:r>
            <w:r w:rsidR="005B5E80" w:rsidRPr="00CE2962">
              <w:rPr>
                <w:rFonts w:ascii="Arial" w:hAnsi="Arial" w:cs="Arial"/>
                <w:sz w:val="16"/>
                <w:szCs w:val="16"/>
                <w:lang w:val="nl-NL"/>
              </w:rPr>
              <w:t>e</w:t>
            </w:r>
            <w:r w:rsidRPr="00CE2962">
              <w:rPr>
                <w:rFonts w:ascii="Arial" w:hAnsi="Arial" w:cs="Arial"/>
                <w:sz w:val="16"/>
                <w:szCs w:val="16"/>
                <w:lang w:val="nl-NL"/>
              </w:rPr>
              <w:t>ven schriftelijk en individueel hun mening over welke persoon in de cartoon gelijk heeft of het meest redelijke antwoord geeft met een argument voor hun keuze.</w:t>
            </w:r>
          </w:p>
          <w:p w:rsidR="00C54DC1" w:rsidRPr="00CE2962" w:rsidRDefault="00C54DC1" w:rsidP="008D5A11">
            <w:pPr>
              <w:pStyle w:val="ListParagraph"/>
              <w:numPr>
                <w:ilvl w:val="0"/>
                <w:numId w:val="18"/>
              </w:numPr>
              <w:tabs>
                <w:tab w:val="left" w:pos="284"/>
              </w:tabs>
              <w:ind w:left="284" w:hanging="284"/>
              <w:rPr>
                <w:rFonts w:ascii="Arial" w:hAnsi="Arial" w:cs="Arial"/>
                <w:sz w:val="16"/>
                <w:szCs w:val="16"/>
                <w:lang w:val="nl-NL"/>
              </w:rPr>
            </w:pPr>
            <w:r w:rsidRPr="00CE2962">
              <w:rPr>
                <w:rFonts w:ascii="Arial" w:hAnsi="Arial" w:cs="Arial"/>
                <w:sz w:val="16"/>
                <w:szCs w:val="16"/>
                <w:lang w:val="nl-NL"/>
              </w:rPr>
              <w:t>De leerlingen w</w:t>
            </w:r>
            <w:r w:rsidR="005B5E80" w:rsidRPr="00CE2962">
              <w:rPr>
                <w:rFonts w:ascii="Arial" w:hAnsi="Arial" w:cs="Arial"/>
                <w:sz w:val="16"/>
                <w:szCs w:val="16"/>
                <w:lang w:val="nl-NL"/>
              </w:rPr>
              <w:t>o</w:t>
            </w:r>
            <w:r w:rsidRPr="00CE2962">
              <w:rPr>
                <w:rFonts w:ascii="Arial" w:hAnsi="Arial" w:cs="Arial"/>
                <w:sz w:val="16"/>
                <w:szCs w:val="16"/>
                <w:lang w:val="nl-NL"/>
              </w:rPr>
              <w:t>rden ingedeeld in groepjes van vier (soms drie of vijf</w:t>
            </w:r>
            <w:r w:rsidR="005B5E80" w:rsidRPr="00CE2962">
              <w:rPr>
                <w:rFonts w:ascii="Arial" w:hAnsi="Arial" w:cs="Arial"/>
                <w:sz w:val="16"/>
                <w:szCs w:val="16"/>
                <w:lang w:val="nl-NL"/>
              </w:rPr>
              <w:t>) en elk groepje wo</w:t>
            </w:r>
            <w:r w:rsidRPr="00CE2962">
              <w:rPr>
                <w:rFonts w:ascii="Arial" w:hAnsi="Arial" w:cs="Arial"/>
                <w:sz w:val="16"/>
                <w:szCs w:val="16"/>
                <w:lang w:val="nl-NL"/>
              </w:rPr>
              <w:t>rd</w:t>
            </w:r>
            <w:r w:rsidR="005B5E80" w:rsidRPr="00CE2962">
              <w:rPr>
                <w:rFonts w:ascii="Arial" w:hAnsi="Arial" w:cs="Arial"/>
                <w:sz w:val="16"/>
                <w:szCs w:val="16"/>
                <w:lang w:val="nl-NL"/>
              </w:rPr>
              <w:t>t</w:t>
            </w:r>
            <w:r w:rsidRPr="00CE2962">
              <w:rPr>
                <w:rFonts w:ascii="Arial" w:hAnsi="Arial" w:cs="Arial"/>
                <w:sz w:val="16"/>
                <w:szCs w:val="16"/>
                <w:lang w:val="nl-NL"/>
              </w:rPr>
              <w:t xml:space="preserve"> gevraagd hun keuze en argumenten te bespreken. Rollen zoals ‘schrijver’, ‘materiaalbeheerder’, ‘presentator’ en ‘vragensteller’ (als liaison met de docent) w</w:t>
            </w:r>
            <w:r w:rsidR="005B5E80" w:rsidRPr="00CE2962">
              <w:rPr>
                <w:rFonts w:ascii="Arial" w:hAnsi="Arial" w:cs="Arial"/>
                <w:sz w:val="16"/>
                <w:szCs w:val="16"/>
                <w:lang w:val="nl-NL"/>
              </w:rPr>
              <w:t>o</w:t>
            </w:r>
            <w:r w:rsidRPr="00CE2962">
              <w:rPr>
                <w:rFonts w:ascii="Arial" w:hAnsi="Arial" w:cs="Arial"/>
                <w:sz w:val="16"/>
                <w:szCs w:val="16"/>
                <w:lang w:val="nl-NL"/>
              </w:rPr>
              <w:t>rden over de leerlingen in een groepje verdeeld.</w:t>
            </w:r>
          </w:p>
          <w:p w:rsidR="00C54DC1" w:rsidRPr="00CE2962" w:rsidRDefault="00C54DC1" w:rsidP="008D5A11">
            <w:pPr>
              <w:pStyle w:val="ListParagraph"/>
              <w:numPr>
                <w:ilvl w:val="0"/>
                <w:numId w:val="18"/>
              </w:numPr>
              <w:tabs>
                <w:tab w:val="left" w:pos="284"/>
              </w:tabs>
              <w:ind w:left="284" w:hanging="284"/>
              <w:rPr>
                <w:rFonts w:ascii="Arial" w:hAnsi="Arial" w:cs="Arial"/>
                <w:sz w:val="16"/>
                <w:szCs w:val="16"/>
                <w:lang w:val="nl-NL"/>
              </w:rPr>
            </w:pPr>
            <w:r w:rsidRPr="00CE2962">
              <w:rPr>
                <w:rFonts w:ascii="Arial" w:hAnsi="Arial" w:cs="Arial"/>
                <w:sz w:val="16"/>
                <w:szCs w:val="16"/>
                <w:lang w:val="nl-NL"/>
              </w:rPr>
              <w:t>De leerlingen kr</w:t>
            </w:r>
            <w:r w:rsidR="005B5E80" w:rsidRPr="00CE2962">
              <w:rPr>
                <w:rFonts w:ascii="Arial" w:hAnsi="Arial" w:cs="Arial"/>
                <w:sz w:val="16"/>
                <w:szCs w:val="16"/>
                <w:lang w:val="nl-NL"/>
              </w:rPr>
              <w:t>ij</w:t>
            </w:r>
            <w:r w:rsidRPr="00CE2962">
              <w:rPr>
                <w:rFonts w:ascii="Arial" w:hAnsi="Arial" w:cs="Arial"/>
                <w:sz w:val="16"/>
                <w:szCs w:val="16"/>
                <w:lang w:val="nl-NL"/>
              </w:rPr>
              <w:t>gen de opdracht om een experiment te bedenken om één van de uitspraken in de cartoon te toetsen, of het verschijnsel in de cartoon nader te onderzoeken. De groepjes w</w:t>
            </w:r>
            <w:r w:rsidR="005B5E80" w:rsidRPr="00CE2962">
              <w:rPr>
                <w:rFonts w:ascii="Arial" w:hAnsi="Arial" w:cs="Arial"/>
                <w:sz w:val="16"/>
                <w:szCs w:val="16"/>
                <w:lang w:val="nl-NL"/>
              </w:rPr>
              <w:t>o</w:t>
            </w:r>
            <w:r w:rsidRPr="00CE2962">
              <w:rPr>
                <w:rFonts w:ascii="Arial" w:hAnsi="Arial" w:cs="Arial"/>
                <w:sz w:val="16"/>
                <w:szCs w:val="16"/>
                <w:lang w:val="nl-NL"/>
              </w:rPr>
              <w:t>rden gevraagd hun experiment te beschrijven op een werkblad (zie figuur 5) met enkele voorgedrukte vragen, een schets te maken van de opzet van het experiment, op te schrijven wat ze als uitkomsten zouden verwachten, en een lijstje te maken van de benodigde materialen.</w:t>
            </w:r>
          </w:p>
          <w:p w:rsidR="00C54DC1" w:rsidRPr="00CE2962" w:rsidRDefault="00C54DC1" w:rsidP="008D5A11">
            <w:pPr>
              <w:tabs>
                <w:tab w:val="left" w:pos="284"/>
              </w:tabs>
              <w:rPr>
                <w:rFonts w:ascii="Arial" w:hAnsi="Arial" w:cs="Arial"/>
                <w:sz w:val="16"/>
                <w:szCs w:val="16"/>
                <w:lang w:val="nl-NL"/>
              </w:rPr>
            </w:pPr>
          </w:p>
          <w:p w:rsidR="00C54DC1" w:rsidRPr="00CE2962" w:rsidRDefault="00C54DC1" w:rsidP="008D5A11">
            <w:pPr>
              <w:tabs>
                <w:tab w:val="left" w:pos="284"/>
              </w:tabs>
              <w:rPr>
                <w:rFonts w:ascii="Arial" w:hAnsi="Arial" w:cs="Arial"/>
                <w:sz w:val="16"/>
                <w:szCs w:val="16"/>
                <w:lang w:val="nl-NL"/>
              </w:rPr>
            </w:pPr>
            <w:r w:rsidRPr="00CE2962">
              <w:rPr>
                <w:rFonts w:ascii="Arial" w:hAnsi="Arial" w:cs="Arial"/>
                <w:sz w:val="16"/>
                <w:szCs w:val="16"/>
                <w:lang w:val="nl-NL"/>
              </w:rPr>
              <w:t>Les 2 (een uur op vrijdag)</w:t>
            </w:r>
          </w:p>
          <w:p w:rsidR="00C54DC1" w:rsidRPr="00CE2962" w:rsidRDefault="00C54DC1" w:rsidP="00C54DC1">
            <w:pPr>
              <w:pStyle w:val="ListParagraph"/>
              <w:numPr>
                <w:ilvl w:val="0"/>
                <w:numId w:val="18"/>
              </w:numPr>
              <w:tabs>
                <w:tab w:val="left" w:pos="284"/>
              </w:tabs>
              <w:ind w:left="284" w:hanging="284"/>
              <w:rPr>
                <w:rFonts w:ascii="Arial" w:hAnsi="Arial" w:cs="Arial"/>
                <w:sz w:val="16"/>
                <w:szCs w:val="16"/>
                <w:lang w:val="nl-NL"/>
              </w:rPr>
            </w:pPr>
            <w:r w:rsidRPr="00CE2962">
              <w:rPr>
                <w:rFonts w:ascii="Arial" w:hAnsi="Arial" w:cs="Arial"/>
                <w:sz w:val="16"/>
                <w:szCs w:val="16"/>
                <w:lang w:val="nl-NL"/>
              </w:rPr>
              <w:t>De groepjes voeren hun experimenten uit en formuleren hun resultaten en conclusie.</w:t>
            </w:r>
          </w:p>
          <w:p w:rsidR="00C54DC1" w:rsidRDefault="00C54DC1" w:rsidP="005B5E80">
            <w:pPr>
              <w:pStyle w:val="ListParagraph"/>
              <w:numPr>
                <w:ilvl w:val="0"/>
                <w:numId w:val="18"/>
              </w:numPr>
              <w:tabs>
                <w:tab w:val="left" w:pos="284"/>
              </w:tabs>
              <w:ind w:left="0" w:firstLine="0"/>
              <w:rPr>
                <w:rFonts w:ascii="Arial" w:hAnsi="Arial" w:cs="Arial"/>
                <w:sz w:val="18"/>
                <w:szCs w:val="18"/>
                <w:lang w:val="nl-NL"/>
              </w:rPr>
            </w:pPr>
            <w:r w:rsidRPr="00CE2962">
              <w:rPr>
                <w:rFonts w:ascii="Arial" w:hAnsi="Arial" w:cs="Arial"/>
                <w:sz w:val="16"/>
                <w:szCs w:val="16"/>
                <w:lang w:val="nl-NL"/>
              </w:rPr>
              <w:t>De groepjes presenteren hun resultaten en conclusie aan de klas.</w:t>
            </w:r>
          </w:p>
        </w:tc>
        <w:tc>
          <w:tcPr>
            <w:tcW w:w="283" w:type="dxa"/>
            <w:tcBorders>
              <w:left w:val="single" w:sz="8" w:space="0" w:color="auto"/>
            </w:tcBorders>
          </w:tcPr>
          <w:p w:rsidR="00C54DC1" w:rsidRPr="000B28F5" w:rsidRDefault="00C54DC1" w:rsidP="008D5A11">
            <w:pPr>
              <w:tabs>
                <w:tab w:val="left" w:pos="284"/>
              </w:tabs>
              <w:rPr>
                <w:rFonts w:ascii="Arial" w:hAnsi="Arial" w:cs="Arial"/>
                <w:sz w:val="18"/>
                <w:szCs w:val="18"/>
                <w:lang w:val="nl-NL"/>
              </w:rPr>
            </w:pPr>
          </w:p>
        </w:tc>
        <w:tc>
          <w:tcPr>
            <w:tcW w:w="3224" w:type="dxa"/>
            <w:tcMar>
              <w:top w:w="0" w:type="dxa"/>
              <w:left w:w="0" w:type="dxa"/>
              <w:bottom w:w="0" w:type="dxa"/>
              <w:right w:w="0" w:type="dxa"/>
            </w:tcMar>
          </w:tcPr>
          <w:p w:rsidR="00C54DC1" w:rsidRPr="000B28F5" w:rsidRDefault="00C54DC1" w:rsidP="008D5A11">
            <w:pPr>
              <w:tabs>
                <w:tab w:val="left" w:pos="284"/>
              </w:tabs>
              <w:rPr>
                <w:rFonts w:ascii="Arial" w:hAnsi="Arial" w:cs="Arial"/>
                <w:sz w:val="18"/>
                <w:szCs w:val="18"/>
                <w:lang w:val="nl-NL"/>
              </w:rPr>
            </w:pPr>
            <w:r w:rsidRPr="003F73A0">
              <w:rPr>
                <w:rFonts w:ascii="Arial" w:hAnsi="Arial" w:cs="Arial"/>
                <w:sz w:val="16"/>
                <w:szCs w:val="16"/>
                <w:lang w:val="nl-NL"/>
              </w:rPr>
              <w:t xml:space="preserve">Figuur </w:t>
            </w:r>
            <w:r>
              <w:rPr>
                <w:rFonts w:ascii="Arial" w:hAnsi="Arial" w:cs="Arial"/>
                <w:sz w:val="16"/>
                <w:szCs w:val="16"/>
                <w:lang w:val="nl-NL"/>
              </w:rPr>
              <w:t>4</w:t>
            </w:r>
            <w:r w:rsidRPr="003F73A0">
              <w:rPr>
                <w:rFonts w:ascii="Arial" w:hAnsi="Arial" w:cs="Arial"/>
                <w:sz w:val="16"/>
                <w:szCs w:val="16"/>
                <w:lang w:val="nl-NL"/>
              </w:rPr>
              <w:t>. De opzet van de twee lessen per concept cartoon.</w:t>
            </w:r>
          </w:p>
        </w:tc>
      </w:tr>
    </w:tbl>
    <w:p w:rsidR="008D5A11" w:rsidRPr="000B28F5" w:rsidRDefault="008D5A11" w:rsidP="005B5E80">
      <w:pPr>
        <w:tabs>
          <w:tab w:val="left" w:pos="284"/>
        </w:tabs>
        <w:rPr>
          <w:rFonts w:ascii="Arial" w:hAnsi="Arial" w:cs="Arial"/>
          <w:sz w:val="18"/>
          <w:szCs w:val="18"/>
          <w:lang w:val="nl-NL"/>
        </w:rPr>
      </w:pPr>
    </w:p>
    <w:tbl>
      <w:tblPr>
        <w:tblStyle w:val="TableGrid"/>
        <w:tblW w:w="0" w:type="auto"/>
        <w:tblInd w:w="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Look w:val="04A0" w:firstRow="1" w:lastRow="0" w:firstColumn="1" w:lastColumn="0" w:noHBand="0" w:noVBand="1"/>
      </w:tblPr>
      <w:tblGrid>
        <w:gridCol w:w="5916"/>
        <w:gridCol w:w="317"/>
        <w:gridCol w:w="3171"/>
      </w:tblGrid>
      <w:tr w:rsidR="005B5E80" w:rsidRPr="00B56BCE" w:rsidTr="00C078B1">
        <w:tc>
          <w:tcPr>
            <w:tcW w:w="5920" w:type="dxa"/>
            <w:tcBorders>
              <w:top w:val="single" w:sz="8" w:space="0" w:color="auto"/>
              <w:left w:val="single" w:sz="8" w:space="0" w:color="auto"/>
              <w:bottom w:val="single" w:sz="8" w:space="0" w:color="auto"/>
              <w:right w:val="single" w:sz="8" w:space="0" w:color="auto"/>
            </w:tcBorders>
          </w:tcPr>
          <w:p w:rsidR="005B5E80" w:rsidRPr="00CE2962" w:rsidRDefault="005B5E80" w:rsidP="004F35AB">
            <w:pPr>
              <w:pStyle w:val="ListParagraph"/>
              <w:numPr>
                <w:ilvl w:val="0"/>
                <w:numId w:val="25"/>
              </w:numPr>
              <w:ind w:left="284" w:hanging="284"/>
              <w:rPr>
                <w:rFonts w:ascii="Arial" w:hAnsi="Arial" w:cs="Arial"/>
                <w:sz w:val="16"/>
                <w:szCs w:val="16"/>
                <w:lang w:val="nl-NL"/>
              </w:rPr>
            </w:pPr>
            <w:r w:rsidRPr="00CE2962">
              <w:rPr>
                <w:rFonts w:ascii="Arial" w:hAnsi="Arial" w:cs="Arial"/>
                <w:sz w:val="16"/>
                <w:szCs w:val="16"/>
                <w:lang w:val="nl-NL"/>
              </w:rPr>
              <w:t xml:space="preserve">Bekijk het plaatje nu samen met je groepje. Praat met de andere kinderen over wat Joris, Shannon, Tom en Judith zeggen. Wie heeft er gelijk volgens jullie? Waarom denken jullie dat? Wij denken dat …………… gelijk heeft, </w:t>
            </w:r>
            <w:r w:rsidRPr="00CE2962">
              <w:rPr>
                <w:rFonts w:ascii="Arial" w:hAnsi="Arial" w:cs="Arial"/>
                <w:sz w:val="16"/>
                <w:szCs w:val="16"/>
                <w:lang w:val="nl-NL"/>
              </w:rPr>
              <w:lastRenderedPageBreak/>
              <w:t>omdat ……………</w:t>
            </w:r>
          </w:p>
          <w:p w:rsidR="005B5E80" w:rsidRPr="00CE2962" w:rsidRDefault="005B5E80" w:rsidP="004F35AB">
            <w:pPr>
              <w:pStyle w:val="ListParagraph"/>
              <w:numPr>
                <w:ilvl w:val="0"/>
                <w:numId w:val="25"/>
              </w:numPr>
              <w:ind w:left="284" w:hanging="284"/>
              <w:rPr>
                <w:rFonts w:ascii="Arial" w:hAnsi="Arial" w:cs="Arial"/>
                <w:sz w:val="16"/>
                <w:szCs w:val="16"/>
                <w:lang w:val="nl-NL"/>
              </w:rPr>
            </w:pPr>
            <w:r w:rsidRPr="00CE2962">
              <w:rPr>
                <w:rFonts w:ascii="Arial" w:hAnsi="Arial" w:cs="Arial"/>
                <w:sz w:val="16"/>
                <w:szCs w:val="16"/>
                <w:lang w:val="nl-NL"/>
              </w:rPr>
              <w:t>Opzet en uitvoering: Gebruik woorden en een tekening om te laten zien wat je gaat doen om erachter te komen hoe het zit. Je moet het zo opschrijven, dat iemand anders jouw experiment precies kan nadoen! We gaan dat uitzoeken door ……………</w:t>
            </w:r>
          </w:p>
          <w:p w:rsidR="005B5E80" w:rsidRPr="00CE2962" w:rsidRDefault="005B5E80" w:rsidP="004F35AB">
            <w:pPr>
              <w:pStyle w:val="ListParagraph"/>
              <w:numPr>
                <w:ilvl w:val="0"/>
                <w:numId w:val="25"/>
              </w:numPr>
              <w:ind w:left="284" w:hanging="284"/>
              <w:rPr>
                <w:rFonts w:ascii="Arial" w:hAnsi="Arial" w:cs="Arial"/>
                <w:sz w:val="16"/>
                <w:szCs w:val="16"/>
                <w:lang w:val="nl-NL"/>
              </w:rPr>
            </w:pPr>
            <w:r w:rsidRPr="00CE2962">
              <w:rPr>
                <w:rFonts w:ascii="Arial" w:hAnsi="Arial" w:cs="Arial"/>
                <w:sz w:val="16"/>
                <w:szCs w:val="16"/>
                <w:lang w:val="nl-NL"/>
              </w:rPr>
              <w:t>Verwachting: Wat verwacht je dat er bij jullie experiment gebeurt? Ons experiment heeft gewerkt als we zien dat ……………</w:t>
            </w:r>
          </w:p>
          <w:p w:rsidR="005B5E80" w:rsidRPr="00CE2962" w:rsidRDefault="005B5E80" w:rsidP="004F35AB">
            <w:pPr>
              <w:pStyle w:val="ListParagraph"/>
              <w:numPr>
                <w:ilvl w:val="0"/>
                <w:numId w:val="25"/>
              </w:numPr>
              <w:ind w:left="284" w:hanging="284"/>
              <w:rPr>
                <w:rFonts w:ascii="Arial" w:hAnsi="Arial" w:cs="Arial"/>
                <w:sz w:val="16"/>
                <w:szCs w:val="16"/>
                <w:lang w:val="nl-NL"/>
              </w:rPr>
            </w:pPr>
            <w:r w:rsidRPr="00CE2962">
              <w:rPr>
                <w:rFonts w:ascii="Arial" w:hAnsi="Arial" w:cs="Arial"/>
                <w:sz w:val="16"/>
                <w:szCs w:val="16"/>
                <w:lang w:val="nl-NL"/>
              </w:rPr>
              <w:t>Materiaal: Wat hebben we nodig om het experiment uit te voeren? Maak een lijst van alle spullen die jullie nodig hebben.</w:t>
            </w:r>
          </w:p>
          <w:p w:rsidR="005B5E80" w:rsidRPr="00CE2962" w:rsidRDefault="005B5E80" w:rsidP="004F35AB">
            <w:pPr>
              <w:pStyle w:val="ListParagraph"/>
              <w:numPr>
                <w:ilvl w:val="0"/>
                <w:numId w:val="25"/>
              </w:numPr>
              <w:ind w:left="284" w:hanging="284"/>
              <w:rPr>
                <w:rFonts w:ascii="Arial" w:hAnsi="Arial" w:cs="Arial"/>
                <w:sz w:val="16"/>
                <w:szCs w:val="16"/>
                <w:lang w:val="nl-NL"/>
              </w:rPr>
            </w:pPr>
            <w:r w:rsidRPr="00CE2962">
              <w:rPr>
                <w:rFonts w:ascii="Arial" w:hAnsi="Arial" w:cs="Arial"/>
                <w:sz w:val="16"/>
                <w:szCs w:val="16"/>
                <w:lang w:val="nl-NL"/>
              </w:rPr>
              <w:t>Resultaten: Beschrijf wat er gebeurde toen jullie het experiment uitvoerden. Wat zagen jullie gebeuren? Wat hebben jullie gemeten? We zagen dat ……………</w:t>
            </w:r>
          </w:p>
          <w:p w:rsidR="005B5E80" w:rsidRPr="00CE2962" w:rsidRDefault="005B5E80" w:rsidP="004F35AB">
            <w:pPr>
              <w:pStyle w:val="ListParagraph"/>
              <w:numPr>
                <w:ilvl w:val="0"/>
                <w:numId w:val="25"/>
              </w:numPr>
              <w:ind w:left="284" w:hanging="284"/>
              <w:rPr>
                <w:rFonts w:ascii="Arial" w:hAnsi="Arial" w:cs="Arial"/>
                <w:sz w:val="16"/>
                <w:szCs w:val="16"/>
                <w:lang w:val="nl-NL"/>
              </w:rPr>
            </w:pPr>
            <w:r w:rsidRPr="00CE2962">
              <w:rPr>
                <w:rFonts w:ascii="Arial" w:hAnsi="Arial" w:cs="Arial"/>
                <w:sz w:val="16"/>
                <w:szCs w:val="16"/>
                <w:lang w:val="nl-NL"/>
              </w:rPr>
              <w:t>Conclusie: Lees nog eens wat je bij ‘3. Verwachting’ had opgeschreven. Is uitgekomen wat je dacht dat er zou gebeuren? Ja / nee, want …………… Waar ben je achter gekomen door het uitvoeren van het experiment? ……………</w:t>
            </w:r>
          </w:p>
          <w:p w:rsidR="005B5E80" w:rsidRPr="004F35AB" w:rsidRDefault="005B5E80" w:rsidP="004F35AB">
            <w:pPr>
              <w:pStyle w:val="ListParagraph"/>
              <w:numPr>
                <w:ilvl w:val="0"/>
                <w:numId w:val="25"/>
              </w:numPr>
              <w:ind w:left="284" w:hanging="284"/>
              <w:rPr>
                <w:rFonts w:ascii="Arial" w:hAnsi="Arial" w:cs="Arial"/>
                <w:sz w:val="18"/>
                <w:szCs w:val="18"/>
                <w:lang w:val="nl-NL"/>
              </w:rPr>
            </w:pPr>
            <w:r w:rsidRPr="00CE2962">
              <w:rPr>
                <w:rFonts w:ascii="Arial" w:hAnsi="Arial" w:cs="Arial"/>
                <w:sz w:val="16"/>
                <w:szCs w:val="16"/>
                <w:lang w:val="nl-NL"/>
              </w:rPr>
              <w:t>Discussie: Zijn er ook dingen mis gegaan tijdens het experiment? Welke dingen? …………… Wat zou je nog verder willen onderzoeken? Ik vraag mij af ……………</w:t>
            </w:r>
          </w:p>
        </w:tc>
        <w:tc>
          <w:tcPr>
            <w:tcW w:w="317" w:type="dxa"/>
            <w:tcBorders>
              <w:left w:val="single" w:sz="8" w:space="0" w:color="auto"/>
            </w:tcBorders>
          </w:tcPr>
          <w:p w:rsidR="005B5E80" w:rsidRPr="005B5E80" w:rsidRDefault="005B5E80" w:rsidP="005B5E80">
            <w:pPr>
              <w:rPr>
                <w:rFonts w:ascii="Arial" w:hAnsi="Arial" w:cs="Arial"/>
                <w:sz w:val="18"/>
                <w:szCs w:val="18"/>
                <w:lang w:val="nl-NL"/>
              </w:rPr>
            </w:pPr>
          </w:p>
        </w:tc>
        <w:tc>
          <w:tcPr>
            <w:tcW w:w="3172" w:type="dxa"/>
            <w:tcMar>
              <w:top w:w="0" w:type="dxa"/>
              <w:left w:w="0" w:type="dxa"/>
              <w:bottom w:w="0" w:type="dxa"/>
              <w:right w:w="0" w:type="dxa"/>
            </w:tcMar>
          </w:tcPr>
          <w:p w:rsidR="005B5E80" w:rsidRPr="005B5E80" w:rsidRDefault="005B5E80" w:rsidP="005B5E80">
            <w:pPr>
              <w:rPr>
                <w:rFonts w:ascii="Arial" w:hAnsi="Arial" w:cs="Arial"/>
                <w:sz w:val="18"/>
                <w:szCs w:val="18"/>
                <w:lang w:val="nl-NL"/>
              </w:rPr>
            </w:pPr>
            <w:r w:rsidRPr="004F35AB">
              <w:rPr>
                <w:rFonts w:ascii="Arial" w:hAnsi="Arial" w:cs="Arial"/>
                <w:sz w:val="16"/>
                <w:szCs w:val="16"/>
                <w:lang w:val="nl-NL"/>
              </w:rPr>
              <w:t xml:space="preserve">Figuur </w:t>
            </w:r>
            <w:r>
              <w:rPr>
                <w:rFonts w:ascii="Arial" w:hAnsi="Arial" w:cs="Arial"/>
                <w:sz w:val="16"/>
                <w:szCs w:val="16"/>
                <w:lang w:val="nl-NL"/>
              </w:rPr>
              <w:t>5</w:t>
            </w:r>
            <w:r w:rsidRPr="004F35AB">
              <w:rPr>
                <w:rFonts w:ascii="Arial" w:hAnsi="Arial" w:cs="Arial"/>
                <w:sz w:val="16"/>
                <w:szCs w:val="16"/>
                <w:lang w:val="nl-NL"/>
              </w:rPr>
              <w:t xml:space="preserve">. Groepswerkblad bij de concept cartoon over condensatie (zie figuur </w:t>
            </w:r>
            <w:r>
              <w:rPr>
                <w:rFonts w:ascii="Arial" w:hAnsi="Arial" w:cs="Arial"/>
                <w:sz w:val="16"/>
                <w:szCs w:val="16"/>
                <w:lang w:val="nl-NL"/>
              </w:rPr>
              <w:t>1</w:t>
            </w:r>
            <w:r w:rsidRPr="004F35AB">
              <w:rPr>
                <w:rFonts w:ascii="Arial" w:hAnsi="Arial" w:cs="Arial"/>
                <w:sz w:val="16"/>
                <w:szCs w:val="16"/>
                <w:lang w:val="nl-NL"/>
              </w:rPr>
              <w:t xml:space="preserve">). In het originele werkblad was meer ruimte </w:t>
            </w:r>
            <w:r>
              <w:rPr>
                <w:rFonts w:ascii="Arial" w:hAnsi="Arial" w:cs="Arial"/>
                <w:sz w:val="16"/>
                <w:szCs w:val="16"/>
                <w:lang w:val="nl-NL"/>
              </w:rPr>
              <w:lastRenderedPageBreak/>
              <w:t>beschikbaar</w:t>
            </w:r>
            <w:r w:rsidRPr="004F35AB">
              <w:rPr>
                <w:rFonts w:ascii="Arial" w:hAnsi="Arial" w:cs="Arial"/>
                <w:sz w:val="16"/>
                <w:szCs w:val="16"/>
                <w:lang w:val="nl-NL"/>
              </w:rPr>
              <w:t xml:space="preserve"> om te schrijven en te tekenen.</w:t>
            </w:r>
          </w:p>
        </w:tc>
      </w:tr>
    </w:tbl>
    <w:p w:rsidR="003F73A0" w:rsidRDefault="003F73A0" w:rsidP="00DD4749">
      <w:pPr>
        <w:tabs>
          <w:tab w:val="left" w:pos="284"/>
        </w:tabs>
        <w:rPr>
          <w:rFonts w:ascii="Arial" w:hAnsi="Arial" w:cs="Arial"/>
          <w:sz w:val="18"/>
          <w:szCs w:val="18"/>
          <w:lang w:val="nl-NL"/>
        </w:rPr>
      </w:pPr>
    </w:p>
    <w:p w:rsidR="00EA0E94" w:rsidRDefault="0058577B" w:rsidP="00DD4749">
      <w:pPr>
        <w:tabs>
          <w:tab w:val="left" w:pos="284"/>
        </w:tabs>
        <w:rPr>
          <w:rFonts w:ascii="Arial" w:hAnsi="Arial" w:cs="Arial"/>
          <w:sz w:val="18"/>
          <w:szCs w:val="18"/>
          <w:lang w:val="nl-NL"/>
        </w:rPr>
      </w:pPr>
      <w:r w:rsidRPr="000B28F5">
        <w:rPr>
          <w:rFonts w:ascii="Arial" w:hAnsi="Arial" w:cs="Arial"/>
          <w:sz w:val="18"/>
          <w:szCs w:val="18"/>
          <w:lang w:val="nl-NL"/>
        </w:rPr>
        <w:t xml:space="preserve">Het samenwerkend leren met rollen </w:t>
      </w:r>
      <w:r w:rsidR="00C078B1">
        <w:rPr>
          <w:rFonts w:ascii="Arial" w:hAnsi="Arial" w:cs="Arial"/>
          <w:sz w:val="18"/>
          <w:szCs w:val="18"/>
          <w:lang w:val="nl-NL"/>
        </w:rPr>
        <w:t>zo</w:t>
      </w:r>
      <w:r w:rsidRPr="000B28F5">
        <w:rPr>
          <w:rFonts w:ascii="Arial" w:hAnsi="Arial" w:cs="Arial"/>
          <w:sz w:val="18"/>
          <w:szCs w:val="18"/>
          <w:lang w:val="nl-NL"/>
        </w:rPr>
        <w:t>als beschreven in</w:t>
      </w:r>
      <w:r w:rsidR="00C078B1">
        <w:rPr>
          <w:rFonts w:ascii="Arial" w:hAnsi="Arial" w:cs="Arial"/>
          <w:sz w:val="18"/>
          <w:szCs w:val="18"/>
          <w:lang w:val="nl-NL"/>
        </w:rPr>
        <w:t xml:space="preserve"> de derde </w:t>
      </w:r>
      <w:r w:rsidRPr="000B28F5">
        <w:rPr>
          <w:rFonts w:ascii="Arial" w:hAnsi="Arial" w:cs="Arial"/>
          <w:sz w:val="18"/>
          <w:szCs w:val="18"/>
          <w:lang w:val="nl-NL"/>
        </w:rPr>
        <w:t xml:space="preserve">stap </w:t>
      </w:r>
      <w:r w:rsidR="00C078B1">
        <w:rPr>
          <w:rFonts w:ascii="Arial" w:hAnsi="Arial" w:cs="Arial"/>
          <w:sz w:val="18"/>
          <w:szCs w:val="18"/>
          <w:lang w:val="nl-NL"/>
        </w:rPr>
        <w:t>v</w:t>
      </w:r>
      <w:r w:rsidR="004F35AB">
        <w:rPr>
          <w:rFonts w:ascii="Arial" w:hAnsi="Arial" w:cs="Arial"/>
          <w:sz w:val="18"/>
          <w:szCs w:val="18"/>
          <w:lang w:val="nl-NL"/>
        </w:rPr>
        <w:t>an de lesopzet</w:t>
      </w:r>
      <w:r w:rsidRPr="000B28F5">
        <w:rPr>
          <w:rFonts w:ascii="Arial" w:hAnsi="Arial" w:cs="Arial"/>
          <w:sz w:val="18"/>
          <w:szCs w:val="18"/>
          <w:lang w:val="nl-NL"/>
        </w:rPr>
        <w:t xml:space="preserve"> was een resultaat van de pilots en was geïnspireerd door de praktijk in het Australische science programma </w:t>
      </w:r>
      <w:r w:rsidRPr="00EA0E94">
        <w:rPr>
          <w:rFonts w:ascii="Arial" w:hAnsi="Arial" w:cs="Arial"/>
          <w:i/>
          <w:sz w:val="18"/>
          <w:szCs w:val="18"/>
          <w:lang w:val="nl-NL"/>
        </w:rPr>
        <w:t>Primary Connections</w:t>
      </w:r>
      <w:r w:rsidR="00C2028C">
        <w:rPr>
          <w:rFonts w:ascii="Arial" w:hAnsi="Arial" w:cs="Arial"/>
          <w:sz w:val="18"/>
          <w:szCs w:val="18"/>
          <w:lang w:val="nl-NL"/>
        </w:rPr>
        <w:t xml:space="preserve"> (2008).</w:t>
      </w:r>
      <w:r w:rsidRPr="000B28F5">
        <w:rPr>
          <w:rFonts w:ascii="Arial" w:hAnsi="Arial" w:cs="Arial"/>
          <w:sz w:val="18"/>
          <w:szCs w:val="18"/>
          <w:lang w:val="nl-NL"/>
        </w:rPr>
        <w:t xml:space="preserve"> De </w:t>
      </w:r>
      <w:r w:rsidR="00EA0E94">
        <w:rPr>
          <w:rFonts w:ascii="Arial" w:hAnsi="Arial" w:cs="Arial"/>
          <w:sz w:val="18"/>
          <w:szCs w:val="18"/>
          <w:lang w:val="nl-NL"/>
        </w:rPr>
        <w:t>‘s</w:t>
      </w:r>
      <w:r w:rsidRPr="000B28F5">
        <w:rPr>
          <w:rFonts w:ascii="Arial" w:hAnsi="Arial" w:cs="Arial"/>
          <w:sz w:val="18"/>
          <w:szCs w:val="18"/>
          <w:lang w:val="nl-NL"/>
        </w:rPr>
        <w:t>chrijver</w:t>
      </w:r>
      <w:r w:rsidR="00EA0E94">
        <w:rPr>
          <w:rFonts w:ascii="Arial" w:hAnsi="Arial" w:cs="Arial"/>
          <w:sz w:val="18"/>
          <w:szCs w:val="18"/>
          <w:lang w:val="nl-NL"/>
        </w:rPr>
        <w:t>’</w:t>
      </w:r>
      <w:r w:rsidRPr="000B28F5">
        <w:rPr>
          <w:rFonts w:ascii="Arial" w:hAnsi="Arial" w:cs="Arial"/>
          <w:sz w:val="18"/>
          <w:szCs w:val="18"/>
          <w:lang w:val="nl-NL"/>
        </w:rPr>
        <w:t xml:space="preserve"> is verantwoordelijk voor het invullen van het werkblad, de </w:t>
      </w:r>
      <w:r w:rsidR="00EA0E94">
        <w:rPr>
          <w:rFonts w:ascii="Arial" w:hAnsi="Arial" w:cs="Arial"/>
          <w:sz w:val="18"/>
          <w:szCs w:val="18"/>
          <w:lang w:val="nl-NL"/>
        </w:rPr>
        <w:t>‘m</w:t>
      </w:r>
      <w:r w:rsidRPr="000B28F5">
        <w:rPr>
          <w:rFonts w:ascii="Arial" w:hAnsi="Arial" w:cs="Arial"/>
          <w:sz w:val="18"/>
          <w:szCs w:val="18"/>
          <w:lang w:val="nl-NL"/>
        </w:rPr>
        <w:t>ateriaalbeheerder</w:t>
      </w:r>
      <w:r w:rsidR="00EA0E94">
        <w:rPr>
          <w:rFonts w:ascii="Arial" w:hAnsi="Arial" w:cs="Arial"/>
          <w:sz w:val="18"/>
          <w:szCs w:val="18"/>
          <w:lang w:val="nl-NL"/>
        </w:rPr>
        <w:t>’</w:t>
      </w:r>
      <w:r w:rsidRPr="000B28F5">
        <w:rPr>
          <w:rFonts w:ascii="Arial" w:hAnsi="Arial" w:cs="Arial"/>
          <w:sz w:val="18"/>
          <w:szCs w:val="18"/>
          <w:lang w:val="nl-NL"/>
        </w:rPr>
        <w:t xml:space="preserve"> is verantwoordelijk voor het verzamelen en opruimen van de spullen, de </w:t>
      </w:r>
      <w:r w:rsidR="00EA0E94">
        <w:rPr>
          <w:rFonts w:ascii="Arial" w:hAnsi="Arial" w:cs="Arial"/>
          <w:sz w:val="18"/>
          <w:szCs w:val="18"/>
          <w:lang w:val="nl-NL"/>
        </w:rPr>
        <w:t>‘p</w:t>
      </w:r>
      <w:r w:rsidRPr="000B28F5">
        <w:rPr>
          <w:rFonts w:ascii="Arial" w:hAnsi="Arial" w:cs="Arial"/>
          <w:sz w:val="18"/>
          <w:szCs w:val="18"/>
          <w:lang w:val="nl-NL"/>
        </w:rPr>
        <w:t>resentator</w:t>
      </w:r>
      <w:r w:rsidR="00EA0E94">
        <w:rPr>
          <w:rFonts w:ascii="Arial" w:hAnsi="Arial" w:cs="Arial"/>
          <w:sz w:val="18"/>
          <w:szCs w:val="18"/>
          <w:lang w:val="nl-NL"/>
        </w:rPr>
        <w:t>’</w:t>
      </w:r>
      <w:r w:rsidRPr="000B28F5">
        <w:rPr>
          <w:rFonts w:ascii="Arial" w:hAnsi="Arial" w:cs="Arial"/>
          <w:sz w:val="18"/>
          <w:szCs w:val="18"/>
          <w:lang w:val="nl-NL"/>
        </w:rPr>
        <w:t xml:space="preserve"> is verantwoordelijk voor het presenteren van de bevindingen van de groep en de </w:t>
      </w:r>
      <w:r w:rsidR="00EA0E94">
        <w:rPr>
          <w:rFonts w:ascii="Arial" w:hAnsi="Arial" w:cs="Arial"/>
          <w:sz w:val="18"/>
          <w:szCs w:val="18"/>
          <w:lang w:val="nl-NL"/>
        </w:rPr>
        <w:t>‘v</w:t>
      </w:r>
      <w:r w:rsidRPr="000B28F5">
        <w:rPr>
          <w:rFonts w:ascii="Arial" w:hAnsi="Arial" w:cs="Arial"/>
          <w:sz w:val="18"/>
          <w:szCs w:val="18"/>
          <w:lang w:val="nl-NL"/>
        </w:rPr>
        <w:t>ragensteller</w:t>
      </w:r>
      <w:r w:rsidR="00EA0E94">
        <w:rPr>
          <w:rFonts w:ascii="Arial" w:hAnsi="Arial" w:cs="Arial"/>
          <w:sz w:val="18"/>
          <w:szCs w:val="18"/>
          <w:lang w:val="nl-NL"/>
        </w:rPr>
        <w:t>’</w:t>
      </w:r>
      <w:r w:rsidRPr="000B28F5">
        <w:rPr>
          <w:rFonts w:ascii="Arial" w:hAnsi="Arial" w:cs="Arial"/>
          <w:sz w:val="18"/>
          <w:szCs w:val="18"/>
          <w:lang w:val="nl-NL"/>
        </w:rPr>
        <w:t xml:space="preserve"> </w:t>
      </w:r>
      <w:r w:rsidR="007079CB" w:rsidRPr="000B28F5">
        <w:rPr>
          <w:rFonts w:ascii="Arial" w:hAnsi="Arial" w:cs="Arial"/>
          <w:sz w:val="18"/>
          <w:szCs w:val="18"/>
          <w:lang w:val="nl-NL"/>
        </w:rPr>
        <w:t xml:space="preserve">is </w:t>
      </w:r>
      <w:r w:rsidRPr="000B28F5">
        <w:rPr>
          <w:rFonts w:ascii="Arial" w:hAnsi="Arial" w:cs="Arial"/>
          <w:sz w:val="18"/>
          <w:szCs w:val="18"/>
          <w:lang w:val="nl-NL"/>
        </w:rPr>
        <w:t>verantwoordelijk voor</w:t>
      </w:r>
      <w:r w:rsidR="00EA0E94">
        <w:rPr>
          <w:rFonts w:ascii="Arial" w:hAnsi="Arial" w:cs="Arial"/>
          <w:sz w:val="18"/>
          <w:szCs w:val="18"/>
          <w:lang w:val="nl-NL"/>
        </w:rPr>
        <w:t xml:space="preserve"> het vragen van </w:t>
      </w:r>
      <w:r w:rsidRPr="000B28F5">
        <w:rPr>
          <w:rFonts w:ascii="Arial" w:hAnsi="Arial" w:cs="Arial"/>
          <w:sz w:val="18"/>
          <w:szCs w:val="18"/>
          <w:lang w:val="nl-NL"/>
        </w:rPr>
        <w:t>hulp aan de docent</w:t>
      </w:r>
      <w:r w:rsidR="00C078B1">
        <w:rPr>
          <w:rFonts w:ascii="Arial" w:hAnsi="Arial" w:cs="Arial"/>
          <w:sz w:val="18"/>
          <w:szCs w:val="18"/>
          <w:lang w:val="nl-NL"/>
        </w:rPr>
        <w:t xml:space="preserve">. Door het introduceren van de rol van vragensteller </w:t>
      </w:r>
      <w:r w:rsidR="00B96C89" w:rsidRPr="000B28F5">
        <w:rPr>
          <w:rFonts w:ascii="Arial" w:hAnsi="Arial" w:cs="Arial"/>
          <w:sz w:val="18"/>
          <w:szCs w:val="18"/>
          <w:lang w:val="nl-NL"/>
        </w:rPr>
        <w:t xml:space="preserve">werd de geanticipeerde chaos in deze klas met 29 leerlingen tot een minimum beperkt. Zo waren er maar </w:t>
      </w:r>
      <w:r w:rsidR="00EA0E94">
        <w:rPr>
          <w:rFonts w:ascii="Arial" w:hAnsi="Arial" w:cs="Arial"/>
          <w:sz w:val="18"/>
          <w:szCs w:val="18"/>
          <w:lang w:val="nl-NL"/>
        </w:rPr>
        <w:t>zeven</w:t>
      </w:r>
      <w:r w:rsidR="00B96C89" w:rsidRPr="000B28F5">
        <w:rPr>
          <w:rFonts w:ascii="Arial" w:hAnsi="Arial" w:cs="Arial"/>
          <w:sz w:val="18"/>
          <w:szCs w:val="18"/>
          <w:lang w:val="nl-NL"/>
        </w:rPr>
        <w:t xml:space="preserve"> </w:t>
      </w:r>
      <w:r w:rsidR="006E55DA" w:rsidRPr="000B28F5">
        <w:rPr>
          <w:rFonts w:ascii="Arial" w:hAnsi="Arial" w:cs="Arial"/>
          <w:sz w:val="18"/>
          <w:szCs w:val="18"/>
          <w:lang w:val="nl-NL"/>
        </w:rPr>
        <w:t>leerlingen</w:t>
      </w:r>
      <w:r w:rsidR="00B96C89" w:rsidRPr="000B28F5">
        <w:rPr>
          <w:rFonts w:ascii="Arial" w:hAnsi="Arial" w:cs="Arial"/>
          <w:sz w:val="18"/>
          <w:szCs w:val="18"/>
          <w:lang w:val="nl-NL"/>
        </w:rPr>
        <w:t xml:space="preserve"> die naar de </w:t>
      </w:r>
      <w:r w:rsidR="005D665F" w:rsidRPr="000B28F5">
        <w:rPr>
          <w:rFonts w:ascii="Arial" w:hAnsi="Arial" w:cs="Arial"/>
          <w:sz w:val="18"/>
          <w:szCs w:val="18"/>
          <w:lang w:val="nl-NL"/>
        </w:rPr>
        <w:t>docent</w:t>
      </w:r>
      <w:r w:rsidR="00B96C89" w:rsidRPr="000B28F5">
        <w:rPr>
          <w:rFonts w:ascii="Arial" w:hAnsi="Arial" w:cs="Arial"/>
          <w:sz w:val="18"/>
          <w:szCs w:val="18"/>
          <w:lang w:val="nl-NL"/>
        </w:rPr>
        <w:t xml:space="preserve"> toe mochten om vragen te stellen. Hierdoor was er ruimte voor de </w:t>
      </w:r>
      <w:r w:rsidR="005D665F" w:rsidRPr="000B28F5">
        <w:rPr>
          <w:rFonts w:ascii="Arial" w:hAnsi="Arial" w:cs="Arial"/>
          <w:sz w:val="18"/>
          <w:szCs w:val="18"/>
          <w:lang w:val="nl-NL"/>
        </w:rPr>
        <w:t>docent</w:t>
      </w:r>
      <w:r w:rsidR="00B96C89" w:rsidRPr="000B28F5">
        <w:rPr>
          <w:rFonts w:ascii="Arial" w:hAnsi="Arial" w:cs="Arial"/>
          <w:sz w:val="18"/>
          <w:szCs w:val="18"/>
          <w:lang w:val="nl-NL"/>
        </w:rPr>
        <w:t xml:space="preserve"> om de klas beter in de gaten te houden en de groepjes te helpen met de voortgang. </w:t>
      </w:r>
    </w:p>
    <w:p w:rsidR="00AA0A17" w:rsidRPr="000B28F5" w:rsidRDefault="00EA0E94" w:rsidP="00DD4749">
      <w:pPr>
        <w:tabs>
          <w:tab w:val="left" w:pos="284"/>
        </w:tabs>
        <w:rPr>
          <w:rFonts w:ascii="Arial" w:hAnsi="Arial" w:cs="Arial"/>
          <w:sz w:val="18"/>
          <w:szCs w:val="18"/>
          <w:lang w:val="nl-NL"/>
        </w:rPr>
      </w:pPr>
      <w:r>
        <w:rPr>
          <w:rFonts w:ascii="Arial" w:hAnsi="Arial" w:cs="Arial"/>
          <w:sz w:val="18"/>
          <w:szCs w:val="18"/>
          <w:lang w:val="nl-NL"/>
        </w:rPr>
        <w:tab/>
      </w:r>
      <w:r w:rsidR="007079CB" w:rsidRPr="000B28F5">
        <w:rPr>
          <w:rFonts w:ascii="Arial" w:hAnsi="Arial" w:cs="Arial"/>
          <w:sz w:val="18"/>
          <w:szCs w:val="18"/>
          <w:lang w:val="nl-NL"/>
        </w:rPr>
        <w:t>Het werkblad was beperkt</w:t>
      </w:r>
      <w:r>
        <w:rPr>
          <w:rFonts w:ascii="Arial" w:hAnsi="Arial" w:cs="Arial"/>
          <w:sz w:val="18"/>
          <w:szCs w:val="18"/>
          <w:lang w:val="nl-NL"/>
        </w:rPr>
        <w:t xml:space="preserve"> van omvang</w:t>
      </w:r>
      <w:r w:rsidR="007079CB" w:rsidRPr="000B28F5">
        <w:rPr>
          <w:rFonts w:ascii="Arial" w:hAnsi="Arial" w:cs="Arial"/>
          <w:sz w:val="18"/>
          <w:szCs w:val="18"/>
          <w:lang w:val="nl-NL"/>
        </w:rPr>
        <w:t>. In een van de pilots met een plusklas</w:t>
      </w:r>
      <w:r>
        <w:rPr>
          <w:rFonts w:ascii="Arial" w:hAnsi="Arial" w:cs="Arial"/>
          <w:sz w:val="18"/>
          <w:szCs w:val="18"/>
          <w:lang w:val="nl-NL"/>
        </w:rPr>
        <w:t xml:space="preserve"> uit</w:t>
      </w:r>
      <w:r w:rsidR="007079CB" w:rsidRPr="000B28F5">
        <w:rPr>
          <w:rFonts w:ascii="Arial" w:hAnsi="Arial" w:cs="Arial"/>
          <w:sz w:val="18"/>
          <w:szCs w:val="18"/>
          <w:lang w:val="nl-NL"/>
        </w:rPr>
        <w:t xml:space="preserve"> groep 5&amp;6 (leeftijd 9</w:t>
      </w:r>
      <w:r>
        <w:rPr>
          <w:rFonts w:ascii="Arial" w:hAnsi="Arial" w:cs="Arial"/>
          <w:sz w:val="18"/>
          <w:szCs w:val="18"/>
          <w:lang w:val="nl-NL"/>
        </w:rPr>
        <w:t>-</w:t>
      </w:r>
      <w:r w:rsidR="007079CB" w:rsidRPr="000B28F5">
        <w:rPr>
          <w:rFonts w:ascii="Arial" w:hAnsi="Arial" w:cs="Arial"/>
          <w:sz w:val="18"/>
          <w:szCs w:val="18"/>
          <w:lang w:val="nl-NL"/>
        </w:rPr>
        <w:t>10 jaar) hadden we een veel te lang werkblad gebruikt</w:t>
      </w:r>
      <w:r>
        <w:rPr>
          <w:rFonts w:ascii="Arial" w:hAnsi="Arial" w:cs="Arial"/>
          <w:sz w:val="18"/>
          <w:szCs w:val="18"/>
          <w:lang w:val="nl-NL"/>
        </w:rPr>
        <w:t>,</w:t>
      </w:r>
      <w:r w:rsidR="007079CB" w:rsidRPr="000B28F5">
        <w:rPr>
          <w:rFonts w:ascii="Arial" w:hAnsi="Arial" w:cs="Arial"/>
          <w:sz w:val="18"/>
          <w:szCs w:val="18"/>
          <w:lang w:val="nl-NL"/>
        </w:rPr>
        <w:t xml:space="preserve"> waardoor het enthousiasme behoorlijk gesmoord werd. Vandaar de simpele opzet van het werkblad in figuur </w:t>
      </w:r>
      <w:r w:rsidR="00C078B1">
        <w:rPr>
          <w:rFonts w:ascii="Arial" w:hAnsi="Arial" w:cs="Arial"/>
          <w:sz w:val="18"/>
          <w:szCs w:val="18"/>
          <w:lang w:val="nl-NL"/>
        </w:rPr>
        <w:t>5</w:t>
      </w:r>
      <w:r w:rsidR="007079CB" w:rsidRPr="000B28F5">
        <w:rPr>
          <w:rFonts w:ascii="Arial" w:hAnsi="Arial" w:cs="Arial"/>
          <w:sz w:val="18"/>
          <w:szCs w:val="18"/>
          <w:lang w:val="nl-NL"/>
        </w:rPr>
        <w:t xml:space="preserve">. </w:t>
      </w:r>
    </w:p>
    <w:p w:rsidR="00154E5F" w:rsidRPr="000B28F5" w:rsidRDefault="00EA0E94" w:rsidP="00DD4749">
      <w:pPr>
        <w:tabs>
          <w:tab w:val="left" w:pos="284"/>
        </w:tabs>
        <w:rPr>
          <w:rFonts w:ascii="Arial" w:hAnsi="Arial" w:cs="Arial"/>
          <w:sz w:val="18"/>
          <w:szCs w:val="18"/>
          <w:lang w:val="nl-NL"/>
        </w:rPr>
      </w:pPr>
      <w:r>
        <w:rPr>
          <w:rFonts w:ascii="Arial" w:hAnsi="Arial" w:cs="Arial"/>
          <w:sz w:val="18"/>
          <w:szCs w:val="18"/>
          <w:lang w:val="nl-NL"/>
        </w:rPr>
        <w:tab/>
      </w:r>
      <w:r w:rsidR="00154E5F" w:rsidRPr="000B28F5">
        <w:rPr>
          <w:rFonts w:ascii="Arial" w:hAnsi="Arial" w:cs="Arial"/>
          <w:sz w:val="18"/>
          <w:szCs w:val="18"/>
          <w:lang w:val="nl-NL"/>
        </w:rPr>
        <w:t xml:space="preserve">De lessen werden geobserveerd door twee onderzoekers (Kruit </w:t>
      </w:r>
      <w:r>
        <w:rPr>
          <w:rFonts w:ascii="Arial" w:hAnsi="Arial" w:cs="Arial"/>
          <w:sz w:val="18"/>
          <w:szCs w:val="18"/>
          <w:lang w:val="nl-NL"/>
        </w:rPr>
        <w:t>en</w:t>
      </w:r>
      <w:r w:rsidR="00154E5F" w:rsidRPr="000B28F5">
        <w:rPr>
          <w:rFonts w:ascii="Arial" w:hAnsi="Arial" w:cs="Arial"/>
          <w:sz w:val="18"/>
          <w:szCs w:val="18"/>
          <w:lang w:val="nl-NL"/>
        </w:rPr>
        <w:t xml:space="preserve"> Wu) en geleid door de </w:t>
      </w:r>
      <w:r w:rsidR="005D665F" w:rsidRPr="000B28F5">
        <w:rPr>
          <w:rFonts w:ascii="Arial" w:hAnsi="Arial" w:cs="Arial"/>
          <w:sz w:val="18"/>
          <w:szCs w:val="18"/>
          <w:lang w:val="nl-NL"/>
        </w:rPr>
        <w:t>docent</w:t>
      </w:r>
      <w:r w:rsidR="00154E5F" w:rsidRPr="000B28F5">
        <w:rPr>
          <w:rFonts w:ascii="Arial" w:hAnsi="Arial" w:cs="Arial"/>
          <w:sz w:val="18"/>
          <w:szCs w:val="18"/>
          <w:lang w:val="nl-NL"/>
        </w:rPr>
        <w:t xml:space="preserve"> met assistentie van één van de onderzoekers (Kruit). De onderzoekers noteerden hun waarnemingen en schreven een verslag over elke les. De </w:t>
      </w:r>
      <w:r w:rsidR="006E55DA" w:rsidRPr="000B28F5">
        <w:rPr>
          <w:rFonts w:ascii="Arial" w:hAnsi="Arial" w:cs="Arial"/>
          <w:sz w:val="18"/>
          <w:szCs w:val="18"/>
          <w:lang w:val="nl-NL"/>
        </w:rPr>
        <w:t>leerlingen</w:t>
      </w:r>
      <w:r w:rsidR="00154E5F" w:rsidRPr="000B28F5">
        <w:rPr>
          <w:rFonts w:ascii="Arial" w:hAnsi="Arial" w:cs="Arial"/>
          <w:sz w:val="18"/>
          <w:szCs w:val="18"/>
          <w:lang w:val="nl-NL"/>
        </w:rPr>
        <w:t xml:space="preserve"> schreven hun individuele </w:t>
      </w:r>
      <w:r w:rsidR="00F247B2" w:rsidRPr="000B28F5">
        <w:rPr>
          <w:rFonts w:ascii="Arial" w:hAnsi="Arial" w:cs="Arial"/>
          <w:sz w:val="18"/>
          <w:szCs w:val="18"/>
          <w:lang w:val="nl-NL"/>
        </w:rPr>
        <w:t xml:space="preserve">bewering </w:t>
      </w:r>
      <w:r w:rsidR="00154E5F" w:rsidRPr="000B28F5">
        <w:rPr>
          <w:rFonts w:ascii="Arial" w:hAnsi="Arial" w:cs="Arial"/>
          <w:sz w:val="18"/>
          <w:szCs w:val="18"/>
          <w:lang w:val="nl-NL"/>
        </w:rPr>
        <w:t xml:space="preserve">en redenering op een individueel werkblad. Vervolgens werd de </w:t>
      </w:r>
      <w:r w:rsidR="00F247B2" w:rsidRPr="000B28F5">
        <w:rPr>
          <w:rFonts w:ascii="Arial" w:hAnsi="Arial" w:cs="Arial"/>
          <w:sz w:val="18"/>
          <w:szCs w:val="18"/>
          <w:lang w:val="nl-NL"/>
        </w:rPr>
        <w:t>door de groep</w:t>
      </w:r>
      <w:r>
        <w:rPr>
          <w:rFonts w:ascii="Arial" w:hAnsi="Arial" w:cs="Arial"/>
          <w:sz w:val="18"/>
          <w:szCs w:val="18"/>
          <w:lang w:val="nl-NL"/>
        </w:rPr>
        <w:t xml:space="preserve"> na discussie</w:t>
      </w:r>
      <w:r w:rsidR="00F247B2" w:rsidRPr="000B28F5">
        <w:rPr>
          <w:rFonts w:ascii="Arial" w:hAnsi="Arial" w:cs="Arial"/>
          <w:sz w:val="18"/>
          <w:szCs w:val="18"/>
          <w:lang w:val="nl-NL"/>
        </w:rPr>
        <w:t xml:space="preserve"> gekozen bewering </w:t>
      </w:r>
      <w:r w:rsidR="00154E5F" w:rsidRPr="000B28F5">
        <w:rPr>
          <w:rFonts w:ascii="Arial" w:hAnsi="Arial" w:cs="Arial"/>
          <w:sz w:val="18"/>
          <w:szCs w:val="18"/>
          <w:lang w:val="nl-NL"/>
        </w:rPr>
        <w:t>en redenering op een groepswerkblad geschreven. Ook de opzet van het voorgestelde experiment en</w:t>
      </w:r>
      <w:r>
        <w:rPr>
          <w:rFonts w:ascii="Arial" w:hAnsi="Arial" w:cs="Arial"/>
          <w:sz w:val="18"/>
          <w:szCs w:val="18"/>
          <w:lang w:val="nl-NL"/>
        </w:rPr>
        <w:t xml:space="preserve"> de</w:t>
      </w:r>
      <w:r w:rsidR="00154E5F" w:rsidRPr="000B28F5">
        <w:rPr>
          <w:rFonts w:ascii="Arial" w:hAnsi="Arial" w:cs="Arial"/>
          <w:sz w:val="18"/>
          <w:szCs w:val="18"/>
          <w:lang w:val="nl-NL"/>
        </w:rPr>
        <w:t xml:space="preserve"> </w:t>
      </w:r>
      <w:r w:rsidR="00FA549F" w:rsidRPr="000B28F5">
        <w:rPr>
          <w:rFonts w:ascii="Arial" w:hAnsi="Arial" w:cs="Arial"/>
          <w:sz w:val="18"/>
          <w:szCs w:val="18"/>
          <w:lang w:val="nl-NL"/>
        </w:rPr>
        <w:t xml:space="preserve">verwachte </w:t>
      </w:r>
      <w:r w:rsidR="00154E5F" w:rsidRPr="000B28F5">
        <w:rPr>
          <w:rFonts w:ascii="Arial" w:hAnsi="Arial" w:cs="Arial"/>
          <w:sz w:val="18"/>
          <w:szCs w:val="18"/>
          <w:lang w:val="nl-NL"/>
        </w:rPr>
        <w:t xml:space="preserve">uitkomsten werden op het werkblad genoteerd. </w:t>
      </w:r>
      <w:r>
        <w:rPr>
          <w:rFonts w:ascii="Arial" w:hAnsi="Arial" w:cs="Arial"/>
          <w:sz w:val="18"/>
          <w:szCs w:val="18"/>
          <w:lang w:val="nl-NL"/>
        </w:rPr>
        <w:t>De leerlingen</w:t>
      </w:r>
      <w:r w:rsidR="0068478A" w:rsidRPr="000B28F5">
        <w:rPr>
          <w:rFonts w:ascii="Arial" w:hAnsi="Arial" w:cs="Arial"/>
          <w:sz w:val="18"/>
          <w:szCs w:val="18"/>
          <w:lang w:val="nl-NL"/>
        </w:rPr>
        <w:t xml:space="preserve"> moesten hun opzet niet alleen in woorden beschrijven, maar ook weergeven in een tekening. Zij kregen de instructie om het experiment zo te beschrijven, dat een ander groepje in staat zou zijn het experiment te herhalen. </w:t>
      </w:r>
      <w:r w:rsidR="00620928">
        <w:rPr>
          <w:rFonts w:ascii="Arial" w:hAnsi="Arial" w:cs="Arial"/>
          <w:sz w:val="18"/>
          <w:szCs w:val="18"/>
          <w:lang w:val="nl-NL"/>
        </w:rPr>
        <w:t xml:space="preserve">Tijdens </w:t>
      </w:r>
      <w:r w:rsidR="00154E5F" w:rsidRPr="000B28F5">
        <w:rPr>
          <w:rFonts w:ascii="Arial" w:hAnsi="Arial" w:cs="Arial"/>
          <w:sz w:val="18"/>
          <w:szCs w:val="18"/>
          <w:lang w:val="nl-NL"/>
        </w:rPr>
        <w:t>de lessen werden</w:t>
      </w:r>
      <w:r w:rsidR="00620928">
        <w:rPr>
          <w:rFonts w:ascii="Arial" w:hAnsi="Arial" w:cs="Arial"/>
          <w:sz w:val="18"/>
          <w:szCs w:val="18"/>
          <w:lang w:val="nl-NL"/>
        </w:rPr>
        <w:t xml:space="preserve"> video- en audio-opnames gemaakt van</w:t>
      </w:r>
      <w:r w:rsidR="00154E5F" w:rsidRPr="000B28F5">
        <w:rPr>
          <w:rFonts w:ascii="Arial" w:hAnsi="Arial" w:cs="Arial"/>
          <w:sz w:val="18"/>
          <w:szCs w:val="18"/>
          <w:lang w:val="nl-NL"/>
        </w:rPr>
        <w:t xml:space="preserve"> </w:t>
      </w:r>
      <w:r w:rsidR="00620928">
        <w:rPr>
          <w:rFonts w:ascii="Arial" w:hAnsi="Arial" w:cs="Arial"/>
          <w:sz w:val="18"/>
          <w:szCs w:val="18"/>
          <w:lang w:val="nl-NL"/>
        </w:rPr>
        <w:t>drie</w:t>
      </w:r>
      <w:r w:rsidR="00154E5F" w:rsidRPr="000B28F5">
        <w:rPr>
          <w:rFonts w:ascii="Arial" w:hAnsi="Arial" w:cs="Arial"/>
          <w:sz w:val="18"/>
          <w:szCs w:val="18"/>
          <w:lang w:val="nl-NL"/>
        </w:rPr>
        <w:t xml:space="preserve"> van de </w:t>
      </w:r>
      <w:r w:rsidR="00620928">
        <w:rPr>
          <w:rFonts w:ascii="Arial" w:hAnsi="Arial" w:cs="Arial"/>
          <w:sz w:val="18"/>
          <w:szCs w:val="18"/>
          <w:lang w:val="nl-NL"/>
        </w:rPr>
        <w:t>zeven</w:t>
      </w:r>
      <w:r w:rsidR="00154E5F" w:rsidRPr="000B28F5">
        <w:rPr>
          <w:rFonts w:ascii="Arial" w:hAnsi="Arial" w:cs="Arial"/>
          <w:sz w:val="18"/>
          <w:szCs w:val="18"/>
          <w:lang w:val="nl-NL"/>
        </w:rPr>
        <w:t xml:space="preserve"> groepjes</w:t>
      </w:r>
      <w:r w:rsidR="00620928">
        <w:rPr>
          <w:rFonts w:ascii="Arial" w:hAnsi="Arial" w:cs="Arial"/>
          <w:sz w:val="18"/>
          <w:szCs w:val="18"/>
          <w:lang w:val="nl-NL"/>
        </w:rPr>
        <w:t>. D</w:t>
      </w:r>
      <w:r w:rsidR="00154E5F" w:rsidRPr="000B28F5">
        <w:rPr>
          <w:rFonts w:ascii="Arial" w:hAnsi="Arial" w:cs="Arial"/>
          <w:sz w:val="18"/>
          <w:szCs w:val="18"/>
          <w:lang w:val="nl-NL"/>
        </w:rPr>
        <w:t>e data bestonden</w:t>
      </w:r>
      <w:r w:rsidR="00620928">
        <w:rPr>
          <w:rFonts w:ascii="Arial" w:hAnsi="Arial" w:cs="Arial"/>
          <w:sz w:val="18"/>
          <w:szCs w:val="18"/>
          <w:lang w:val="nl-NL"/>
        </w:rPr>
        <w:t xml:space="preserve"> dus</w:t>
      </w:r>
      <w:r w:rsidR="00154E5F" w:rsidRPr="000B28F5">
        <w:rPr>
          <w:rFonts w:ascii="Arial" w:hAnsi="Arial" w:cs="Arial"/>
          <w:sz w:val="18"/>
          <w:szCs w:val="18"/>
          <w:lang w:val="nl-NL"/>
        </w:rPr>
        <w:t xml:space="preserve"> uit individuele </w:t>
      </w:r>
      <w:r w:rsidR="004458E4" w:rsidRPr="000B28F5">
        <w:rPr>
          <w:rFonts w:ascii="Arial" w:hAnsi="Arial" w:cs="Arial"/>
          <w:sz w:val="18"/>
          <w:szCs w:val="18"/>
          <w:lang w:val="nl-NL"/>
        </w:rPr>
        <w:t>werkbladen</w:t>
      </w:r>
      <w:r w:rsidR="00154E5F" w:rsidRPr="000B28F5">
        <w:rPr>
          <w:rFonts w:ascii="Arial" w:hAnsi="Arial" w:cs="Arial"/>
          <w:sz w:val="18"/>
          <w:szCs w:val="18"/>
          <w:lang w:val="nl-NL"/>
        </w:rPr>
        <w:t xml:space="preserve">, een groepswerkblad </w:t>
      </w:r>
      <w:r w:rsidR="00620928">
        <w:rPr>
          <w:rFonts w:ascii="Arial" w:hAnsi="Arial" w:cs="Arial"/>
          <w:sz w:val="18"/>
          <w:szCs w:val="18"/>
          <w:lang w:val="nl-NL"/>
        </w:rPr>
        <w:t>(</w:t>
      </w:r>
      <w:r w:rsidR="00154E5F" w:rsidRPr="000B28F5">
        <w:rPr>
          <w:rFonts w:ascii="Arial" w:hAnsi="Arial" w:cs="Arial"/>
          <w:sz w:val="18"/>
          <w:szCs w:val="18"/>
          <w:lang w:val="nl-NL"/>
        </w:rPr>
        <w:t>met</w:t>
      </w:r>
      <w:r w:rsidR="00620928">
        <w:rPr>
          <w:rFonts w:ascii="Arial" w:hAnsi="Arial" w:cs="Arial"/>
          <w:sz w:val="18"/>
          <w:szCs w:val="18"/>
          <w:lang w:val="nl-NL"/>
        </w:rPr>
        <w:t xml:space="preserve"> de</w:t>
      </w:r>
      <w:r w:rsidR="00154E5F" w:rsidRPr="000B28F5">
        <w:rPr>
          <w:rFonts w:ascii="Arial" w:hAnsi="Arial" w:cs="Arial"/>
          <w:sz w:val="18"/>
          <w:szCs w:val="18"/>
          <w:lang w:val="nl-NL"/>
        </w:rPr>
        <w:t xml:space="preserve"> onderzoeksvraag</w:t>
      </w:r>
      <w:r w:rsidR="00620928">
        <w:rPr>
          <w:rFonts w:ascii="Arial" w:hAnsi="Arial" w:cs="Arial"/>
          <w:sz w:val="18"/>
          <w:szCs w:val="18"/>
          <w:lang w:val="nl-NL"/>
        </w:rPr>
        <w:t xml:space="preserve"> en de</w:t>
      </w:r>
      <w:r w:rsidR="00154E5F" w:rsidRPr="000B28F5">
        <w:rPr>
          <w:rFonts w:ascii="Arial" w:hAnsi="Arial" w:cs="Arial"/>
          <w:sz w:val="18"/>
          <w:szCs w:val="18"/>
          <w:lang w:val="nl-NL"/>
        </w:rPr>
        <w:t xml:space="preserve"> opzet</w:t>
      </w:r>
      <w:r w:rsidR="00620928">
        <w:rPr>
          <w:rFonts w:ascii="Arial" w:hAnsi="Arial" w:cs="Arial"/>
          <w:sz w:val="18"/>
          <w:szCs w:val="18"/>
          <w:lang w:val="nl-NL"/>
        </w:rPr>
        <w:t xml:space="preserve">, resultaten en conclusie </w:t>
      </w:r>
      <w:r w:rsidR="00154E5F" w:rsidRPr="000B28F5">
        <w:rPr>
          <w:rFonts w:ascii="Arial" w:hAnsi="Arial" w:cs="Arial"/>
          <w:sz w:val="18"/>
          <w:szCs w:val="18"/>
          <w:lang w:val="nl-NL"/>
        </w:rPr>
        <w:t>van</w:t>
      </w:r>
      <w:r w:rsidR="00620928">
        <w:rPr>
          <w:rFonts w:ascii="Arial" w:hAnsi="Arial" w:cs="Arial"/>
          <w:sz w:val="18"/>
          <w:szCs w:val="18"/>
          <w:lang w:val="nl-NL"/>
        </w:rPr>
        <w:t xml:space="preserve"> het</w:t>
      </w:r>
      <w:r w:rsidR="00154E5F" w:rsidRPr="000B28F5">
        <w:rPr>
          <w:rFonts w:ascii="Arial" w:hAnsi="Arial" w:cs="Arial"/>
          <w:sz w:val="18"/>
          <w:szCs w:val="18"/>
          <w:lang w:val="nl-NL"/>
        </w:rPr>
        <w:t xml:space="preserve"> experiment</w:t>
      </w:r>
      <w:r w:rsidR="00620928">
        <w:rPr>
          <w:rFonts w:ascii="Arial" w:hAnsi="Arial" w:cs="Arial"/>
          <w:sz w:val="18"/>
          <w:szCs w:val="18"/>
          <w:lang w:val="nl-NL"/>
        </w:rPr>
        <w:t>)</w:t>
      </w:r>
      <w:r w:rsidR="00154E5F" w:rsidRPr="000B28F5">
        <w:rPr>
          <w:rFonts w:ascii="Arial" w:hAnsi="Arial" w:cs="Arial"/>
          <w:sz w:val="18"/>
          <w:szCs w:val="18"/>
          <w:lang w:val="nl-NL"/>
        </w:rPr>
        <w:t xml:space="preserve">, </w:t>
      </w:r>
      <w:r w:rsidR="00620928">
        <w:rPr>
          <w:rFonts w:ascii="Arial" w:hAnsi="Arial" w:cs="Arial"/>
          <w:sz w:val="18"/>
          <w:szCs w:val="18"/>
          <w:lang w:val="nl-NL"/>
        </w:rPr>
        <w:t xml:space="preserve">video- en </w:t>
      </w:r>
      <w:r w:rsidR="00154E5F" w:rsidRPr="000B28F5">
        <w:rPr>
          <w:rFonts w:ascii="Arial" w:hAnsi="Arial" w:cs="Arial"/>
          <w:sz w:val="18"/>
          <w:szCs w:val="18"/>
          <w:lang w:val="nl-NL"/>
        </w:rPr>
        <w:t>audio</w:t>
      </w:r>
      <w:r w:rsidR="00620928">
        <w:rPr>
          <w:rFonts w:ascii="Arial" w:hAnsi="Arial" w:cs="Arial"/>
          <w:sz w:val="18"/>
          <w:szCs w:val="18"/>
          <w:lang w:val="nl-NL"/>
        </w:rPr>
        <w:t>-</w:t>
      </w:r>
      <w:r w:rsidR="004458E4" w:rsidRPr="000B28F5">
        <w:rPr>
          <w:rFonts w:ascii="Arial" w:hAnsi="Arial" w:cs="Arial"/>
          <w:sz w:val="18"/>
          <w:szCs w:val="18"/>
          <w:lang w:val="nl-NL"/>
        </w:rPr>
        <w:t>opname</w:t>
      </w:r>
      <w:r w:rsidR="00620928">
        <w:rPr>
          <w:rFonts w:ascii="Arial" w:hAnsi="Arial" w:cs="Arial"/>
          <w:sz w:val="18"/>
          <w:szCs w:val="18"/>
          <w:lang w:val="nl-NL"/>
        </w:rPr>
        <w:t>s</w:t>
      </w:r>
      <w:r w:rsidR="00154E5F" w:rsidRPr="000B28F5">
        <w:rPr>
          <w:rFonts w:ascii="Arial" w:hAnsi="Arial" w:cs="Arial"/>
          <w:sz w:val="18"/>
          <w:szCs w:val="18"/>
          <w:lang w:val="nl-NL"/>
        </w:rPr>
        <w:t xml:space="preserve"> en ongestructureerde notities van de twee onderzoekers</w:t>
      </w:r>
      <w:r w:rsidR="00C078B1">
        <w:rPr>
          <w:rFonts w:ascii="Arial" w:hAnsi="Arial" w:cs="Arial"/>
          <w:sz w:val="18"/>
          <w:szCs w:val="18"/>
          <w:lang w:val="nl-NL"/>
        </w:rPr>
        <w:t>.</w:t>
      </w:r>
    </w:p>
    <w:p w:rsidR="00355582" w:rsidRPr="000B28F5" w:rsidRDefault="00355582" w:rsidP="00DD4749">
      <w:pPr>
        <w:tabs>
          <w:tab w:val="left" w:pos="284"/>
        </w:tabs>
        <w:rPr>
          <w:rFonts w:ascii="Arial" w:hAnsi="Arial" w:cs="Arial"/>
          <w:sz w:val="18"/>
          <w:szCs w:val="18"/>
          <w:lang w:val="nl-NL"/>
        </w:rPr>
      </w:pPr>
    </w:p>
    <w:p w:rsidR="00610568" w:rsidRPr="000B28F5" w:rsidRDefault="00620928" w:rsidP="00DD4749">
      <w:pPr>
        <w:pStyle w:val="Heading2"/>
        <w:tabs>
          <w:tab w:val="left" w:pos="284"/>
        </w:tabs>
        <w:spacing w:after="0" w:afterAutospacing="0"/>
        <w:rPr>
          <w:rFonts w:ascii="Arial" w:hAnsi="Arial" w:cs="Arial"/>
          <w:sz w:val="18"/>
          <w:szCs w:val="18"/>
          <w:lang w:val="nl-NL"/>
        </w:rPr>
      </w:pPr>
      <w:r>
        <w:rPr>
          <w:rFonts w:ascii="Arial" w:hAnsi="Arial" w:cs="Arial"/>
          <w:sz w:val="18"/>
          <w:szCs w:val="18"/>
          <w:lang w:val="nl-NL"/>
        </w:rPr>
        <w:t>4</w:t>
      </w:r>
      <w:r>
        <w:rPr>
          <w:rFonts w:ascii="Arial" w:hAnsi="Arial" w:cs="Arial"/>
          <w:sz w:val="18"/>
          <w:szCs w:val="18"/>
          <w:lang w:val="nl-NL"/>
        </w:rPr>
        <w:tab/>
      </w:r>
      <w:r w:rsidR="001B09D9" w:rsidRPr="000B28F5">
        <w:rPr>
          <w:rFonts w:ascii="Arial" w:hAnsi="Arial" w:cs="Arial"/>
          <w:sz w:val="18"/>
          <w:szCs w:val="18"/>
          <w:lang w:val="nl-NL"/>
        </w:rPr>
        <w:t>Resultaten</w:t>
      </w:r>
    </w:p>
    <w:p w:rsidR="00620928" w:rsidRDefault="00620928" w:rsidP="00DD4749">
      <w:pPr>
        <w:tabs>
          <w:tab w:val="left" w:pos="284"/>
        </w:tabs>
        <w:rPr>
          <w:rFonts w:ascii="Arial" w:hAnsi="Arial" w:cs="Arial"/>
          <w:sz w:val="18"/>
          <w:szCs w:val="18"/>
          <w:u w:val="single"/>
          <w:lang w:val="nl-NL"/>
        </w:rPr>
      </w:pPr>
    </w:p>
    <w:p w:rsidR="002D4627" w:rsidRPr="00620928" w:rsidRDefault="00620928" w:rsidP="00DD4749">
      <w:pPr>
        <w:tabs>
          <w:tab w:val="left" w:pos="284"/>
        </w:tabs>
        <w:rPr>
          <w:rFonts w:ascii="Arial" w:hAnsi="Arial" w:cs="Arial"/>
          <w:b/>
          <w:sz w:val="18"/>
          <w:szCs w:val="18"/>
          <w:lang w:val="nl-NL"/>
        </w:rPr>
      </w:pPr>
      <w:r w:rsidRPr="00620928">
        <w:rPr>
          <w:rFonts w:ascii="Arial" w:hAnsi="Arial" w:cs="Arial"/>
          <w:b/>
          <w:sz w:val="18"/>
          <w:szCs w:val="18"/>
          <w:lang w:val="nl-NL"/>
        </w:rPr>
        <w:t>Algemene ervaringen</w:t>
      </w:r>
    </w:p>
    <w:p w:rsidR="001E23C5" w:rsidRPr="000B28F5" w:rsidRDefault="001E23C5" w:rsidP="00DD4749">
      <w:pPr>
        <w:tabs>
          <w:tab w:val="left" w:pos="284"/>
        </w:tabs>
        <w:rPr>
          <w:rFonts w:ascii="Arial" w:hAnsi="Arial" w:cs="Arial"/>
          <w:sz w:val="18"/>
          <w:szCs w:val="18"/>
          <w:lang w:val="nl-NL"/>
        </w:rPr>
      </w:pPr>
      <w:r w:rsidRPr="000B28F5">
        <w:rPr>
          <w:rFonts w:ascii="Arial" w:hAnsi="Arial" w:cs="Arial"/>
          <w:sz w:val="18"/>
          <w:szCs w:val="18"/>
          <w:lang w:val="nl-NL"/>
        </w:rPr>
        <w:t xml:space="preserve">Bij het introduceren </w:t>
      </w:r>
      <w:r w:rsidR="00CD05D9" w:rsidRPr="000B28F5">
        <w:rPr>
          <w:rFonts w:ascii="Arial" w:hAnsi="Arial" w:cs="Arial"/>
          <w:sz w:val="18"/>
          <w:szCs w:val="18"/>
          <w:lang w:val="nl-NL"/>
        </w:rPr>
        <w:t>van het in de</w:t>
      </w:r>
      <w:r w:rsidR="00C2028C">
        <w:rPr>
          <w:rFonts w:ascii="Arial" w:hAnsi="Arial" w:cs="Arial"/>
          <w:sz w:val="18"/>
          <w:szCs w:val="18"/>
          <w:lang w:val="nl-NL"/>
        </w:rPr>
        <w:t xml:space="preserve"> concept</w:t>
      </w:r>
      <w:r w:rsidR="00CD05D9" w:rsidRPr="000B28F5">
        <w:rPr>
          <w:rFonts w:ascii="Arial" w:hAnsi="Arial" w:cs="Arial"/>
          <w:sz w:val="18"/>
          <w:szCs w:val="18"/>
          <w:lang w:val="nl-NL"/>
        </w:rPr>
        <w:t xml:space="preserve"> cartoon</w:t>
      </w:r>
      <w:r w:rsidR="00E80EBC">
        <w:rPr>
          <w:rFonts w:ascii="Arial" w:hAnsi="Arial" w:cs="Arial"/>
          <w:sz w:val="18"/>
          <w:szCs w:val="18"/>
          <w:lang w:val="nl-NL"/>
        </w:rPr>
        <w:t xml:space="preserve"> weergegeven verschijnsel</w:t>
      </w:r>
      <w:r w:rsidR="00CD05D9" w:rsidRPr="000B28F5">
        <w:rPr>
          <w:rFonts w:ascii="Arial" w:hAnsi="Arial" w:cs="Arial"/>
          <w:sz w:val="18"/>
          <w:szCs w:val="18"/>
          <w:lang w:val="nl-NL"/>
        </w:rPr>
        <w:t xml:space="preserve"> kwamen de </w:t>
      </w:r>
      <w:r w:rsidR="006E55DA" w:rsidRPr="000B28F5">
        <w:rPr>
          <w:rFonts w:ascii="Arial" w:hAnsi="Arial" w:cs="Arial"/>
          <w:sz w:val="18"/>
          <w:szCs w:val="18"/>
          <w:lang w:val="nl-NL"/>
        </w:rPr>
        <w:t>leerlingen</w:t>
      </w:r>
      <w:r w:rsidR="00CD05D9" w:rsidRPr="000B28F5">
        <w:rPr>
          <w:rFonts w:ascii="Arial" w:hAnsi="Arial" w:cs="Arial"/>
          <w:sz w:val="18"/>
          <w:szCs w:val="18"/>
          <w:lang w:val="nl-NL"/>
        </w:rPr>
        <w:t xml:space="preserve"> met veel voorbeelden uit hun eigen omgeving en desgevraagd </w:t>
      </w:r>
      <w:r w:rsidR="009058BC" w:rsidRPr="000B28F5">
        <w:rPr>
          <w:rFonts w:ascii="Arial" w:hAnsi="Arial" w:cs="Arial"/>
          <w:sz w:val="18"/>
          <w:szCs w:val="18"/>
          <w:lang w:val="nl-NL"/>
        </w:rPr>
        <w:t xml:space="preserve">snel </w:t>
      </w:r>
      <w:r w:rsidR="00CD05D9" w:rsidRPr="000B28F5">
        <w:rPr>
          <w:rFonts w:ascii="Arial" w:hAnsi="Arial" w:cs="Arial"/>
          <w:sz w:val="18"/>
          <w:szCs w:val="18"/>
          <w:lang w:val="nl-NL"/>
        </w:rPr>
        <w:t xml:space="preserve">met een mogelijke verklaring. Er was weinig input van de docent nodig om de </w:t>
      </w:r>
      <w:r w:rsidR="006E55DA" w:rsidRPr="000B28F5">
        <w:rPr>
          <w:rFonts w:ascii="Arial" w:hAnsi="Arial" w:cs="Arial"/>
          <w:sz w:val="18"/>
          <w:szCs w:val="18"/>
          <w:lang w:val="nl-NL"/>
        </w:rPr>
        <w:t>leerlingen</w:t>
      </w:r>
      <w:r w:rsidR="00CD05D9" w:rsidRPr="000B28F5">
        <w:rPr>
          <w:rFonts w:ascii="Arial" w:hAnsi="Arial" w:cs="Arial"/>
          <w:sz w:val="18"/>
          <w:szCs w:val="18"/>
          <w:lang w:val="nl-NL"/>
        </w:rPr>
        <w:t xml:space="preserve"> op gang te brengen. Zij leken gemotiveerd om na te denken over het verschijnsel.</w:t>
      </w:r>
      <w:r w:rsidRPr="000B28F5">
        <w:rPr>
          <w:rFonts w:ascii="Arial" w:hAnsi="Arial" w:cs="Arial"/>
          <w:sz w:val="18"/>
          <w:szCs w:val="18"/>
          <w:lang w:val="nl-NL"/>
        </w:rPr>
        <w:t xml:space="preserve"> De </w:t>
      </w:r>
      <w:r w:rsidR="005D665F" w:rsidRPr="000B28F5">
        <w:rPr>
          <w:rFonts w:ascii="Arial" w:hAnsi="Arial" w:cs="Arial"/>
          <w:sz w:val="18"/>
          <w:szCs w:val="18"/>
          <w:lang w:val="nl-NL"/>
        </w:rPr>
        <w:t>docent</w:t>
      </w:r>
      <w:r w:rsidRPr="000B28F5">
        <w:rPr>
          <w:rFonts w:ascii="Arial" w:hAnsi="Arial" w:cs="Arial"/>
          <w:sz w:val="18"/>
          <w:szCs w:val="18"/>
          <w:lang w:val="nl-NL"/>
        </w:rPr>
        <w:t xml:space="preserve"> had weinig voorbereiding nodig om de cartoon kort </w:t>
      </w:r>
      <w:r w:rsidR="00D91772">
        <w:rPr>
          <w:rFonts w:ascii="Arial" w:hAnsi="Arial" w:cs="Arial"/>
          <w:sz w:val="18"/>
          <w:szCs w:val="18"/>
          <w:lang w:val="nl-NL"/>
        </w:rPr>
        <w:t>klassikaal</w:t>
      </w:r>
      <w:r w:rsidRPr="000B28F5">
        <w:rPr>
          <w:rFonts w:ascii="Arial" w:hAnsi="Arial" w:cs="Arial"/>
          <w:sz w:val="18"/>
          <w:szCs w:val="18"/>
          <w:lang w:val="nl-NL"/>
        </w:rPr>
        <w:t xml:space="preserve"> toe te lichten voordat de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gevraagd werd hun </w:t>
      </w:r>
      <w:r w:rsidR="007259D8" w:rsidRPr="000B28F5">
        <w:rPr>
          <w:rFonts w:ascii="Arial" w:hAnsi="Arial" w:cs="Arial"/>
          <w:sz w:val="18"/>
          <w:szCs w:val="18"/>
          <w:lang w:val="nl-NL"/>
        </w:rPr>
        <w:t>bewering</w:t>
      </w:r>
      <w:r w:rsidRPr="000B28F5">
        <w:rPr>
          <w:rFonts w:ascii="Arial" w:hAnsi="Arial" w:cs="Arial"/>
          <w:sz w:val="18"/>
          <w:szCs w:val="18"/>
          <w:lang w:val="nl-NL"/>
        </w:rPr>
        <w:t xml:space="preserve"> en argumenten individueel op te schrijven.</w:t>
      </w:r>
      <w:r w:rsidR="00F32DF4" w:rsidRPr="000B28F5">
        <w:rPr>
          <w:rFonts w:ascii="Arial" w:hAnsi="Arial" w:cs="Arial"/>
          <w:sz w:val="18"/>
          <w:szCs w:val="18"/>
          <w:lang w:val="nl-NL"/>
        </w:rPr>
        <w:t xml:space="preserve"> Dit gold </w:t>
      </w:r>
      <w:r w:rsidR="00D25E66" w:rsidRPr="000B28F5">
        <w:rPr>
          <w:rFonts w:ascii="Arial" w:hAnsi="Arial" w:cs="Arial"/>
          <w:sz w:val="18"/>
          <w:szCs w:val="18"/>
          <w:lang w:val="nl-NL"/>
        </w:rPr>
        <w:t>in</w:t>
      </w:r>
      <w:r w:rsidR="00F32DF4" w:rsidRPr="000B28F5">
        <w:rPr>
          <w:rFonts w:ascii="Arial" w:hAnsi="Arial" w:cs="Arial"/>
          <w:sz w:val="18"/>
          <w:szCs w:val="18"/>
          <w:lang w:val="nl-NL"/>
        </w:rPr>
        <w:t xml:space="preserve"> meer of mindere mate voor </w:t>
      </w:r>
      <w:r w:rsidR="00E80EBC">
        <w:rPr>
          <w:rFonts w:ascii="Arial" w:hAnsi="Arial" w:cs="Arial"/>
          <w:sz w:val="18"/>
          <w:szCs w:val="18"/>
          <w:lang w:val="nl-NL"/>
        </w:rPr>
        <w:t>elk van de</w:t>
      </w:r>
      <w:r w:rsidR="00F32DF4" w:rsidRPr="000B28F5">
        <w:rPr>
          <w:rFonts w:ascii="Arial" w:hAnsi="Arial" w:cs="Arial"/>
          <w:sz w:val="18"/>
          <w:szCs w:val="18"/>
          <w:lang w:val="nl-NL"/>
        </w:rPr>
        <w:t xml:space="preserve"> drie gebruikte cartoons. Nadat elk kind zijn of haar individuele werk</w:t>
      </w:r>
      <w:r w:rsidR="00CD05D9" w:rsidRPr="000B28F5">
        <w:rPr>
          <w:rFonts w:ascii="Arial" w:hAnsi="Arial" w:cs="Arial"/>
          <w:sz w:val="18"/>
          <w:szCs w:val="18"/>
          <w:lang w:val="nl-NL"/>
        </w:rPr>
        <w:t>blad had ingevuld en ingeleverd</w:t>
      </w:r>
      <w:r w:rsidR="001D49A6" w:rsidRPr="000B28F5">
        <w:rPr>
          <w:rFonts w:ascii="Arial" w:hAnsi="Arial" w:cs="Arial"/>
          <w:sz w:val="18"/>
          <w:szCs w:val="18"/>
          <w:lang w:val="nl-NL"/>
        </w:rPr>
        <w:t>,</w:t>
      </w:r>
      <w:r w:rsidR="00F32DF4" w:rsidRPr="000B28F5">
        <w:rPr>
          <w:rFonts w:ascii="Arial" w:hAnsi="Arial" w:cs="Arial"/>
          <w:sz w:val="18"/>
          <w:szCs w:val="18"/>
          <w:lang w:val="nl-NL"/>
        </w:rPr>
        <w:t xml:space="preserve"> werden de </w:t>
      </w:r>
      <w:r w:rsidR="006E55DA" w:rsidRPr="000B28F5">
        <w:rPr>
          <w:rFonts w:ascii="Arial" w:hAnsi="Arial" w:cs="Arial"/>
          <w:sz w:val="18"/>
          <w:szCs w:val="18"/>
          <w:lang w:val="nl-NL"/>
        </w:rPr>
        <w:t>leerlingen</w:t>
      </w:r>
      <w:r w:rsidR="00F32DF4" w:rsidRPr="000B28F5">
        <w:rPr>
          <w:rFonts w:ascii="Arial" w:hAnsi="Arial" w:cs="Arial"/>
          <w:sz w:val="18"/>
          <w:szCs w:val="18"/>
          <w:lang w:val="nl-NL"/>
        </w:rPr>
        <w:t xml:space="preserve"> in groepjes van </w:t>
      </w:r>
      <w:r w:rsidR="00E80EBC">
        <w:rPr>
          <w:rFonts w:ascii="Arial" w:hAnsi="Arial" w:cs="Arial"/>
          <w:sz w:val="18"/>
          <w:szCs w:val="18"/>
          <w:lang w:val="nl-NL"/>
        </w:rPr>
        <w:t>vier</w:t>
      </w:r>
      <w:r w:rsidR="00F32DF4" w:rsidRPr="000B28F5">
        <w:rPr>
          <w:rFonts w:ascii="Arial" w:hAnsi="Arial" w:cs="Arial"/>
          <w:sz w:val="18"/>
          <w:szCs w:val="18"/>
          <w:lang w:val="nl-NL"/>
        </w:rPr>
        <w:t xml:space="preserve"> of </w:t>
      </w:r>
      <w:r w:rsidR="00E80EBC">
        <w:rPr>
          <w:rFonts w:ascii="Arial" w:hAnsi="Arial" w:cs="Arial"/>
          <w:sz w:val="18"/>
          <w:szCs w:val="18"/>
          <w:lang w:val="nl-NL"/>
        </w:rPr>
        <w:t>vijf</w:t>
      </w:r>
      <w:r w:rsidR="00F32DF4" w:rsidRPr="000B28F5">
        <w:rPr>
          <w:rFonts w:ascii="Arial" w:hAnsi="Arial" w:cs="Arial"/>
          <w:sz w:val="18"/>
          <w:szCs w:val="18"/>
          <w:lang w:val="nl-NL"/>
        </w:rPr>
        <w:t xml:space="preserve"> </w:t>
      </w:r>
      <w:r w:rsidR="006E55DA" w:rsidRPr="000B28F5">
        <w:rPr>
          <w:rFonts w:ascii="Arial" w:hAnsi="Arial" w:cs="Arial"/>
          <w:sz w:val="18"/>
          <w:szCs w:val="18"/>
          <w:lang w:val="nl-NL"/>
        </w:rPr>
        <w:t>leerlingen</w:t>
      </w:r>
      <w:r w:rsidR="00F32DF4" w:rsidRPr="000B28F5">
        <w:rPr>
          <w:rFonts w:ascii="Arial" w:hAnsi="Arial" w:cs="Arial"/>
          <w:sz w:val="18"/>
          <w:szCs w:val="18"/>
          <w:lang w:val="nl-NL"/>
        </w:rPr>
        <w:t xml:space="preserve"> gezet. Zij kregen de opdracht met elkaar te praten over het verschijnsel om vervolgens met een gezamenlijke </w:t>
      </w:r>
      <w:r w:rsidR="007259D8" w:rsidRPr="000B28F5">
        <w:rPr>
          <w:rFonts w:ascii="Arial" w:hAnsi="Arial" w:cs="Arial"/>
          <w:sz w:val="18"/>
          <w:szCs w:val="18"/>
          <w:lang w:val="nl-NL"/>
        </w:rPr>
        <w:t>bewering</w:t>
      </w:r>
      <w:r w:rsidR="00F32DF4" w:rsidRPr="000B28F5">
        <w:rPr>
          <w:rFonts w:ascii="Arial" w:hAnsi="Arial" w:cs="Arial"/>
          <w:sz w:val="18"/>
          <w:szCs w:val="18"/>
          <w:lang w:val="nl-NL"/>
        </w:rPr>
        <w:t xml:space="preserve"> en argumenten te </w:t>
      </w:r>
      <w:r w:rsidR="00EE4F0E" w:rsidRPr="000B28F5">
        <w:rPr>
          <w:rFonts w:ascii="Arial" w:hAnsi="Arial" w:cs="Arial"/>
          <w:sz w:val="18"/>
          <w:szCs w:val="18"/>
          <w:lang w:val="nl-NL"/>
        </w:rPr>
        <w:t xml:space="preserve">komen. </w:t>
      </w:r>
      <w:r w:rsidR="00F32DF4" w:rsidRPr="000B28F5">
        <w:rPr>
          <w:rFonts w:ascii="Arial" w:hAnsi="Arial" w:cs="Arial"/>
          <w:sz w:val="18"/>
          <w:szCs w:val="18"/>
          <w:lang w:val="nl-NL"/>
        </w:rPr>
        <w:t xml:space="preserve">In eerder onderzoek kwam naar voren dat </w:t>
      </w:r>
      <w:r w:rsidR="006E55DA" w:rsidRPr="000B28F5">
        <w:rPr>
          <w:rFonts w:ascii="Arial" w:hAnsi="Arial" w:cs="Arial"/>
          <w:sz w:val="18"/>
          <w:szCs w:val="18"/>
          <w:lang w:val="nl-NL"/>
        </w:rPr>
        <w:t>leerlingen</w:t>
      </w:r>
      <w:r w:rsidR="00F32DF4" w:rsidRPr="000B28F5">
        <w:rPr>
          <w:rFonts w:ascii="Arial" w:hAnsi="Arial" w:cs="Arial"/>
          <w:sz w:val="18"/>
          <w:szCs w:val="18"/>
          <w:lang w:val="nl-NL"/>
        </w:rPr>
        <w:t xml:space="preserve"> in staat waren met elkaar op </w:t>
      </w:r>
      <w:r w:rsidR="00D25E66" w:rsidRPr="000B28F5">
        <w:rPr>
          <w:rFonts w:ascii="Arial" w:hAnsi="Arial" w:cs="Arial"/>
          <w:sz w:val="18"/>
          <w:szCs w:val="18"/>
          <w:lang w:val="nl-NL"/>
        </w:rPr>
        <w:t>redelijk</w:t>
      </w:r>
      <w:r w:rsidR="002030C7" w:rsidRPr="000B28F5">
        <w:rPr>
          <w:rFonts w:ascii="Arial" w:hAnsi="Arial" w:cs="Arial"/>
          <w:sz w:val="18"/>
          <w:szCs w:val="18"/>
          <w:lang w:val="nl-NL"/>
        </w:rPr>
        <w:t xml:space="preserve"> niveau te discussiëren </w:t>
      </w:r>
      <w:r w:rsidR="00F32DF4" w:rsidRPr="000B28F5">
        <w:rPr>
          <w:rFonts w:ascii="Arial" w:hAnsi="Arial" w:cs="Arial"/>
          <w:sz w:val="18"/>
          <w:szCs w:val="18"/>
          <w:lang w:val="nl-NL"/>
        </w:rPr>
        <w:t>(Naylor et al</w:t>
      </w:r>
      <w:r w:rsidR="00E80EBC">
        <w:rPr>
          <w:rFonts w:ascii="Arial" w:hAnsi="Arial" w:cs="Arial"/>
          <w:sz w:val="18"/>
          <w:szCs w:val="18"/>
          <w:lang w:val="nl-NL"/>
        </w:rPr>
        <w:t>.</w:t>
      </w:r>
      <w:r w:rsidR="00F32DF4" w:rsidRPr="000B28F5">
        <w:rPr>
          <w:rFonts w:ascii="Arial" w:hAnsi="Arial" w:cs="Arial"/>
          <w:sz w:val="18"/>
          <w:szCs w:val="18"/>
          <w:lang w:val="nl-NL"/>
        </w:rPr>
        <w:t>, 2007)</w:t>
      </w:r>
      <w:r w:rsidR="002030C7" w:rsidRPr="000B28F5">
        <w:rPr>
          <w:rFonts w:ascii="Arial" w:hAnsi="Arial" w:cs="Arial"/>
          <w:sz w:val="18"/>
          <w:szCs w:val="18"/>
          <w:lang w:val="nl-NL"/>
        </w:rPr>
        <w:t>.</w:t>
      </w:r>
      <w:r w:rsidR="00F32DF4" w:rsidRPr="000B28F5">
        <w:rPr>
          <w:rFonts w:ascii="Arial" w:hAnsi="Arial" w:cs="Arial"/>
          <w:sz w:val="18"/>
          <w:szCs w:val="18"/>
          <w:lang w:val="nl-NL"/>
        </w:rPr>
        <w:t xml:space="preserve"> In ons onderzoek </w:t>
      </w:r>
      <w:r w:rsidR="001D49A6" w:rsidRPr="000B28F5">
        <w:rPr>
          <w:rFonts w:ascii="Arial" w:hAnsi="Arial" w:cs="Arial"/>
          <w:sz w:val="18"/>
          <w:szCs w:val="18"/>
          <w:lang w:val="nl-NL"/>
        </w:rPr>
        <w:t>ging dat niet altijd goed</w:t>
      </w:r>
      <w:r w:rsidR="00F32DF4" w:rsidRPr="000B28F5">
        <w:rPr>
          <w:rFonts w:ascii="Arial" w:hAnsi="Arial" w:cs="Arial"/>
          <w:sz w:val="18"/>
          <w:szCs w:val="18"/>
          <w:lang w:val="nl-NL"/>
        </w:rPr>
        <w:t xml:space="preserve">: de </w:t>
      </w:r>
      <w:r w:rsidR="006E55DA" w:rsidRPr="000B28F5">
        <w:rPr>
          <w:rFonts w:ascii="Arial" w:hAnsi="Arial" w:cs="Arial"/>
          <w:sz w:val="18"/>
          <w:szCs w:val="18"/>
          <w:lang w:val="nl-NL"/>
        </w:rPr>
        <w:t>leerlingen</w:t>
      </w:r>
      <w:r w:rsidR="00F32DF4" w:rsidRPr="000B28F5">
        <w:rPr>
          <w:rFonts w:ascii="Arial" w:hAnsi="Arial" w:cs="Arial"/>
          <w:sz w:val="18"/>
          <w:szCs w:val="18"/>
          <w:lang w:val="nl-NL"/>
        </w:rPr>
        <w:t xml:space="preserve"> spraken veel met elkaar, maar ze waren niet altijd </w:t>
      </w:r>
      <w:r w:rsidR="00C2028C">
        <w:rPr>
          <w:rFonts w:ascii="Arial" w:hAnsi="Arial" w:cs="Arial"/>
          <w:sz w:val="18"/>
          <w:szCs w:val="18"/>
          <w:lang w:val="nl-NL"/>
        </w:rPr>
        <w:t>‘</w:t>
      </w:r>
      <w:r w:rsidR="00F32DF4" w:rsidRPr="000B28F5">
        <w:rPr>
          <w:rFonts w:ascii="Arial" w:hAnsi="Arial" w:cs="Arial"/>
          <w:sz w:val="18"/>
          <w:szCs w:val="18"/>
          <w:lang w:val="nl-NL"/>
        </w:rPr>
        <w:t>on-task</w:t>
      </w:r>
      <w:r w:rsidR="00C2028C">
        <w:rPr>
          <w:rFonts w:ascii="Arial" w:hAnsi="Arial" w:cs="Arial"/>
          <w:sz w:val="18"/>
          <w:szCs w:val="18"/>
          <w:lang w:val="nl-NL"/>
        </w:rPr>
        <w:t>’</w:t>
      </w:r>
      <w:r w:rsidR="00F32DF4" w:rsidRPr="000B28F5">
        <w:rPr>
          <w:rFonts w:ascii="Arial" w:hAnsi="Arial" w:cs="Arial"/>
          <w:sz w:val="18"/>
          <w:szCs w:val="18"/>
          <w:lang w:val="nl-NL"/>
        </w:rPr>
        <w:t xml:space="preserve"> en in een aantal gevallen werden er pas zinnige dingen gezegd als de </w:t>
      </w:r>
      <w:r w:rsidR="005D665F" w:rsidRPr="000B28F5">
        <w:rPr>
          <w:rFonts w:ascii="Arial" w:hAnsi="Arial" w:cs="Arial"/>
          <w:sz w:val="18"/>
          <w:szCs w:val="18"/>
          <w:lang w:val="nl-NL"/>
        </w:rPr>
        <w:t>docent</w:t>
      </w:r>
      <w:r w:rsidR="00F32DF4" w:rsidRPr="000B28F5">
        <w:rPr>
          <w:rFonts w:ascii="Arial" w:hAnsi="Arial" w:cs="Arial"/>
          <w:sz w:val="18"/>
          <w:szCs w:val="18"/>
          <w:lang w:val="nl-NL"/>
        </w:rPr>
        <w:t xml:space="preserve"> erbij kwam staan en een vraag stelde. De meeste groepjes waren in staat om een groeps</w:t>
      </w:r>
      <w:r w:rsidR="007259D8" w:rsidRPr="000B28F5">
        <w:rPr>
          <w:rFonts w:ascii="Arial" w:hAnsi="Arial" w:cs="Arial"/>
          <w:sz w:val="18"/>
          <w:szCs w:val="18"/>
          <w:lang w:val="nl-NL"/>
        </w:rPr>
        <w:t>bewering</w:t>
      </w:r>
      <w:r w:rsidR="00F32DF4" w:rsidRPr="000B28F5">
        <w:rPr>
          <w:rFonts w:ascii="Arial" w:hAnsi="Arial" w:cs="Arial"/>
          <w:sz w:val="18"/>
          <w:szCs w:val="18"/>
          <w:lang w:val="nl-NL"/>
        </w:rPr>
        <w:t xml:space="preserve"> te formuleren en </w:t>
      </w:r>
      <w:r w:rsidR="00D25E66" w:rsidRPr="000B28F5">
        <w:rPr>
          <w:rFonts w:ascii="Arial" w:hAnsi="Arial" w:cs="Arial"/>
          <w:sz w:val="18"/>
          <w:szCs w:val="18"/>
          <w:lang w:val="nl-NL"/>
        </w:rPr>
        <w:t>daar argumenten bij te geven</w:t>
      </w:r>
      <w:r w:rsidR="00F32DF4" w:rsidRPr="000B28F5">
        <w:rPr>
          <w:rFonts w:ascii="Arial" w:hAnsi="Arial" w:cs="Arial"/>
          <w:sz w:val="18"/>
          <w:szCs w:val="18"/>
          <w:lang w:val="nl-NL"/>
        </w:rPr>
        <w:t>.</w:t>
      </w:r>
    </w:p>
    <w:p w:rsidR="00605EFB" w:rsidRPr="000B28F5" w:rsidRDefault="00E80EBC" w:rsidP="00DD4749">
      <w:pPr>
        <w:tabs>
          <w:tab w:val="left" w:pos="284"/>
        </w:tabs>
        <w:rPr>
          <w:rFonts w:ascii="Arial" w:hAnsi="Arial" w:cs="Arial"/>
          <w:sz w:val="18"/>
          <w:szCs w:val="18"/>
          <w:lang w:val="nl-NL"/>
        </w:rPr>
      </w:pPr>
      <w:r>
        <w:rPr>
          <w:rFonts w:ascii="Arial" w:hAnsi="Arial" w:cs="Arial"/>
          <w:sz w:val="18"/>
          <w:szCs w:val="18"/>
          <w:lang w:val="nl-NL"/>
        </w:rPr>
        <w:tab/>
      </w:r>
      <w:r w:rsidR="00605EFB" w:rsidRPr="000B28F5">
        <w:rPr>
          <w:rFonts w:ascii="Arial" w:hAnsi="Arial" w:cs="Arial"/>
          <w:sz w:val="18"/>
          <w:szCs w:val="18"/>
          <w:lang w:val="nl-NL"/>
        </w:rPr>
        <w:t>Aansluitend gingen de groepjes een experiment ontwerpen om hun groeps</w:t>
      </w:r>
      <w:r w:rsidR="007259D8" w:rsidRPr="000B28F5">
        <w:rPr>
          <w:rFonts w:ascii="Arial" w:hAnsi="Arial" w:cs="Arial"/>
          <w:sz w:val="18"/>
          <w:szCs w:val="18"/>
          <w:lang w:val="nl-NL"/>
        </w:rPr>
        <w:t>bewering</w:t>
      </w:r>
      <w:r w:rsidR="00605EFB" w:rsidRPr="000B28F5">
        <w:rPr>
          <w:rFonts w:ascii="Arial" w:hAnsi="Arial" w:cs="Arial"/>
          <w:sz w:val="18"/>
          <w:szCs w:val="18"/>
          <w:lang w:val="nl-NL"/>
        </w:rPr>
        <w:t xml:space="preserve"> te testen. De </w:t>
      </w:r>
      <w:r w:rsidR="006E55DA" w:rsidRPr="000B28F5">
        <w:rPr>
          <w:rFonts w:ascii="Arial" w:hAnsi="Arial" w:cs="Arial"/>
          <w:sz w:val="18"/>
          <w:szCs w:val="18"/>
          <w:lang w:val="nl-NL"/>
        </w:rPr>
        <w:t>leerlingen</w:t>
      </w:r>
      <w:r w:rsidR="00605EFB" w:rsidRPr="000B28F5">
        <w:rPr>
          <w:rFonts w:ascii="Arial" w:hAnsi="Arial" w:cs="Arial"/>
          <w:sz w:val="18"/>
          <w:szCs w:val="18"/>
          <w:lang w:val="nl-NL"/>
        </w:rPr>
        <w:t xml:space="preserve"> </w:t>
      </w:r>
      <w:r w:rsidR="00B35E6B" w:rsidRPr="000B28F5">
        <w:rPr>
          <w:rFonts w:ascii="Arial" w:hAnsi="Arial" w:cs="Arial"/>
          <w:sz w:val="18"/>
          <w:szCs w:val="18"/>
          <w:lang w:val="nl-NL"/>
        </w:rPr>
        <w:t xml:space="preserve">kwamen </w:t>
      </w:r>
      <w:r w:rsidR="009058BC" w:rsidRPr="000B28F5">
        <w:rPr>
          <w:rFonts w:ascii="Arial" w:hAnsi="Arial" w:cs="Arial"/>
          <w:sz w:val="18"/>
          <w:szCs w:val="18"/>
          <w:lang w:val="nl-NL"/>
        </w:rPr>
        <w:t xml:space="preserve">snel </w:t>
      </w:r>
      <w:r w:rsidR="00B35E6B" w:rsidRPr="000B28F5">
        <w:rPr>
          <w:rFonts w:ascii="Arial" w:hAnsi="Arial" w:cs="Arial"/>
          <w:sz w:val="18"/>
          <w:szCs w:val="18"/>
          <w:lang w:val="nl-NL"/>
        </w:rPr>
        <w:t>met</w:t>
      </w:r>
      <w:r w:rsidR="00605EFB" w:rsidRPr="000B28F5">
        <w:rPr>
          <w:rFonts w:ascii="Arial" w:hAnsi="Arial" w:cs="Arial"/>
          <w:sz w:val="18"/>
          <w:szCs w:val="18"/>
          <w:lang w:val="nl-NL"/>
        </w:rPr>
        <w:t xml:space="preserve"> ver</w:t>
      </w:r>
      <w:r w:rsidR="00B35E6B" w:rsidRPr="000B28F5">
        <w:rPr>
          <w:rFonts w:ascii="Arial" w:hAnsi="Arial" w:cs="Arial"/>
          <w:sz w:val="18"/>
          <w:szCs w:val="18"/>
          <w:lang w:val="nl-NL"/>
        </w:rPr>
        <w:t>schillende experimenten</w:t>
      </w:r>
      <w:r w:rsidR="00605EFB" w:rsidRPr="000B28F5">
        <w:rPr>
          <w:rFonts w:ascii="Arial" w:hAnsi="Arial" w:cs="Arial"/>
          <w:sz w:val="18"/>
          <w:szCs w:val="18"/>
          <w:lang w:val="nl-NL"/>
        </w:rPr>
        <w:t>: soms gaf de afbeelding op de cartoon zelf al suggesties, maar vaker</w:t>
      </w:r>
      <w:r w:rsidR="00B35E6B" w:rsidRPr="000B28F5">
        <w:rPr>
          <w:rFonts w:ascii="Arial" w:hAnsi="Arial" w:cs="Arial"/>
          <w:sz w:val="18"/>
          <w:szCs w:val="18"/>
          <w:lang w:val="nl-NL"/>
        </w:rPr>
        <w:t xml:space="preserve"> nog bedachten de </w:t>
      </w:r>
      <w:r w:rsidR="006E55DA" w:rsidRPr="000B28F5">
        <w:rPr>
          <w:rFonts w:ascii="Arial" w:hAnsi="Arial" w:cs="Arial"/>
          <w:sz w:val="18"/>
          <w:szCs w:val="18"/>
          <w:lang w:val="nl-NL"/>
        </w:rPr>
        <w:t>leerlingen</w:t>
      </w:r>
      <w:r w:rsidR="00B35E6B" w:rsidRPr="000B28F5">
        <w:rPr>
          <w:rFonts w:ascii="Arial" w:hAnsi="Arial" w:cs="Arial"/>
          <w:sz w:val="18"/>
          <w:szCs w:val="18"/>
          <w:lang w:val="nl-NL"/>
        </w:rPr>
        <w:t xml:space="preserve"> experimenten</w:t>
      </w:r>
      <w:r w:rsidR="00605EFB" w:rsidRPr="000B28F5">
        <w:rPr>
          <w:rFonts w:ascii="Arial" w:hAnsi="Arial" w:cs="Arial"/>
          <w:sz w:val="18"/>
          <w:szCs w:val="18"/>
          <w:lang w:val="nl-NL"/>
        </w:rPr>
        <w:t xml:space="preserve"> met alternatieve materialen (</w:t>
      </w:r>
      <w:r>
        <w:rPr>
          <w:rFonts w:ascii="Arial" w:hAnsi="Arial" w:cs="Arial"/>
          <w:sz w:val="18"/>
          <w:szCs w:val="18"/>
          <w:lang w:val="nl-NL"/>
        </w:rPr>
        <w:t>bijvoorbeeld</w:t>
      </w:r>
      <w:r w:rsidR="00C2028C">
        <w:rPr>
          <w:rFonts w:ascii="Arial" w:hAnsi="Arial" w:cs="Arial"/>
          <w:sz w:val="18"/>
          <w:szCs w:val="18"/>
          <w:lang w:val="nl-NL"/>
        </w:rPr>
        <w:t xml:space="preserve"> een boek nemen</w:t>
      </w:r>
      <w:r>
        <w:rPr>
          <w:rFonts w:ascii="Arial" w:hAnsi="Arial" w:cs="Arial"/>
          <w:sz w:val="18"/>
          <w:szCs w:val="18"/>
          <w:lang w:val="nl-NL"/>
        </w:rPr>
        <w:t xml:space="preserve"> </w:t>
      </w:r>
      <w:r w:rsidR="00605EFB" w:rsidRPr="000B28F5">
        <w:rPr>
          <w:rFonts w:ascii="Arial" w:hAnsi="Arial" w:cs="Arial"/>
          <w:sz w:val="18"/>
          <w:szCs w:val="18"/>
          <w:lang w:val="nl-NL"/>
        </w:rPr>
        <w:t xml:space="preserve">voor een boom </w:t>
      </w:r>
      <w:r w:rsidR="00F247B2" w:rsidRPr="000B28F5">
        <w:rPr>
          <w:rFonts w:ascii="Arial" w:hAnsi="Arial" w:cs="Arial"/>
          <w:sz w:val="18"/>
          <w:szCs w:val="18"/>
          <w:lang w:val="nl-NL"/>
        </w:rPr>
        <w:t xml:space="preserve">bij de cartoon </w:t>
      </w:r>
      <w:r w:rsidR="00D91772">
        <w:rPr>
          <w:rFonts w:ascii="Arial" w:hAnsi="Arial" w:cs="Arial"/>
          <w:sz w:val="18"/>
          <w:szCs w:val="18"/>
          <w:lang w:val="nl-NL"/>
        </w:rPr>
        <w:t>over schaduwen</w:t>
      </w:r>
      <w:r w:rsidR="00605EFB" w:rsidRPr="000B28F5">
        <w:rPr>
          <w:rFonts w:ascii="Arial" w:hAnsi="Arial" w:cs="Arial"/>
          <w:sz w:val="18"/>
          <w:szCs w:val="18"/>
          <w:lang w:val="nl-NL"/>
        </w:rPr>
        <w:t>). In de drie lessen waar</w:t>
      </w:r>
      <w:r>
        <w:rPr>
          <w:rFonts w:ascii="Arial" w:hAnsi="Arial" w:cs="Arial"/>
          <w:sz w:val="18"/>
          <w:szCs w:val="18"/>
          <w:lang w:val="nl-NL"/>
        </w:rPr>
        <w:t>in</w:t>
      </w:r>
      <w:r w:rsidR="00605EFB" w:rsidRPr="000B28F5">
        <w:rPr>
          <w:rFonts w:ascii="Arial" w:hAnsi="Arial" w:cs="Arial"/>
          <w:sz w:val="18"/>
          <w:szCs w:val="18"/>
          <w:lang w:val="nl-NL"/>
        </w:rPr>
        <w:t xml:space="preserve"> een cartoon werd </w:t>
      </w:r>
      <w:r w:rsidR="00F74CB8" w:rsidRPr="000B28F5">
        <w:rPr>
          <w:rFonts w:ascii="Arial" w:hAnsi="Arial" w:cs="Arial"/>
          <w:sz w:val="18"/>
          <w:szCs w:val="18"/>
          <w:lang w:val="nl-NL"/>
        </w:rPr>
        <w:t>ge</w:t>
      </w:r>
      <w:r>
        <w:rPr>
          <w:rFonts w:ascii="Arial" w:hAnsi="Arial" w:cs="Arial"/>
          <w:sz w:val="18"/>
          <w:szCs w:val="18"/>
          <w:lang w:val="nl-NL"/>
        </w:rPr>
        <w:t>ï</w:t>
      </w:r>
      <w:r w:rsidR="00F74CB8" w:rsidRPr="000B28F5">
        <w:rPr>
          <w:rFonts w:ascii="Arial" w:hAnsi="Arial" w:cs="Arial"/>
          <w:sz w:val="18"/>
          <w:szCs w:val="18"/>
          <w:lang w:val="nl-NL"/>
        </w:rPr>
        <w:t>ntroduceerd</w:t>
      </w:r>
      <w:r w:rsidR="00605EFB" w:rsidRPr="000B28F5">
        <w:rPr>
          <w:rFonts w:ascii="Arial" w:hAnsi="Arial" w:cs="Arial"/>
          <w:sz w:val="18"/>
          <w:szCs w:val="18"/>
          <w:lang w:val="nl-NL"/>
        </w:rPr>
        <w:t xml:space="preserve">, </w:t>
      </w:r>
      <w:r w:rsidR="00C2028C">
        <w:rPr>
          <w:rFonts w:ascii="Arial" w:hAnsi="Arial" w:cs="Arial"/>
          <w:sz w:val="18"/>
          <w:szCs w:val="18"/>
          <w:lang w:val="nl-NL"/>
        </w:rPr>
        <w:t>gaf</w:t>
      </w:r>
      <w:r w:rsidR="00605EFB" w:rsidRPr="000B28F5">
        <w:rPr>
          <w:rFonts w:ascii="Arial" w:hAnsi="Arial" w:cs="Arial"/>
          <w:sz w:val="18"/>
          <w:szCs w:val="18"/>
          <w:lang w:val="nl-NL"/>
        </w:rPr>
        <w:t xml:space="preserve"> de cartoon op zichzelf al aanleiding genoeg om met verschillende </w:t>
      </w:r>
      <w:r w:rsidR="00F74CB8" w:rsidRPr="000B28F5">
        <w:rPr>
          <w:rFonts w:ascii="Arial" w:hAnsi="Arial" w:cs="Arial"/>
          <w:sz w:val="18"/>
          <w:szCs w:val="18"/>
          <w:lang w:val="nl-NL"/>
        </w:rPr>
        <w:t>ideeën</w:t>
      </w:r>
      <w:r w:rsidR="00605EFB" w:rsidRPr="000B28F5">
        <w:rPr>
          <w:rFonts w:ascii="Arial" w:hAnsi="Arial" w:cs="Arial"/>
          <w:sz w:val="18"/>
          <w:szCs w:val="18"/>
          <w:lang w:val="nl-NL"/>
        </w:rPr>
        <w:t xml:space="preserve"> voor experimenten te komen. De uitwerking op papier leverde meer problemen op, zoals </w:t>
      </w:r>
      <w:r w:rsidR="00F74CB8" w:rsidRPr="000B28F5">
        <w:rPr>
          <w:rFonts w:ascii="Arial" w:hAnsi="Arial" w:cs="Arial"/>
          <w:sz w:val="18"/>
          <w:szCs w:val="18"/>
          <w:lang w:val="nl-NL"/>
        </w:rPr>
        <w:t>duidelijk zal worden in de voorbeelden.</w:t>
      </w:r>
    </w:p>
    <w:p w:rsidR="00FA349C" w:rsidRPr="000B28F5" w:rsidRDefault="00FA349C" w:rsidP="00DD4749">
      <w:pPr>
        <w:tabs>
          <w:tab w:val="left" w:pos="284"/>
        </w:tabs>
        <w:rPr>
          <w:rFonts w:ascii="Arial" w:hAnsi="Arial" w:cs="Arial"/>
          <w:sz w:val="18"/>
          <w:szCs w:val="18"/>
          <w:lang w:val="nl-NL"/>
        </w:rPr>
      </w:pPr>
    </w:p>
    <w:p w:rsidR="00E33B9B" w:rsidRPr="00E80EBC" w:rsidRDefault="00C2028C" w:rsidP="00DD4749">
      <w:pPr>
        <w:tabs>
          <w:tab w:val="left" w:pos="284"/>
        </w:tabs>
        <w:rPr>
          <w:rFonts w:ascii="Arial" w:hAnsi="Arial" w:cs="Arial"/>
          <w:b/>
          <w:sz w:val="18"/>
          <w:szCs w:val="18"/>
          <w:lang w:val="nl-NL"/>
        </w:rPr>
      </w:pPr>
      <w:r>
        <w:rPr>
          <w:rFonts w:ascii="Arial" w:hAnsi="Arial" w:cs="Arial"/>
          <w:b/>
          <w:sz w:val="18"/>
          <w:szCs w:val="18"/>
          <w:lang w:val="nl-NL"/>
        </w:rPr>
        <w:lastRenderedPageBreak/>
        <w:t>Experimenten o</w:t>
      </w:r>
      <w:r w:rsidR="00E33B9B" w:rsidRPr="00E80EBC">
        <w:rPr>
          <w:rFonts w:ascii="Arial" w:hAnsi="Arial" w:cs="Arial"/>
          <w:b/>
          <w:sz w:val="18"/>
          <w:szCs w:val="18"/>
          <w:lang w:val="nl-NL"/>
        </w:rPr>
        <w:t>pzetten en uitvoeren</w:t>
      </w:r>
    </w:p>
    <w:p w:rsidR="00167DED" w:rsidRDefault="00F84320" w:rsidP="00DD4749">
      <w:pPr>
        <w:tabs>
          <w:tab w:val="left" w:pos="284"/>
        </w:tabs>
        <w:rPr>
          <w:rFonts w:ascii="Arial" w:hAnsi="Arial" w:cs="Arial"/>
          <w:sz w:val="18"/>
          <w:szCs w:val="18"/>
          <w:lang w:val="nl-NL"/>
        </w:rPr>
      </w:pPr>
      <w:r w:rsidRPr="000B28F5">
        <w:rPr>
          <w:rFonts w:ascii="Arial" w:hAnsi="Arial" w:cs="Arial"/>
          <w:sz w:val="18"/>
          <w:szCs w:val="18"/>
          <w:lang w:val="nl-NL"/>
        </w:rPr>
        <w:t xml:space="preserve">In het algemeen waren </w:t>
      </w:r>
      <w:r w:rsidR="00C2028C">
        <w:rPr>
          <w:rFonts w:ascii="Arial" w:hAnsi="Arial" w:cs="Arial"/>
          <w:sz w:val="18"/>
          <w:szCs w:val="18"/>
          <w:lang w:val="nl-NL"/>
        </w:rPr>
        <w:t>alle</w:t>
      </w:r>
      <w:r w:rsidR="0068478A" w:rsidRPr="000B28F5">
        <w:rPr>
          <w:rFonts w:ascii="Arial" w:hAnsi="Arial" w:cs="Arial"/>
          <w:sz w:val="18"/>
          <w:szCs w:val="18"/>
          <w:lang w:val="nl-NL"/>
        </w:rPr>
        <w:t xml:space="preserve"> </w:t>
      </w:r>
      <w:r w:rsidR="006E55DA" w:rsidRPr="000B28F5">
        <w:rPr>
          <w:rFonts w:ascii="Arial" w:hAnsi="Arial" w:cs="Arial"/>
          <w:sz w:val="18"/>
          <w:szCs w:val="18"/>
          <w:lang w:val="nl-NL"/>
        </w:rPr>
        <w:t>leerlingen</w:t>
      </w:r>
      <w:r w:rsidR="0068478A" w:rsidRPr="000B28F5">
        <w:rPr>
          <w:rFonts w:ascii="Arial" w:hAnsi="Arial" w:cs="Arial"/>
          <w:sz w:val="18"/>
          <w:szCs w:val="18"/>
          <w:lang w:val="nl-NL"/>
        </w:rPr>
        <w:t xml:space="preserve"> </w:t>
      </w:r>
      <w:r w:rsidR="00C2028C">
        <w:rPr>
          <w:rFonts w:ascii="Arial" w:hAnsi="Arial" w:cs="Arial"/>
          <w:sz w:val="18"/>
          <w:szCs w:val="18"/>
          <w:lang w:val="nl-NL"/>
        </w:rPr>
        <w:t>on-task</w:t>
      </w:r>
      <w:r w:rsidRPr="000B28F5">
        <w:rPr>
          <w:rFonts w:ascii="Arial" w:hAnsi="Arial" w:cs="Arial"/>
          <w:sz w:val="18"/>
          <w:szCs w:val="18"/>
          <w:lang w:val="nl-NL"/>
        </w:rPr>
        <w:t xml:space="preserve"> bezig</w:t>
      </w:r>
      <w:r w:rsidR="0068478A" w:rsidRPr="000B28F5">
        <w:rPr>
          <w:rFonts w:ascii="Arial" w:hAnsi="Arial" w:cs="Arial"/>
          <w:sz w:val="18"/>
          <w:szCs w:val="18"/>
          <w:lang w:val="nl-NL"/>
        </w:rPr>
        <w:t xml:space="preserve"> </w:t>
      </w:r>
      <w:r w:rsidRPr="000B28F5">
        <w:rPr>
          <w:rFonts w:ascii="Arial" w:hAnsi="Arial" w:cs="Arial"/>
          <w:sz w:val="18"/>
          <w:szCs w:val="18"/>
          <w:lang w:val="nl-NL"/>
        </w:rPr>
        <w:t>met h</w:t>
      </w:r>
      <w:r w:rsidR="00167DED" w:rsidRPr="000B28F5">
        <w:rPr>
          <w:rFonts w:ascii="Arial" w:hAnsi="Arial" w:cs="Arial"/>
          <w:sz w:val="18"/>
          <w:szCs w:val="18"/>
          <w:lang w:val="nl-NL"/>
        </w:rPr>
        <w:t xml:space="preserve">et </w:t>
      </w:r>
      <w:r w:rsidR="00EE4F0E" w:rsidRPr="000B28F5">
        <w:rPr>
          <w:rFonts w:ascii="Arial" w:hAnsi="Arial" w:cs="Arial"/>
          <w:sz w:val="18"/>
          <w:szCs w:val="18"/>
          <w:lang w:val="nl-NL"/>
        </w:rPr>
        <w:t>ontwerpen</w:t>
      </w:r>
      <w:r w:rsidR="00167DED" w:rsidRPr="000B28F5">
        <w:rPr>
          <w:rFonts w:ascii="Arial" w:hAnsi="Arial" w:cs="Arial"/>
          <w:sz w:val="18"/>
          <w:szCs w:val="18"/>
          <w:lang w:val="nl-NL"/>
        </w:rPr>
        <w:t xml:space="preserve"> en uitvoeren van de </w:t>
      </w:r>
      <w:r w:rsidRPr="000B28F5">
        <w:rPr>
          <w:rFonts w:ascii="Arial" w:hAnsi="Arial" w:cs="Arial"/>
          <w:sz w:val="18"/>
          <w:szCs w:val="18"/>
          <w:lang w:val="nl-NL"/>
        </w:rPr>
        <w:t>experiment</w:t>
      </w:r>
      <w:r w:rsidR="00167DED" w:rsidRPr="000B28F5">
        <w:rPr>
          <w:rFonts w:ascii="Arial" w:hAnsi="Arial" w:cs="Arial"/>
          <w:sz w:val="18"/>
          <w:szCs w:val="18"/>
          <w:lang w:val="nl-NL"/>
        </w:rPr>
        <w:t>en</w:t>
      </w:r>
      <w:r w:rsidRPr="000B28F5">
        <w:rPr>
          <w:rFonts w:ascii="Arial" w:hAnsi="Arial" w:cs="Arial"/>
          <w:sz w:val="18"/>
          <w:szCs w:val="18"/>
          <w:lang w:val="nl-NL"/>
        </w:rPr>
        <w:t xml:space="preserve">. </w:t>
      </w:r>
      <w:r w:rsidR="00C2028C">
        <w:rPr>
          <w:rFonts w:ascii="Arial" w:hAnsi="Arial" w:cs="Arial"/>
          <w:sz w:val="18"/>
          <w:szCs w:val="18"/>
          <w:lang w:val="nl-NL"/>
        </w:rPr>
        <w:t>H</w:t>
      </w:r>
      <w:r w:rsidRPr="000B28F5">
        <w:rPr>
          <w:rFonts w:ascii="Arial" w:hAnsi="Arial" w:cs="Arial"/>
          <w:sz w:val="18"/>
          <w:szCs w:val="18"/>
          <w:lang w:val="nl-NL"/>
        </w:rPr>
        <w:t>et niveau van de ontwerpen verschilde</w:t>
      </w:r>
      <w:r w:rsidR="00C2028C">
        <w:rPr>
          <w:rFonts w:ascii="Arial" w:hAnsi="Arial" w:cs="Arial"/>
          <w:sz w:val="18"/>
          <w:szCs w:val="18"/>
          <w:lang w:val="nl-NL"/>
        </w:rPr>
        <w:t xml:space="preserve"> echter</w:t>
      </w:r>
      <w:r w:rsidRPr="000B28F5">
        <w:rPr>
          <w:rFonts w:ascii="Arial" w:hAnsi="Arial" w:cs="Arial"/>
          <w:sz w:val="18"/>
          <w:szCs w:val="18"/>
          <w:lang w:val="nl-NL"/>
        </w:rPr>
        <w:t xml:space="preserve"> tussen de groepen. In sommige gevallen kopieerden de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exact wat zij in de cartoon zagen, bijvoorbeeld bij de cartoon </w:t>
      </w:r>
      <w:r w:rsidR="00D91772">
        <w:rPr>
          <w:rFonts w:ascii="Arial" w:hAnsi="Arial" w:cs="Arial"/>
          <w:sz w:val="18"/>
          <w:szCs w:val="18"/>
          <w:lang w:val="nl-NL"/>
        </w:rPr>
        <w:t>over</w:t>
      </w:r>
      <w:r w:rsidRPr="000B28F5">
        <w:rPr>
          <w:rFonts w:ascii="Arial" w:hAnsi="Arial" w:cs="Arial"/>
          <w:sz w:val="18"/>
          <w:szCs w:val="18"/>
          <w:lang w:val="nl-NL"/>
        </w:rPr>
        <w:t xml:space="preserve"> schaduwen. Zij gebruikten twee boeken en een lamp om de zon </w:t>
      </w:r>
      <w:r w:rsidR="00D13234" w:rsidRPr="000B28F5">
        <w:rPr>
          <w:rFonts w:ascii="Arial" w:hAnsi="Arial" w:cs="Arial"/>
          <w:sz w:val="18"/>
          <w:szCs w:val="18"/>
          <w:lang w:val="nl-NL"/>
        </w:rPr>
        <w:t>en bomen na te bootsen (</w:t>
      </w:r>
      <w:r w:rsidR="006028FF">
        <w:rPr>
          <w:rFonts w:ascii="Arial" w:hAnsi="Arial" w:cs="Arial"/>
          <w:sz w:val="18"/>
          <w:szCs w:val="18"/>
          <w:lang w:val="nl-NL"/>
        </w:rPr>
        <w:t xml:space="preserve">zie </w:t>
      </w:r>
      <w:r w:rsidR="00D13234" w:rsidRPr="000B28F5">
        <w:rPr>
          <w:rFonts w:ascii="Arial" w:hAnsi="Arial" w:cs="Arial"/>
          <w:sz w:val="18"/>
          <w:szCs w:val="18"/>
          <w:lang w:val="nl-NL"/>
        </w:rPr>
        <w:t xml:space="preserve">figuur </w:t>
      </w:r>
      <w:r w:rsidR="00C2028C">
        <w:rPr>
          <w:rFonts w:ascii="Arial" w:hAnsi="Arial" w:cs="Arial"/>
          <w:sz w:val="18"/>
          <w:szCs w:val="18"/>
          <w:lang w:val="nl-NL"/>
        </w:rPr>
        <w:t>6</w:t>
      </w:r>
      <w:r w:rsidRPr="000B28F5">
        <w:rPr>
          <w:rFonts w:ascii="Arial" w:hAnsi="Arial" w:cs="Arial"/>
          <w:sz w:val="18"/>
          <w:szCs w:val="18"/>
          <w:lang w:val="nl-NL"/>
        </w:rPr>
        <w:t xml:space="preserve">). In andere gevallen </w:t>
      </w:r>
      <w:r w:rsidR="00167DED" w:rsidRPr="000B28F5">
        <w:rPr>
          <w:rFonts w:ascii="Arial" w:hAnsi="Arial" w:cs="Arial"/>
          <w:sz w:val="18"/>
          <w:szCs w:val="18"/>
          <w:lang w:val="nl-NL"/>
        </w:rPr>
        <w:t xml:space="preserve">kwamen de </w:t>
      </w:r>
      <w:r w:rsidR="006E55DA" w:rsidRPr="000B28F5">
        <w:rPr>
          <w:rFonts w:ascii="Arial" w:hAnsi="Arial" w:cs="Arial"/>
          <w:sz w:val="18"/>
          <w:szCs w:val="18"/>
          <w:lang w:val="nl-NL"/>
        </w:rPr>
        <w:t>leerlingen</w:t>
      </w:r>
      <w:r w:rsidR="00167DED" w:rsidRPr="000B28F5">
        <w:rPr>
          <w:rFonts w:ascii="Arial" w:hAnsi="Arial" w:cs="Arial"/>
          <w:sz w:val="18"/>
          <w:szCs w:val="18"/>
          <w:lang w:val="nl-NL"/>
        </w:rPr>
        <w:t xml:space="preserve"> op het idee </w:t>
      </w:r>
      <w:r w:rsidRPr="000B28F5">
        <w:rPr>
          <w:rFonts w:ascii="Arial" w:hAnsi="Arial" w:cs="Arial"/>
          <w:sz w:val="18"/>
          <w:szCs w:val="18"/>
          <w:lang w:val="nl-NL"/>
        </w:rPr>
        <w:t xml:space="preserve">om slechts </w:t>
      </w:r>
      <w:r w:rsidR="00AD6A54" w:rsidRPr="000B28F5">
        <w:rPr>
          <w:rFonts w:ascii="Arial" w:hAnsi="Arial" w:cs="Arial"/>
          <w:sz w:val="18"/>
          <w:szCs w:val="18"/>
          <w:lang w:val="nl-NL"/>
        </w:rPr>
        <w:t>éé</w:t>
      </w:r>
      <w:r w:rsidRPr="000B28F5">
        <w:rPr>
          <w:rFonts w:ascii="Arial" w:hAnsi="Arial" w:cs="Arial"/>
          <w:sz w:val="18"/>
          <w:szCs w:val="18"/>
          <w:lang w:val="nl-NL"/>
        </w:rPr>
        <w:t>n variabele te veranderen. Bijna geen enkele groep experimenteerde met verschillende variabelen of dacht aan een controle</w:t>
      </w:r>
      <w:r w:rsidR="006028FF">
        <w:rPr>
          <w:rFonts w:ascii="Arial" w:hAnsi="Arial" w:cs="Arial"/>
          <w:sz w:val="18"/>
          <w:szCs w:val="18"/>
          <w:lang w:val="nl-NL"/>
        </w:rPr>
        <w:t>-</w:t>
      </w:r>
      <w:r w:rsidR="00167DED" w:rsidRPr="000B28F5">
        <w:rPr>
          <w:rFonts w:ascii="Arial" w:hAnsi="Arial" w:cs="Arial"/>
          <w:sz w:val="18"/>
          <w:szCs w:val="18"/>
          <w:lang w:val="nl-NL"/>
        </w:rPr>
        <w:t>experiment</w:t>
      </w:r>
      <w:r w:rsidRPr="000B28F5">
        <w:rPr>
          <w:rFonts w:ascii="Arial" w:hAnsi="Arial" w:cs="Arial"/>
          <w:sz w:val="18"/>
          <w:szCs w:val="18"/>
          <w:lang w:val="nl-NL"/>
        </w:rPr>
        <w:t>.</w:t>
      </w:r>
      <w:r w:rsidR="00154E5F" w:rsidRPr="000B28F5">
        <w:rPr>
          <w:rFonts w:ascii="Arial" w:hAnsi="Arial" w:cs="Arial"/>
          <w:sz w:val="18"/>
          <w:szCs w:val="18"/>
          <w:lang w:val="nl-NL"/>
        </w:rPr>
        <w:t xml:space="preserve"> </w:t>
      </w:r>
    </w:p>
    <w:p w:rsidR="000F3B7A" w:rsidRDefault="000F3B7A" w:rsidP="00DD4749">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0F3B7A" w:rsidRPr="00B56BCE" w:rsidTr="00571251">
        <w:tc>
          <w:tcPr>
            <w:tcW w:w="5817" w:type="dxa"/>
            <w:tcBorders>
              <w:top w:val="single" w:sz="8" w:space="0" w:color="auto"/>
              <w:left w:val="single" w:sz="8" w:space="0" w:color="auto"/>
              <w:bottom w:val="single" w:sz="8" w:space="0" w:color="auto"/>
              <w:right w:val="single" w:sz="8" w:space="0" w:color="auto"/>
            </w:tcBorders>
          </w:tcPr>
          <w:p w:rsidR="000F3B7A" w:rsidRDefault="000F3B7A" w:rsidP="00DD4749">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05A3B557" wp14:editId="747077DC">
                  <wp:extent cx="2901950" cy="19475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1950" cy="1947545"/>
                          </a:xfrm>
                          <a:prstGeom prst="rect">
                            <a:avLst/>
                          </a:prstGeom>
                          <a:noFill/>
                          <a:ln w="9525">
                            <a:noFill/>
                            <a:miter lim="800000"/>
                            <a:headEnd/>
                            <a:tailEnd/>
                          </a:ln>
                        </pic:spPr>
                      </pic:pic>
                    </a:graphicData>
                  </a:graphic>
                </wp:inline>
              </w:drawing>
            </w:r>
          </w:p>
        </w:tc>
        <w:tc>
          <w:tcPr>
            <w:tcW w:w="284" w:type="dxa"/>
            <w:tcBorders>
              <w:left w:val="single" w:sz="8" w:space="0" w:color="auto"/>
            </w:tcBorders>
          </w:tcPr>
          <w:p w:rsidR="000F3B7A" w:rsidRDefault="000F3B7A" w:rsidP="00DD4749">
            <w:pPr>
              <w:tabs>
                <w:tab w:val="left" w:pos="284"/>
              </w:tabs>
              <w:rPr>
                <w:rFonts w:ascii="Arial" w:hAnsi="Arial" w:cs="Arial"/>
                <w:sz w:val="18"/>
                <w:szCs w:val="18"/>
                <w:lang w:val="nl-NL"/>
              </w:rPr>
            </w:pPr>
          </w:p>
        </w:tc>
        <w:tc>
          <w:tcPr>
            <w:tcW w:w="3313" w:type="dxa"/>
          </w:tcPr>
          <w:p w:rsidR="000F3B7A" w:rsidRPr="00E80EBC" w:rsidRDefault="000F3B7A" w:rsidP="000F3B7A">
            <w:pPr>
              <w:tabs>
                <w:tab w:val="left" w:pos="284"/>
              </w:tabs>
              <w:rPr>
                <w:rFonts w:ascii="Arial" w:hAnsi="Arial" w:cs="Arial"/>
                <w:sz w:val="16"/>
                <w:szCs w:val="16"/>
                <w:lang w:val="nl-NL"/>
              </w:rPr>
            </w:pPr>
            <w:r>
              <w:rPr>
                <w:rFonts w:ascii="Arial" w:hAnsi="Arial" w:cs="Arial"/>
                <w:sz w:val="16"/>
                <w:szCs w:val="16"/>
                <w:lang w:val="nl-NL"/>
              </w:rPr>
              <w:t>Figuur 6.</w:t>
            </w:r>
            <w:r w:rsidRPr="00E80EBC">
              <w:rPr>
                <w:rFonts w:ascii="Arial" w:hAnsi="Arial" w:cs="Arial"/>
                <w:sz w:val="16"/>
                <w:szCs w:val="16"/>
                <w:lang w:val="nl-NL"/>
              </w:rPr>
              <w:t xml:space="preserve"> Gebruik van een lamp (de zon) en twee boeken (de bomen) om schaduw</w:t>
            </w:r>
            <w:r>
              <w:rPr>
                <w:rFonts w:ascii="Arial" w:hAnsi="Arial" w:cs="Arial"/>
                <w:sz w:val="16"/>
                <w:szCs w:val="16"/>
                <w:lang w:val="nl-NL"/>
              </w:rPr>
              <w:t>en</w:t>
            </w:r>
            <w:r w:rsidRPr="00E80EBC">
              <w:rPr>
                <w:rFonts w:ascii="Arial" w:hAnsi="Arial" w:cs="Arial"/>
                <w:sz w:val="16"/>
                <w:szCs w:val="16"/>
                <w:lang w:val="nl-NL"/>
              </w:rPr>
              <w:t xml:space="preserve"> te maken</w:t>
            </w:r>
            <w:r>
              <w:rPr>
                <w:rFonts w:ascii="Arial" w:hAnsi="Arial" w:cs="Arial"/>
                <w:sz w:val="16"/>
                <w:szCs w:val="16"/>
                <w:lang w:val="nl-NL"/>
              </w:rPr>
              <w:t>.</w:t>
            </w:r>
            <w:r w:rsidRPr="00E80EBC">
              <w:rPr>
                <w:rFonts w:ascii="Arial" w:hAnsi="Arial" w:cs="Arial"/>
                <w:sz w:val="16"/>
                <w:szCs w:val="16"/>
                <w:lang w:val="nl-NL"/>
              </w:rPr>
              <w:t xml:space="preserve"> </w:t>
            </w:r>
          </w:p>
          <w:p w:rsidR="000F3B7A" w:rsidRDefault="000F3B7A" w:rsidP="00DD4749">
            <w:pPr>
              <w:tabs>
                <w:tab w:val="left" w:pos="284"/>
              </w:tabs>
              <w:rPr>
                <w:rFonts w:ascii="Arial" w:hAnsi="Arial" w:cs="Arial"/>
                <w:sz w:val="18"/>
                <w:szCs w:val="18"/>
                <w:lang w:val="nl-NL"/>
              </w:rPr>
            </w:pPr>
          </w:p>
        </w:tc>
      </w:tr>
    </w:tbl>
    <w:p w:rsidR="000F3B7A" w:rsidRDefault="000F3B7A" w:rsidP="00DD4749">
      <w:pPr>
        <w:tabs>
          <w:tab w:val="left" w:pos="284"/>
        </w:tabs>
        <w:rPr>
          <w:rFonts w:ascii="Arial" w:hAnsi="Arial" w:cs="Arial"/>
          <w:sz w:val="18"/>
          <w:szCs w:val="18"/>
          <w:lang w:val="nl-NL"/>
        </w:rPr>
      </w:pPr>
    </w:p>
    <w:p w:rsidR="000428F0" w:rsidRDefault="000428F0" w:rsidP="00DD4749">
      <w:pPr>
        <w:tabs>
          <w:tab w:val="left" w:pos="284"/>
        </w:tabs>
        <w:rPr>
          <w:rFonts w:ascii="Arial" w:hAnsi="Arial" w:cs="Arial"/>
          <w:sz w:val="18"/>
          <w:szCs w:val="18"/>
          <w:lang w:val="nl-NL"/>
        </w:rPr>
      </w:pPr>
      <w:r w:rsidRPr="000B28F5">
        <w:rPr>
          <w:rFonts w:ascii="Arial" w:hAnsi="Arial" w:cs="Arial"/>
          <w:sz w:val="18"/>
          <w:szCs w:val="18"/>
          <w:lang w:val="nl-NL"/>
        </w:rPr>
        <w:t>In het voorbeeld</w:t>
      </w:r>
      <w:r w:rsidR="00D91772">
        <w:rPr>
          <w:rFonts w:ascii="Arial" w:hAnsi="Arial" w:cs="Arial"/>
          <w:sz w:val="18"/>
          <w:szCs w:val="18"/>
          <w:lang w:val="nl-NL"/>
        </w:rPr>
        <w:t xml:space="preserve"> van figuur 7</w:t>
      </w:r>
      <w:r w:rsidRPr="000B28F5">
        <w:rPr>
          <w:rFonts w:ascii="Arial" w:hAnsi="Arial" w:cs="Arial"/>
          <w:sz w:val="18"/>
          <w:szCs w:val="18"/>
          <w:lang w:val="nl-NL"/>
        </w:rPr>
        <w:t xml:space="preserve"> </w:t>
      </w:r>
      <w:r w:rsidR="000D0510" w:rsidRPr="000B28F5">
        <w:rPr>
          <w:rFonts w:ascii="Arial" w:hAnsi="Arial" w:cs="Arial"/>
          <w:sz w:val="18"/>
          <w:szCs w:val="18"/>
          <w:lang w:val="nl-NL"/>
        </w:rPr>
        <w:t>kopieerden</w:t>
      </w:r>
      <w:r w:rsidRPr="000B28F5">
        <w:rPr>
          <w:rFonts w:ascii="Arial" w:hAnsi="Arial" w:cs="Arial"/>
          <w:sz w:val="18"/>
          <w:szCs w:val="18"/>
          <w:lang w:val="nl-NL"/>
        </w:rPr>
        <w:t xml:space="preserve"> de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het experiment zoals het in de cartoon</w:t>
      </w:r>
      <w:r w:rsidR="000F3B7A">
        <w:rPr>
          <w:rFonts w:ascii="Arial" w:hAnsi="Arial" w:cs="Arial"/>
          <w:sz w:val="18"/>
          <w:szCs w:val="18"/>
          <w:lang w:val="nl-NL"/>
        </w:rPr>
        <w:t xml:space="preserve"> over condensatie</w:t>
      </w:r>
      <w:r w:rsidR="00571251">
        <w:rPr>
          <w:rFonts w:ascii="Arial" w:hAnsi="Arial" w:cs="Arial"/>
          <w:sz w:val="18"/>
          <w:szCs w:val="18"/>
          <w:lang w:val="nl-NL"/>
        </w:rPr>
        <w:t xml:space="preserve"> </w:t>
      </w:r>
      <w:r w:rsidRPr="000B28F5">
        <w:rPr>
          <w:rFonts w:ascii="Arial" w:hAnsi="Arial" w:cs="Arial"/>
          <w:sz w:val="18"/>
          <w:szCs w:val="18"/>
          <w:lang w:val="nl-NL"/>
        </w:rPr>
        <w:t xml:space="preserve">staat weergegeven, waarbij zij slechts </w:t>
      </w:r>
      <w:r w:rsidR="007144CC" w:rsidRPr="000B28F5">
        <w:rPr>
          <w:rFonts w:ascii="Arial" w:hAnsi="Arial" w:cs="Arial"/>
          <w:sz w:val="18"/>
          <w:szCs w:val="18"/>
          <w:lang w:val="nl-NL"/>
        </w:rPr>
        <w:t>het</w:t>
      </w:r>
      <w:r w:rsidR="00CB31DE" w:rsidRPr="000B28F5">
        <w:rPr>
          <w:rFonts w:ascii="Arial" w:hAnsi="Arial" w:cs="Arial"/>
          <w:sz w:val="18"/>
          <w:szCs w:val="18"/>
          <w:lang w:val="nl-NL"/>
        </w:rPr>
        <w:t xml:space="preserve"> type</w:t>
      </w:r>
      <w:r w:rsidRPr="000B28F5">
        <w:rPr>
          <w:rFonts w:ascii="Arial" w:hAnsi="Arial" w:cs="Arial"/>
          <w:sz w:val="18"/>
          <w:szCs w:val="18"/>
          <w:lang w:val="nl-NL"/>
        </w:rPr>
        <w:t xml:space="preserve"> vloeistof verander</w:t>
      </w:r>
      <w:r w:rsidR="00FA349C" w:rsidRPr="000B28F5">
        <w:rPr>
          <w:rFonts w:ascii="Arial" w:hAnsi="Arial" w:cs="Arial"/>
          <w:sz w:val="18"/>
          <w:szCs w:val="18"/>
          <w:lang w:val="nl-NL"/>
        </w:rPr>
        <w:t>d</w:t>
      </w:r>
      <w:r w:rsidRPr="000B28F5">
        <w:rPr>
          <w:rFonts w:ascii="Arial" w:hAnsi="Arial" w:cs="Arial"/>
          <w:sz w:val="18"/>
          <w:szCs w:val="18"/>
          <w:lang w:val="nl-NL"/>
        </w:rPr>
        <w:t>en</w:t>
      </w:r>
      <w:r w:rsidR="00CB31DE" w:rsidRPr="000B28F5">
        <w:rPr>
          <w:rFonts w:ascii="Arial" w:hAnsi="Arial" w:cs="Arial"/>
          <w:sz w:val="18"/>
          <w:szCs w:val="18"/>
          <w:lang w:val="nl-NL"/>
        </w:rPr>
        <w:t>. Z</w:t>
      </w:r>
      <w:r w:rsidR="00D91772">
        <w:rPr>
          <w:rFonts w:ascii="Arial" w:hAnsi="Arial" w:cs="Arial"/>
          <w:sz w:val="18"/>
          <w:szCs w:val="18"/>
          <w:lang w:val="nl-NL"/>
        </w:rPr>
        <w:t>e</w:t>
      </w:r>
      <w:r w:rsidR="00CB31DE" w:rsidRPr="000B28F5">
        <w:rPr>
          <w:rFonts w:ascii="Arial" w:hAnsi="Arial" w:cs="Arial"/>
          <w:sz w:val="18"/>
          <w:szCs w:val="18"/>
          <w:lang w:val="nl-NL"/>
        </w:rPr>
        <w:t xml:space="preserve"> betrokken in hun argument</w:t>
      </w:r>
      <w:r w:rsidR="000D0510" w:rsidRPr="000B28F5">
        <w:rPr>
          <w:rFonts w:ascii="Arial" w:hAnsi="Arial" w:cs="Arial"/>
          <w:sz w:val="18"/>
          <w:szCs w:val="18"/>
          <w:lang w:val="nl-NL"/>
        </w:rPr>
        <w:t>en niet de invloed van het type</w:t>
      </w:r>
      <w:r w:rsidR="00CB31DE" w:rsidRPr="000B28F5">
        <w:rPr>
          <w:rFonts w:ascii="Arial" w:hAnsi="Arial" w:cs="Arial"/>
          <w:sz w:val="18"/>
          <w:szCs w:val="18"/>
          <w:lang w:val="nl-NL"/>
        </w:rPr>
        <w:t xml:space="preserve"> vloeistof, maar ontwierpen een experiment waarmee zij wilden aantonen of cola hetzelfde effect heeft op conden</w:t>
      </w:r>
      <w:r w:rsidR="00D13234" w:rsidRPr="000B28F5">
        <w:rPr>
          <w:rFonts w:ascii="Arial" w:hAnsi="Arial" w:cs="Arial"/>
          <w:sz w:val="18"/>
          <w:szCs w:val="18"/>
          <w:lang w:val="nl-NL"/>
        </w:rPr>
        <w:t>satie als gewoon water</w:t>
      </w:r>
      <w:r w:rsidR="00CB31DE" w:rsidRPr="000B28F5">
        <w:rPr>
          <w:rFonts w:ascii="Arial" w:hAnsi="Arial" w:cs="Arial"/>
          <w:sz w:val="18"/>
          <w:szCs w:val="18"/>
          <w:lang w:val="nl-NL"/>
        </w:rPr>
        <w:t>. Toen aan hen gevraagd werd of hun experiment had gewerkt</w:t>
      </w:r>
      <w:r w:rsidR="006028FF">
        <w:rPr>
          <w:rFonts w:ascii="Arial" w:hAnsi="Arial" w:cs="Arial"/>
          <w:sz w:val="18"/>
          <w:szCs w:val="18"/>
          <w:lang w:val="nl-NL"/>
        </w:rPr>
        <w:t xml:space="preserve"> (</w:t>
      </w:r>
      <w:r w:rsidR="00CB31DE" w:rsidRPr="000B28F5">
        <w:rPr>
          <w:rFonts w:ascii="Arial" w:hAnsi="Arial" w:cs="Arial"/>
          <w:sz w:val="18"/>
          <w:szCs w:val="18"/>
          <w:lang w:val="nl-NL"/>
        </w:rPr>
        <w:t>dus</w:t>
      </w:r>
      <w:r w:rsidR="006028FF">
        <w:rPr>
          <w:rFonts w:ascii="Arial" w:hAnsi="Arial" w:cs="Arial"/>
          <w:sz w:val="18"/>
          <w:szCs w:val="18"/>
          <w:lang w:val="nl-NL"/>
        </w:rPr>
        <w:t>:</w:t>
      </w:r>
      <w:r w:rsidR="00CB31DE" w:rsidRPr="000B28F5">
        <w:rPr>
          <w:rFonts w:ascii="Arial" w:hAnsi="Arial" w:cs="Arial"/>
          <w:sz w:val="18"/>
          <w:szCs w:val="18"/>
          <w:lang w:val="nl-NL"/>
        </w:rPr>
        <w:t xml:space="preserve"> of het bewijs opleverde voor </w:t>
      </w:r>
      <w:r w:rsidR="00D91772">
        <w:rPr>
          <w:rFonts w:ascii="Arial" w:hAnsi="Arial" w:cs="Arial"/>
          <w:sz w:val="18"/>
          <w:szCs w:val="18"/>
          <w:lang w:val="nl-NL"/>
        </w:rPr>
        <w:t>hun groeps</w:t>
      </w:r>
      <w:r w:rsidR="007259D8" w:rsidRPr="000B28F5">
        <w:rPr>
          <w:rFonts w:ascii="Arial" w:hAnsi="Arial" w:cs="Arial"/>
          <w:sz w:val="18"/>
          <w:szCs w:val="18"/>
          <w:lang w:val="nl-NL"/>
        </w:rPr>
        <w:t>bewering</w:t>
      </w:r>
      <w:r w:rsidR="006028FF">
        <w:rPr>
          <w:rFonts w:ascii="Arial" w:hAnsi="Arial" w:cs="Arial"/>
          <w:sz w:val="18"/>
          <w:szCs w:val="18"/>
          <w:lang w:val="nl-NL"/>
        </w:rPr>
        <w:t>)</w:t>
      </w:r>
      <w:r w:rsidR="00CB31DE" w:rsidRPr="000B28F5">
        <w:rPr>
          <w:rFonts w:ascii="Arial" w:hAnsi="Arial" w:cs="Arial"/>
          <w:sz w:val="18"/>
          <w:szCs w:val="18"/>
          <w:lang w:val="nl-NL"/>
        </w:rPr>
        <w:t xml:space="preserve">, schreven zij op dat dat niet het geval was. Zij </w:t>
      </w:r>
      <w:r w:rsidR="004F6C71" w:rsidRPr="000B28F5">
        <w:rPr>
          <w:rFonts w:ascii="Arial" w:hAnsi="Arial" w:cs="Arial"/>
          <w:sz w:val="18"/>
          <w:szCs w:val="18"/>
          <w:lang w:val="nl-NL"/>
        </w:rPr>
        <w:t>hadden geen</w:t>
      </w:r>
      <w:r w:rsidR="00CB31DE" w:rsidRPr="000B28F5">
        <w:rPr>
          <w:rFonts w:ascii="Arial" w:hAnsi="Arial" w:cs="Arial"/>
          <w:sz w:val="18"/>
          <w:szCs w:val="18"/>
          <w:lang w:val="nl-NL"/>
        </w:rPr>
        <w:t xml:space="preserve"> experiment ontw</w:t>
      </w:r>
      <w:r w:rsidR="004F6C71" w:rsidRPr="000B28F5">
        <w:rPr>
          <w:rFonts w:ascii="Arial" w:hAnsi="Arial" w:cs="Arial"/>
          <w:sz w:val="18"/>
          <w:szCs w:val="18"/>
          <w:lang w:val="nl-NL"/>
        </w:rPr>
        <w:t>o</w:t>
      </w:r>
      <w:r w:rsidR="00CB31DE" w:rsidRPr="000B28F5">
        <w:rPr>
          <w:rFonts w:ascii="Arial" w:hAnsi="Arial" w:cs="Arial"/>
          <w:sz w:val="18"/>
          <w:szCs w:val="18"/>
          <w:lang w:val="nl-NL"/>
        </w:rPr>
        <w:t xml:space="preserve">rpen dat hun </w:t>
      </w:r>
      <w:r w:rsidR="007259D8" w:rsidRPr="000B28F5">
        <w:rPr>
          <w:rFonts w:ascii="Arial" w:hAnsi="Arial" w:cs="Arial"/>
          <w:sz w:val="18"/>
          <w:szCs w:val="18"/>
          <w:lang w:val="nl-NL"/>
        </w:rPr>
        <w:t>bewering</w:t>
      </w:r>
      <w:r w:rsidR="00CB31DE" w:rsidRPr="000B28F5">
        <w:rPr>
          <w:rFonts w:ascii="Arial" w:hAnsi="Arial" w:cs="Arial"/>
          <w:sz w:val="18"/>
          <w:szCs w:val="18"/>
          <w:lang w:val="nl-NL"/>
        </w:rPr>
        <w:t xml:space="preserve"> zou kunnen onderbouwen, maar zij gingen wel verder op onderzoek uit naar het fenomeen: zou hetzelfde gebeuren met cola?</w:t>
      </w:r>
    </w:p>
    <w:p w:rsidR="000F3B7A" w:rsidRDefault="000F3B7A" w:rsidP="00DD4749">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0F3B7A" w:rsidRPr="00B56BCE" w:rsidTr="00141614">
        <w:tc>
          <w:tcPr>
            <w:tcW w:w="5817" w:type="dxa"/>
            <w:tcBorders>
              <w:top w:val="single" w:sz="8" w:space="0" w:color="auto"/>
              <w:left w:val="single" w:sz="8" w:space="0" w:color="auto"/>
              <w:bottom w:val="single" w:sz="8" w:space="0" w:color="auto"/>
              <w:right w:val="single" w:sz="8" w:space="0" w:color="auto"/>
            </w:tcBorders>
          </w:tcPr>
          <w:p w:rsidR="000F3B7A" w:rsidRDefault="00571251" w:rsidP="00DD4749">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34EAA2D7" wp14:editId="2875DCF6">
                  <wp:extent cx="3497283" cy="551666"/>
                  <wp:effectExtent l="0" t="0" r="0" b="127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542090" cy="558734"/>
                          </a:xfrm>
                          <a:prstGeom prst="rect">
                            <a:avLst/>
                          </a:prstGeom>
                          <a:noFill/>
                          <a:ln w="9525">
                            <a:noFill/>
                            <a:miter lim="800000"/>
                            <a:headEnd/>
                            <a:tailEnd/>
                          </a:ln>
                        </pic:spPr>
                      </pic:pic>
                    </a:graphicData>
                  </a:graphic>
                </wp:inline>
              </w:drawing>
            </w:r>
          </w:p>
          <w:p w:rsidR="00D91772" w:rsidRDefault="00D91772" w:rsidP="00DD4749">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087EFB25" wp14:editId="0A756E4C">
                  <wp:extent cx="2291937" cy="1662797"/>
                  <wp:effectExtent l="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2295967" cy="1665721"/>
                          </a:xfrm>
                          <a:prstGeom prst="rect">
                            <a:avLst/>
                          </a:prstGeom>
                          <a:noFill/>
                          <a:ln w="9525">
                            <a:noFill/>
                            <a:miter lim="800000"/>
                            <a:headEnd/>
                            <a:tailEnd/>
                          </a:ln>
                        </pic:spPr>
                      </pic:pic>
                    </a:graphicData>
                  </a:graphic>
                </wp:inline>
              </w:drawing>
            </w:r>
          </w:p>
        </w:tc>
        <w:tc>
          <w:tcPr>
            <w:tcW w:w="284" w:type="dxa"/>
            <w:tcBorders>
              <w:left w:val="single" w:sz="8" w:space="0" w:color="auto"/>
            </w:tcBorders>
          </w:tcPr>
          <w:p w:rsidR="000F3B7A" w:rsidRDefault="000F3B7A" w:rsidP="00DD4749">
            <w:pPr>
              <w:tabs>
                <w:tab w:val="left" w:pos="284"/>
              </w:tabs>
              <w:rPr>
                <w:rFonts w:ascii="Arial" w:hAnsi="Arial" w:cs="Arial"/>
                <w:sz w:val="18"/>
                <w:szCs w:val="18"/>
                <w:lang w:val="nl-NL"/>
              </w:rPr>
            </w:pPr>
          </w:p>
        </w:tc>
        <w:tc>
          <w:tcPr>
            <w:tcW w:w="3313" w:type="dxa"/>
          </w:tcPr>
          <w:p w:rsidR="000F3B7A" w:rsidRPr="00571251" w:rsidRDefault="00571251" w:rsidP="00D91772">
            <w:pPr>
              <w:tabs>
                <w:tab w:val="left" w:pos="284"/>
              </w:tabs>
              <w:rPr>
                <w:rFonts w:ascii="Arial" w:hAnsi="Arial" w:cs="Arial"/>
                <w:sz w:val="16"/>
                <w:szCs w:val="16"/>
                <w:lang w:val="nl-NL"/>
              </w:rPr>
            </w:pPr>
            <w:r w:rsidRPr="00571251">
              <w:rPr>
                <w:rFonts w:ascii="Arial" w:hAnsi="Arial" w:cs="Arial"/>
                <w:sz w:val="16"/>
                <w:szCs w:val="16"/>
                <w:lang w:val="nl-NL"/>
              </w:rPr>
              <w:t xml:space="preserve">Figuur 7. </w:t>
            </w:r>
            <w:r w:rsidR="00D91772">
              <w:rPr>
                <w:rFonts w:ascii="Arial" w:hAnsi="Arial" w:cs="Arial"/>
                <w:sz w:val="16"/>
                <w:szCs w:val="16"/>
                <w:lang w:val="nl-NL"/>
              </w:rPr>
              <w:t>De g</w:t>
            </w:r>
            <w:r w:rsidRPr="00571251">
              <w:rPr>
                <w:rFonts w:ascii="Arial" w:hAnsi="Arial" w:cs="Arial"/>
                <w:sz w:val="16"/>
                <w:szCs w:val="16"/>
                <w:lang w:val="nl-NL"/>
              </w:rPr>
              <w:t>roepsbewering</w:t>
            </w:r>
            <w:r w:rsidR="00D91772">
              <w:rPr>
                <w:rFonts w:ascii="Arial" w:hAnsi="Arial" w:cs="Arial"/>
                <w:sz w:val="16"/>
                <w:szCs w:val="16"/>
                <w:lang w:val="nl-NL"/>
              </w:rPr>
              <w:t xml:space="preserve"> en de opzet van het experiment over condensatie</w:t>
            </w:r>
            <w:r w:rsidRPr="00571251">
              <w:rPr>
                <w:rFonts w:ascii="Arial" w:hAnsi="Arial" w:cs="Arial"/>
                <w:sz w:val="16"/>
                <w:szCs w:val="16"/>
                <w:lang w:val="nl-NL"/>
              </w:rPr>
              <w:t>.</w:t>
            </w:r>
          </w:p>
        </w:tc>
      </w:tr>
    </w:tbl>
    <w:p w:rsidR="000F3B7A" w:rsidRDefault="000F3B7A" w:rsidP="00DD4749">
      <w:pPr>
        <w:tabs>
          <w:tab w:val="left" w:pos="284"/>
        </w:tabs>
        <w:rPr>
          <w:rFonts w:ascii="Arial" w:hAnsi="Arial" w:cs="Arial"/>
          <w:sz w:val="18"/>
          <w:szCs w:val="18"/>
          <w:lang w:val="nl-NL"/>
        </w:rPr>
      </w:pPr>
    </w:p>
    <w:p w:rsidR="00AA0A5A" w:rsidRPr="000B28F5" w:rsidRDefault="005035D9" w:rsidP="00DD4749">
      <w:pPr>
        <w:tabs>
          <w:tab w:val="left" w:pos="284"/>
        </w:tabs>
        <w:rPr>
          <w:rFonts w:ascii="Arial" w:hAnsi="Arial" w:cs="Arial"/>
          <w:sz w:val="18"/>
          <w:szCs w:val="18"/>
          <w:lang w:val="nl-NL"/>
        </w:rPr>
      </w:pPr>
      <w:r w:rsidRPr="000B28F5">
        <w:rPr>
          <w:rFonts w:ascii="Arial" w:hAnsi="Arial" w:cs="Arial"/>
          <w:sz w:val="18"/>
          <w:szCs w:val="18"/>
          <w:lang w:val="nl-NL"/>
        </w:rPr>
        <w:t>De variatie aan experimenten</w:t>
      </w:r>
      <w:r w:rsidR="00047763" w:rsidRPr="000B28F5">
        <w:rPr>
          <w:rFonts w:ascii="Arial" w:hAnsi="Arial" w:cs="Arial"/>
          <w:sz w:val="18"/>
          <w:szCs w:val="18"/>
          <w:lang w:val="nl-NL"/>
        </w:rPr>
        <w:t xml:space="preserve"> die de </w:t>
      </w:r>
      <w:r w:rsidR="006E55DA" w:rsidRPr="000B28F5">
        <w:rPr>
          <w:rFonts w:ascii="Arial" w:hAnsi="Arial" w:cs="Arial"/>
          <w:sz w:val="18"/>
          <w:szCs w:val="18"/>
          <w:lang w:val="nl-NL"/>
        </w:rPr>
        <w:t>leerlingen</w:t>
      </w:r>
      <w:r w:rsidR="00047763" w:rsidRPr="000B28F5">
        <w:rPr>
          <w:rFonts w:ascii="Arial" w:hAnsi="Arial" w:cs="Arial"/>
          <w:sz w:val="18"/>
          <w:szCs w:val="18"/>
          <w:lang w:val="nl-NL"/>
        </w:rPr>
        <w:t xml:space="preserve"> bedachten</w:t>
      </w:r>
      <w:r w:rsidR="004F3425" w:rsidRPr="000B28F5">
        <w:rPr>
          <w:rFonts w:ascii="Arial" w:hAnsi="Arial" w:cs="Arial"/>
          <w:sz w:val="18"/>
          <w:szCs w:val="18"/>
          <w:lang w:val="nl-NL"/>
        </w:rPr>
        <w:t>,</w:t>
      </w:r>
      <w:r w:rsidRPr="000B28F5">
        <w:rPr>
          <w:rFonts w:ascii="Arial" w:hAnsi="Arial" w:cs="Arial"/>
          <w:sz w:val="18"/>
          <w:szCs w:val="18"/>
          <w:lang w:val="nl-NL"/>
        </w:rPr>
        <w:t xml:space="preserve"> verschilde tussen de concept cartoons. In de les waar</w:t>
      </w:r>
      <w:r w:rsidR="006028FF">
        <w:rPr>
          <w:rFonts w:ascii="Arial" w:hAnsi="Arial" w:cs="Arial"/>
          <w:sz w:val="18"/>
          <w:szCs w:val="18"/>
          <w:lang w:val="nl-NL"/>
        </w:rPr>
        <w:t>in</w:t>
      </w:r>
      <w:r w:rsidRPr="000B28F5">
        <w:rPr>
          <w:rFonts w:ascii="Arial" w:hAnsi="Arial" w:cs="Arial"/>
          <w:sz w:val="18"/>
          <w:szCs w:val="18"/>
          <w:lang w:val="nl-NL"/>
        </w:rPr>
        <w:t xml:space="preserve"> </w:t>
      </w:r>
      <w:r w:rsidR="006028FF">
        <w:rPr>
          <w:rFonts w:ascii="Arial" w:hAnsi="Arial" w:cs="Arial"/>
          <w:sz w:val="18"/>
          <w:szCs w:val="18"/>
          <w:lang w:val="nl-NL"/>
        </w:rPr>
        <w:t xml:space="preserve">de cartoon over schaduwen </w:t>
      </w:r>
      <w:r w:rsidRPr="000B28F5">
        <w:rPr>
          <w:rFonts w:ascii="Arial" w:hAnsi="Arial" w:cs="Arial"/>
          <w:sz w:val="18"/>
          <w:szCs w:val="18"/>
          <w:lang w:val="nl-NL"/>
        </w:rPr>
        <w:t>werd gebruikt</w:t>
      </w:r>
      <w:r w:rsidR="00AE16F3">
        <w:rPr>
          <w:rFonts w:ascii="Arial" w:hAnsi="Arial" w:cs="Arial"/>
          <w:sz w:val="18"/>
          <w:szCs w:val="18"/>
          <w:lang w:val="nl-NL"/>
        </w:rPr>
        <w:t>,</w:t>
      </w:r>
      <w:r w:rsidRPr="000B28F5">
        <w:rPr>
          <w:rFonts w:ascii="Arial" w:hAnsi="Arial" w:cs="Arial"/>
          <w:sz w:val="18"/>
          <w:szCs w:val="18"/>
          <w:lang w:val="nl-NL"/>
        </w:rPr>
        <w:t xml:space="preserve"> was er weinig variatie tussen de groepen. Er was interventie van de </w:t>
      </w:r>
      <w:r w:rsidR="005D665F" w:rsidRPr="000B28F5">
        <w:rPr>
          <w:rFonts w:ascii="Arial" w:hAnsi="Arial" w:cs="Arial"/>
          <w:sz w:val="18"/>
          <w:szCs w:val="18"/>
          <w:lang w:val="nl-NL"/>
        </w:rPr>
        <w:t>docent</w:t>
      </w:r>
      <w:r w:rsidRPr="000B28F5">
        <w:rPr>
          <w:rFonts w:ascii="Arial" w:hAnsi="Arial" w:cs="Arial"/>
          <w:sz w:val="18"/>
          <w:szCs w:val="18"/>
          <w:lang w:val="nl-NL"/>
        </w:rPr>
        <w:t xml:space="preserve"> nodig om</w:t>
      </w:r>
      <w:r w:rsidR="00047763" w:rsidRPr="000B28F5">
        <w:rPr>
          <w:rFonts w:ascii="Arial" w:hAnsi="Arial" w:cs="Arial"/>
          <w:sz w:val="18"/>
          <w:szCs w:val="18"/>
          <w:lang w:val="nl-NL"/>
        </w:rPr>
        <w:t xml:space="preserve"> </w:t>
      </w:r>
      <w:r w:rsidRPr="000B28F5">
        <w:rPr>
          <w:rFonts w:ascii="Arial" w:hAnsi="Arial" w:cs="Arial"/>
          <w:sz w:val="18"/>
          <w:szCs w:val="18"/>
          <w:lang w:val="nl-NL"/>
        </w:rPr>
        <w:t xml:space="preserve">de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aan te zetten tot meer onderzoek naar het fenomeen schaduwen. Z</w:t>
      </w:r>
      <w:r w:rsidR="00AE16F3">
        <w:rPr>
          <w:rFonts w:ascii="Arial" w:hAnsi="Arial" w:cs="Arial"/>
          <w:sz w:val="18"/>
          <w:szCs w:val="18"/>
          <w:lang w:val="nl-NL"/>
        </w:rPr>
        <w:t>e</w:t>
      </w:r>
      <w:r w:rsidRPr="000B28F5">
        <w:rPr>
          <w:rFonts w:ascii="Arial" w:hAnsi="Arial" w:cs="Arial"/>
          <w:sz w:val="18"/>
          <w:szCs w:val="18"/>
          <w:lang w:val="nl-NL"/>
        </w:rPr>
        <w:t xml:space="preserve"> kwamen uit zichzelf niet op het idee om te onderzoeken of </w:t>
      </w:r>
      <w:r w:rsidR="006028FF">
        <w:rPr>
          <w:rFonts w:ascii="Arial" w:hAnsi="Arial" w:cs="Arial"/>
          <w:sz w:val="18"/>
          <w:szCs w:val="18"/>
          <w:lang w:val="nl-NL"/>
        </w:rPr>
        <w:t xml:space="preserve">bijvoorbeeld </w:t>
      </w:r>
      <w:r w:rsidRPr="000B28F5">
        <w:rPr>
          <w:rFonts w:ascii="Arial" w:hAnsi="Arial" w:cs="Arial"/>
          <w:sz w:val="18"/>
          <w:szCs w:val="18"/>
          <w:lang w:val="nl-NL"/>
        </w:rPr>
        <w:t xml:space="preserve">de kleur van de lichtbron een rol speelt bij schaduwen. </w:t>
      </w:r>
      <w:r w:rsidR="00141614">
        <w:rPr>
          <w:rFonts w:ascii="Arial" w:hAnsi="Arial" w:cs="Arial"/>
          <w:sz w:val="18"/>
          <w:szCs w:val="18"/>
          <w:lang w:val="nl-NL"/>
        </w:rPr>
        <w:t>I</w:t>
      </w:r>
      <w:r w:rsidRPr="000B28F5">
        <w:rPr>
          <w:rFonts w:ascii="Arial" w:hAnsi="Arial" w:cs="Arial"/>
          <w:sz w:val="18"/>
          <w:szCs w:val="18"/>
          <w:lang w:val="nl-NL"/>
        </w:rPr>
        <w:t xml:space="preserve">n de les </w:t>
      </w:r>
      <w:r w:rsidR="004F6C71" w:rsidRPr="000B28F5">
        <w:rPr>
          <w:rFonts w:ascii="Arial" w:hAnsi="Arial" w:cs="Arial"/>
          <w:sz w:val="18"/>
          <w:szCs w:val="18"/>
          <w:lang w:val="nl-NL"/>
        </w:rPr>
        <w:t xml:space="preserve">met </w:t>
      </w:r>
      <w:r w:rsidRPr="000B28F5">
        <w:rPr>
          <w:rFonts w:ascii="Arial" w:hAnsi="Arial" w:cs="Arial"/>
          <w:sz w:val="18"/>
          <w:szCs w:val="18"/>
          <w:lang w:val="nl-NL"/>
        </w:rPr>
        <w:t>de cartoon o</w:t>
      </w:r>
      <w:r w:rsidR="00D13234" w:rsidRPr="000B28F5">
        <w:rPr>
          <w:rFonts w:ascii="Arial" w:hAnsi="Arial" w:cs="Arial"/>
          <w:sz w:val="18"/>
          <w:szCs w:val="18"/>
          <w:lang w:val="nl-NL"/>
        </w:rPr>
        <w:t xml:space="preserve">ver wrijving </w:t>
      </w:r>
      <w:r w:rsidRPr="000B28F5">
        <w:rPr>
          <w:rFonts w:ascii="Arial" w:hAnsi="Arial" w:cs="Arial"/>
          <w:sz w:val="18"/>
          <w:szCs w:val="18"/>
          <w:lang w:val="nl-NL"/>
        </w:rPr>
        <w:t xml:space="preserve">ontwierpen de </w:t>
      </w:r>
      <w:r w:rsidR="006E55DA" w:rsidRPr="000B28F5">
        <w:rPr>
          <w:rFonts w:ascii="Arial" w:hAnsi="Arial" w:cs="Arial"/>
          <w:sz w:val="18"/>
          <w:szCs w:val="18"/>
          <w:lang w:val="nl-NL"/>
        </w:rPr>
        <w:t>leerlingen</w:t>
      </w:r>
      <w:r w:rsidR="00141614">
        <w:rPr>
          <w:rFonts w:ascii="Arial" w:hAnsi="Arial" w:cs="Arial"/>
          <w:sz w:val="18"/>
          <w:szCs w:val="18"/>
          <w:lang w:val="nl-NL"/>
        </w:rPr>
        <w:t xml:space="preserve"> echter</w:t>
      </w:r>
      <w:r w:rsidRPr="000B28F5">
        <w:rPr>
          <w:rFonts w:ascii="Arial" w:hAnsi="Arial" w:cs="Arial"/>
          <w:sz w:val="18"/>
          <w:szCs w:val="18"/>
          <w:lang w:val="nl-NL"/>
        </w:rPr>
        <w:t xml:space="preserve"> een bre</w:t>
      </w:r>
      <w:r w:rsidR="00AE16F3">
        <w:rPr>
          <w:rFonts w:ascii="Arial" w:hAnsi="Arial" w:cs="Arial"/>
          <w:sz w:val="18"/>
          <w:szCs w:val="18"/>
          <w:lang w:val="nl-NL"/>
        </w:rPr>
        <w:t>e</w:t>
      </w:r>
      <w:r w:rsidRPr="000B28F5">
        <w:rPr>
          <w:rFonts w:ascii="Arial" w:hAnsi="Arial" w:cs="Arial"/>
          <w:sz w:val="18"/>
          <w:szCs w:val="18"/>
          <w:lang w:val="nl-NL"/>
        </w:rPr>
        <w:t xml:space="preserve">d </w:t>
      </w:r>
      <w:r w:rsidR="00AE16F3">
        <w:rPr>
          <w:rFonts w:ascii="Arial" w:hAnsi="Arial" w:cs="Arial"/>
          <w:sz w:val="18"/>
          <w:szCs w:val="18"/>
          <w:lang w:val="nl-NL"/>
        </w:rPr>
        <w:t>scala</w:t>
      </w:r>
      <w:r w:rsidRPr="000B28F5">
        <w:rPr>
          <w:rFonts w:ascii="Arial" w:hAnsi="Arial" w:cs="Arial"/>
          <w:sz w:val="18"/>
          <w:szCs w:val="18"/>
          <w:lang w:val="nl-NL"/>
        </w:rPr>
        <w:t xml:space="preserve"> aan experimenten. Een groepje ontwierp bijvoorbeeld een experiment waarmee gemeten kon worden welke afstand een knikker aflegt als </w:t>
      </w:r>
      <w:r w:rsidR="004F3425" w:rsidRPr="000B28F5">
        <w:rPr>
          <w:rFonts w:ascii="Arial" w:hAnsi="Arial" w:cs="Arial"/>
          <w:sz w:val="18"/>
          <w:szCs w:val="18"/>
          <w:lang w:val="nl-NL"/>
        </w:rPr>
        <w:t xml:space="preserve">hij </w:t>
      </w:r>
      <w:r w:rsidRPr="000B28F5">
        <w:rPr>
          <w:rFonts w:ascii="Arial" w:hAnsi="Arial" w:cs="Arial"/>
          <w:sz w:val="18"/>
          <w:szCs w:val="18"/>
          <w:lang w:val="nl-NL"/>
        </w:rPr>
        <w:t>van een steile, gladde helling komt afrollen. Een ander groepje ontwierp een experiment om te zien of een speelgoedautootje verder zou doorrollen op gras of op asfalt</w:t>
      </w:r>
      <w:r w:rsidR="00AE16F3">
        <w:rPr>
          <w:rFonts w:ascii="Arial" w:hAnsi="Arial" w:cs="Arial"/>
          <w:sz w:val="18"/>
          <w:szCs w:val="18"/>
          <w:lang w:val="nl-NL"/>
        </w:rPr>
        <w:t xml:space="preserve"> zonder </w:t>
      </w:r>
      <w:r w:rsidRPr="000B28F5">
        <w:rPr>
          <w:rFonts w:ascii="Arial" w:hAnsi="Arial" w:cs="Arial"/>
          <w:sz w:val="18"/>
          <w:szCs w:val="18"/>
          <w:lang w:val="nl-NL"/>
        </w:rPr>
        <w:t>de helling zelf</w:t>
      </w:r>
      <w:r w:rsidR="00AE16F3">
        <w:rPr>
          <w:rFonts w:ascii="Arial" w:hAnsi="Arial" w:cs="Arial"/>
          <w:sz w:val="18"/>
          <w:szCs w:val="18"/>
          <w:lang w:val="nl-NL"/>
        </w:rPr>
        <w:t xml:space="preserve"> te variëren</w:t>
      </w:r>
      <w:r w:rsidRPr="000B28F5">
        <w:rPr>
          <w:rFonts w:ascii="Arial" w:hAnsi="Arial" w:cs="Arial"/>
          <w:sz w:val="18"/>
          <w:szCs w:val="18"/>
          <w:lang w:val="nl-NL"/>
        </w:rPr>
        <w:t>. Weer een ander groep</w:t>
      </w:r>
      <w:r w:rsidR="00AE16F3">
        <w:rPr>
          <w:rFonts w:ascii="Arial" w:hAnsi="Arial" w:cs="Arial"/>
          <w:sz w:val="18"/>
          <w:szCs w:val="18"/>
          <w:lang w:val="nl-NL"/>
        </w:rPr>
        <w:t>je</w:t>
      </w:r>
      <w:r w:rsidRPr="000B28F5">
        <w:rPr>
          <w:rFonts w:ascii="Arial" w:hAnsi="Arial" w:cs="Arial"/>
          <w:sz w:val="18"/>
          <w:szCs w:val="18"/>
          <w:lang w:val="nl-NL"/>
        </w:rPr>
        <w:t xml:space="preserve"> probeerde een speelgoedauto af te remmen met een opgeblazen ballon eraan vast.</w:t>
      </w:r>
    </w:p>
    <w:p w:rsidR="00F85405" w:rsidRPr="000B28F5" w:rsidRDefault="00F85405" w:rsidP="00DD4749">
      <w:pPr>
        <w:tabs>
          <w:tab w:val="left" w:pos="284"/>
        </w:tabs>
        <w:rPr>
          <w:rFonts w:ascii="Arial" w:hAnsi="Arial" w:cs="Arial"/>
          <w:sz w:val="18"/>
          <w:szCs w:val="18"/>
          <w:lang w:val="nl-NL"/>
        </w:rPr>
      </w:pPr>
    </w:p>
    <w:p w:rsidR="008617AE" w:rsidRPr="00D06107" w:rsidRDefault="008617AE" w:rsidP="00DD4749">
      <w:pPr>
        <w:tabs>
          <w:tab w:val="left" w:pos="284"/>
        </w:tabs>
        <w:rPr>
          <w:rFonts w:ascii="Arial" w:hAnsi="Arial" w:cs="Arial"/>
          <w:b/>
          <w:sz w:val="18"/>
          <w:szCs w:val="18"/>
          <w:lang w:val="nl-NL"/>
        </w:rPr>
      </w:pPr>
      <w:r w:rsidRPr="00D06107">
        <w:rPr>
          <w:rFonts w:ascii="Arial" w:hAnsi="Arial" w:cs="Arial"/>
          <w:b/>
          <w:sz w:val="18"/>
          <w:szCs w:val="18"/>
          <w:lang w:val="nl-NL"/>
        </w:rPr>
        <w:t>R</w:t>
      </w:r>
      <w:r w:rsidR="001516B0" w:rsidRPr="00D06107">
        <w:rPr>
          <w:rFonts w:ascii="Arial" w:hAnsi="Arial" w:cs="Arial"/>
          <w:b/>
          <w:sz w:val="18"/>
          <w:szCs w:val="18"/>
          <w:lang w:val="nl-NL"/>
        </w:rPr>
        <w:t>edeneren met bewijs</w:t>
      </w:r>
    </w:p>
    <w:p w:rsidR="00901340" w:rsidRPr="000B28F5" w:rsidRDefault="007718AA" w:rsidP="00DD4749">
      <w:pPr>
        <w:tabs>
          <w:tab w:val="left" w:pos="284"/>
        </w:tabs>
        <w:rPr>
          <w:rFonts w:ascii="Arial" w:hAnsi="Arial" w:cs="Arial"/>
          <w:sz w:val="18"/>
          <w:szCs w:val="18"/>
          <w:lang w:val="nl-NL"/>
        </w:rPr>
      </w:pPr>
      <w:r w:rsidRPr="000B28F5">
        <w:rPr>
          <w:rFonts w:ascii="Arial" w:hAnsi="Arial" w:cs="Arial"/>
          <w:sz w:val="18"/>
          <w:szCs w:val="18"/>
          <w:lang w:val="nl-NL"/>
        </w:rPr>
        <w:lastRenderedPageBreak/>
        <w:t xml:space="preserve">We waren niet alleen </w:t>
      </w:r>
      <w:r w:rsidR="001516B0" w:rsidRPr="000B28F5">
        <w:rPr>
          <w:rFonts w:ascii="Arial" w:hAnsi="Arial" w:cs="Arial"/>
          <w:sz w:val="18"/>
          <w:szCs w:val="18"/>
          <w:lang w:val="nl-NL"/>
        </w:rPr>
        <w:t>geïnteresseerd</w:t>
      </w:r>
      <w:r w:rsidRPr="000B28F5">
        <w:rPr>
          <w:rFonts w:ascii="Arial" w:hAnsi="Arial" w:cs="Arial"/>
          <w:sz w:val="18"/>
          <w:szCs w:val="18"/>
          <w:lang w:val="nl-NL"/>
        </w:rPr>
        <w:t xml:space="preserve"> </w:t>
      </w:r>
      <w:r w:rsidR="00D06107">
        <w:rPr>
          <w:rFonts w:ascii="Arial" w:hAnsi="Arial" w:cs="Arial"/>
          <w:sz w:val="18"/>
          <w:szCs w:val="18"/>
          <w:lang w:val="nl-NL"/>
        </w:rPr>
        <w:t xml:space="preserve">in een antwoord op de vraag </w:t>
      </w:r>
      <w:r w:rsidRPr="000B28F5">
        <w:rPr>
          <w:rFonts w:ascii="Arial" w:hAnsi="Arial" w:cs="Arial"/>
          <w:sz w:val="18"/>
          <w:szCs w:val="18"/>
          <w:lang w:val="nl-NL"/>
        </w:rPr>
        <w:t xml:space="preserve">of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in staat zouden zijn om experimenten te ontwerpen, maar ook</w:t>
      </w:r>
      <w:r w:rsidR="00D06107">
        <w:rPr>
          <w:rFonts w:ascii="Arial" w:hAnsi="Arial" w:cs="Arial"/>
          <w:sz w:val="18"/>
          <w:szCs w:val="18"/>
          <w:lang w:val="nl-NL"/>
        </w:rPr>
        <w:t xml:space="preserve"> in de </w:t>
      </w:r>
      <w:r w:rsidR="0053235F" w:rsidRPr="000B28F5">
        <w:rPr>
          <w:rFonts w:ascii="Arial" w:hAnsi="Arial" w:cs="Arial"/>
          <w:sz w:val="18"/>
          <w:szCs w:val="18"/>
          <w:lang w:val="nl-NL"/>
        </w:rPr>
        <w:t>kwaliteit</w:t>
      </w:r>
      <w:r w:rsidR="00D06107">
        <w:rPr>
          <w:rFonts w:ascii="Arial" w:hAnsi="Arial" w:cs="Arial"/>
          <w:sz w:val="18"/>
          <w:szCs w:val="18"/>
          <w:lang w:val="nl-NL"/>
        </w:rPr>
        <w:t xml:space="preserve"> van die experimenten – </w:t>
      </w:r>
      <w:r w:rsidR="0053235F" w:rsidRPr="000B28F5">
        <w:rPr>
          <w:rFonts w:ascii="Arial" w:hAnsi="Arial" w:cs="Arial"/>
          <w:sz w:val="18"/>
          <w:szCs w:val="18"/>
          <w:lang w:val="nl-NL"/>
        </w:rPr>
        <w:t>bijvoorbeeld</w:t>
      </w:r>
      <w:r w:rsidR="00D06107">
        <w:rPr>
          <w:rFonts w:ascii="Arial" w:hAnsi="Arial" w:cs="Arial"/>
          <w:sz w:val="18"/>
          <w:szCs w:val="18"/>
          <w:lang w:val="nl-NL"/>
        </w:rPr>
        <w:t xml:space="preserve"> </w:t>
      </w:r>
      <w:r w:rsidRPr="000B28F5">
        <w:rPr>
          <w:rFonts w:ascii="Arial" w:hAnsi="Arial" w:cs="Arial"/>
          <w:sz w:val="18"/>
          <w:szCs w:val="18"/>
          <w:lang w:val="nl-NL"/>
        </w:rPr>
        <w:t xml:space="preserve">of zij </w:t>
      </w:r>
      <w:r w:rsidR="00FA349C" w:rsidRPr="000B28F5">
        <w:rPr>
          <w:rFonts w:ascii="Arial" w:hAnsi="Arial" w:cs="Arial"/>
          <w:sz w:val="18"/>
          <w:szCs w:val="18"/>
          <w:lang w:val="nl-NL"/>
        </w:rPr>
        <w:t>hun waarnemingen en metingen</w:t>
      </w:r>
      <w:r w:rsidRPr="000B28F5">
        <w:rPr>
          <w:rFonts w:ascii="Arial" w:hAnsi="Arial" w:cs="Arial"/>
          <w:sz w:val="18"/>
          <w:szCs w:val="18"/>
          <w:lang w:val="nl-NL"/>
        </w:rPr>
        <w:t xml:space="preserve"> zouden gebruiken om hun </w:t>
      </w:r>
      <w:r w:rsidR="007259D8" w:rsidRPr="000B28F5">
        <w:rPr>
          <w:rFonts w:ascii="Arial" w:hAnsi="Arial" w:cs="Arial"/>
          <w:sz w:val="18"/>
          <w:szCs w:val="18"/>
          <w:lang w:val="nl-NL"/>
        </w:rPr>
        <w:t>bewering</w:t>
      </w:r>
      <w:r w:rsidRPr="000B28F5">
        <w:rPr>
          <w:rFonts w:ascii="Arial" w:hAnsi="Arial" w:cs="Arial"/>
          <w:sz w:val="18"/>
          <w:szCs w:val="18"/>
          <w:lang w:val="nl-NL"/>
        </w:rPr>
        <w:t xml:space="preserve"> te ondersteunen of te </w:t>
      </w:r>
      <w:r w:rsidR="004F6C71" w:rsidRPr="000B28F5">
        <w:rPr>
          <w:rFonts w:ascii="Arial" w:hAnsi="Arial" w:cs="Arial"/>
          <w:sz w:val="18"/>
          <w:szCs w:val="18"/>
          <w:lang w:val="nl-NL"/>
        </w:rPr>
        <w:t>verwerpen.</w:t>
      </w:r>
      <w:r w:rsidR="00141614">
        <w:rPr>
          <w:rFonts w:ascii="Arial" w:hAnsi="Arial" w:cs="Arial"/>
          <w:sz w:val="18"/>
          <w:szCs w:val="18"/>
          <w:lang w:val="nl-NL"/>
        </w:rPr>
        <w:t xml:space="preserve"> Bij drie activiteiten van zeven groepen hadden er 21 groepswerkbladen moeten zijn, maar daarvan werden er vier niet ingeleverd. Van de zeventien ingeleverde groepswerkbladen grijpen er twaalf bij de </w:t>
      </w:r>
      <w:r w:rsidRPr="000B28F5">
        <w:rPr>
          <w:rFonts w:ascii="Arial" w:hAnsi="Arial" w:cs="Arial"/>
          <w:sz w:val="18"/>
          <w:szCs w:val="18"/>
          <w:lang w:val="nl-NL"/>
        </w:rPr>
        <w:t xml:space="preserve">groepsconclusies terug op de oorspronkelijke </w:t>
      </w:r>
      <w:r w:rsidR="007259D8" w:rsidRPr="000B28F5">
        <w:rPr>
          <w:rFonts w:ascii="Arial" w:hAnsi="Arial" w:cs="Arial"/>
          <w:sz w:val="18"/>
          <w:szCs w:val="18"/>
          <w:lang w:val="nl-NL"/>
        </w:rPr>
        <w:t>bewering</w:t>
      </w:r>
      <w:r w:rsidRPr="000B28F5">
        <w:rPr>
          <w:rFonts w:ascii="Arial" w:hAnsi="Arial" w:cs="Arial"/>
          <w:sz w:val="18"/>
          <w:szCs w:val="18"/>
          <w:lang w:val="nl-NL"/>
        </w:rPr>
        <w:t xml:space="preserve"> en worden de resultaten gebruikt om de </w:t>
      </w:r>
      <w:r w:rsidR="007259D8" w:rsidRPr="000B28F5">
        <w:rPr>
          <w:rFonts w:ascii="Arial" w:hAnsi="Arial" w:cs="Arial"/>
          <w:sz w:val="18"/>
          <w:szCs w:val="18"/>
          <w:lang w:val="nl-NL"/>
        </w:rPr>
        <w:t>bewering</w:t>
      </w:r>
      <w:r w:rsidR="002030C7" w:rsidRPr="000B28F5">
        <w:rPr>
          <w:rFonts w:ascii="Arial" w:hAnsi="Arial" w:cs="Arial"/>
          <w:sz w:val="18"/>
          <w:szCs w:val="18"/>
          <w:lang w:val="nl-NL"/>
        </w:rPr>
        <w:t xml:space="preserve"> te ondersteunen </w:t>
      </w:r>
      <w:r w:rsidR="00AE16F3">
        <w:rPr>
          <w:rFonts w:ascii="Arial" w:hAnsi="Arial" w:cs="Arial"/>
          <w:sz w:val="18"/>
          <w:szCs w:val="18"/>
          <w:lang w:val="nl-NL"/>
        </w:rPr>
        <w:t>of</w:t>
      </w:r>
      <w:r w:rsidRPr="000B28F5">
        <w:rPr>
          <w:rFonts w:ascii="Arial" w:hAnsi="Arial" w:cs="Arial"/>
          <w:sz w:val="18"/>
          <w:szCs w:val="18"/>
          <w:lang w:val="nl-NL"/>
        </w:rPr>
        <w:t xml:space="preserve"> </w:t>
      </w:r>
      <w:r w:rsidR="002C3B7A" w:rsidRPr="000B28F5">
        <w:rPr>
          <w:rFonts w:ascii="Arial" w:hAnsi="Arial" w:cs="Arial"/>
          <w:sz w:val="18"/>
          <w:szCs w:val="18"/>
          <w:lang w:val="nl-NL"/>
        </w:rPr>
        <w:t xml:space="preserve">te </w:t>
      </w:r>
      <w:r w:rsidRPr="000B28F5">
        <w:rPr>
          <w:rFonts w:ascii="Arial" w:hAnsi="Arial" w:cs="Arial"/>
          <w:sz w:val="18"/>
          <w:szCs w:val="18"/>
          <w:lang w:val="nl-NL"/>
        </w:rPr>
        <w:t>verwerpen</w:t>
      </w:r>
      <w:r w:rsidR="004445B4" w:rsidRPr="000B28F5">
        <w:rPr>
          <w:rFonts w:ascii="Arial" w:hAnsi="Arial" w:cs="Arial"/>
          <w:sz w:val="18"/>
          <w:szCs w:val="18"/>
          <w:lang w:val="nl-NL"/>
        </w:rPr>
        <w:t xml:space="preserve">. </w:t>
      </w:r>
      <w:r w:rsidR="00D06107">
        <w:rPr>
          <w:rFonts w:ascii="Arial" w:hAnsi="Arial" w:cs="Arial"/>
          <w:sz w:val="18"/>
          <w:szCs w:val="18"/>
          <w:lang w:val="nl-NL"/>
        </w:rPr>
        <w:t>Hieronder</w:t>
      </w:r>
      <w:r w:rsidR="004445B4" w:rsidRPr="000B28F5">
        <w:rPr>
          <w:rFonts w:ascii="Arial" w:hAnsi="Arial" w:cs="Arial"/>
          <w:sz w:val="18"/>
          <w:szCs w:val="18"/>
          <w:lang w:val="nl-NL"/>
        </w:rPr>
        <w:t xml:space="preserve"> worden</w:t>
      </w:r>
      <w:r w:rsidRPr="000B28F5">
        <w:rPr>
          <w:rFonts w:ascii="Arial" w:hAnsi="Arial" w:cs="Arial"/>
          <w:sz w:val="18"/>
          <w:szCs w:val="18"/>
          <w:lang w:val="nl-NL"/>
        </w:rPr>
        <w:t xml:space="preserve"> enkele voorbeelden </w:t>
      </w:r>
      <w:r w:rsidR="004445B4" w:rsidRPr="000B28F5">
        <w:rPr>
          <w:rFonts w:ascii="Arial" w:hAnsi="Arial" w:cs="Arial"/>
          <w:sz w:val="18"/>
          <w:szCs w:val="18"/>
          <w:lang w:val="nl-NL"/>
        </w:rPr>
        <w:t xml:space="preserve">gegeven </w:t>
      </w:r>
      <w:r w:rsidRPr="000B28F5">
        <w:rPr>
          <w:rFonts w:ascii="Arial" w:hAnsi="Arial" w:cs="Arial"/>
          <w:sz w:val="18"/>
          <w:szCs w:val="18"/>
          <w:lang w:val="nl-NL"/>
        </w:rPr>
        <w:t xml:space="preserve">van experimenten waarbij de resultaten </w:t>
      </w:r>
      <w:r w:rsidR="002030C7" w:rsidRPr="000B28F5">
        <w:rPr>
          <w:rFonts w:ascii="Arial" w:hAnsi="Arial" w:cs="Arial"/>
          <w:sz w:val="18"/>
          <w:szCs w:val="18"/>
          <w:lang w:val="nl-NL"/>
        </w:rPr>
        <w:t>teruggekoppeld we</w:t>
      </w:r>
      <w:r w:rsidR="007E08E0" w:rsidRPr="000B28F5">
        <w:rPr>
          <w:rFonts w:ascii="Arial" w:hAnsi="Arial" w:cs="Arial"/>
          <w:sz w:val="18"/>
          <w:szCs w:val="18"/>
          <w:lang w:val="nl-NL"/>
        </w:rPr>
        <w:t>rden naa</w:t>
      </w:r>
      <w:r w:rsidR="00D659E2" w:rsidRPr="000B28F5">
        <w:rPr>
          <w:rFonts w:ascii="Arial" w:hAnsi="Arial" w:cs="Arial"/>
          <w:sz w:val="18"/>
          <w:szCs w:val="18"/>
          <w:lang w:val="nl-NL"/>
        </w:rPr>
        <w:t>r</w:t>
      </w:r>
      <w:r w:rsidR="001E23C5" w:rsidRPr="000B28F5">
        <w:rPr>
          <w:rFonts w:ascii="Arial" w:hAnsi="Arial" w:cs="Arial"/>
          <w:sz w:val="18"/>
          <w:szCs w:val="18"/>
          <w:lang w:val="nl-NL"/>
        </w:rPr>
        <w:t xml:space="preserve"> </w:t>
      </w:r>
      <w:r w:rsidRPr="000B28F5">
        <w:rPr>
          <w:rFonts w:ascii="Arial" w:hAnsi="Arial" w:cs="Arial"/>
          <w:sz w:val="18"/>
          <w:szCs w:val="18"/>
          <w:lang w:val="nl-NL"/>
        </w:rPr>
        <w:t xml:space="preserve">de </w:t>
      </w:r>
      <w:r w:rsidR="007259D8" w:rsidRPr="000B28F5">
        <w:rPr>
          <w:rFonts w:ascii="Arial" w:hAnsi="Arial" w:cs="Arial"/>
          <w:sz w:val="18"/>
          <w:szCs w:val="18"/>
          <w:lang w:val="nl-NL"/>
        </w:rPr>
        <w:t>bewering</w:t>
      </w:r>
      <w:r w:rsidRPr="000B28F5">
        <w:rPr>
          <w:rFonts w:ascii="Arial" w:hAnsi="Arial" w:cs="Arial"/>
          <w:sz w:val="18"/>
          <w:szCs w:val="18"/>
          <w:lang w:val="nl-NL"/>
        </w:rPr>
        <w:t>.</w:t>
      </w:r>
    </w:p>
    <w:p w:rsidR="000C4090" w:rsidRDefault="00D06107" w:rsidP="00DD4749">
      <w:pPr>
        <w:tabs>
          <w:tab w:val="left" w:pos="284"/>
        </w:tabs>
        <w:rPr>
          <w:rFonts w:ascii="Arial" w:hAnsi="Arial" w:cs="Arial"/>
          <w:sz w:val="18"/>
          <w:szCs w:val="18"/>
          <w:lang w:val="nl-NL"/>
        </w:rPr>
      </w:pPr>
      <w:r>
        <w:rPr>
          <w:rFonts w:ascii="Arial" w:hAnsi="Arial" w:cs="Arial"/>
          <w:sz w:val="18"/>
          <w:szCs w:val="18"/>
          <w:lang w:val="nl-NL"/>
        </w:rPr>
        <w:tab/>
      </w:r>
      <w:r w:rsidR="004A1186" w:rsidRPr="000B28F5">
        <w:rPr>
          <w:rFonts w:ascii="Arial" w:hAnsi="Arial" w:cs="Arial"/>
          <w:sz w:val="18"/>
          <w:szCs w:val="18"/>
          <w:lang w:val="nl-NL"/>
        </w:rPr>
        <w:t xml:space="preserve">In </w:t>
      </w:r>
      <w:r w:rsidR="00D65429">
        <w:rPr>
          <w:rFonts w:ascii="Arial" w:hAnsi="Arial" w:cs="Arial"/>
          <w:sz w:val="18"/>
          <w:szCs w:val="18"/>
          <w:lang w:val="nl-NL"/>
        </w:rPr>
        <w:t xml:space="preserve">de les met de cartoon over schaduwen hadden leerlingen </w:t>
      </w:r>
      <w:r w:rsidR="004A1186" w:rsidRPr="000B28F5">
        <w:rPr>
          <w:rFonts w:ascii="Arial" w:hAnsi="Arial" w:cs="Arial"/>
          <w:sz w:val="18"/>
          <w:szCs w:val="18"/>
          <w:lang w:val="nl-NL"/>
        </w:rPr>
        <w:t>een experiment ontworpen</w:t>
      </w:r>
      <w:r w:rsidR="00D65429">
        <w:rPr>
          <w:rFonts w:ascii="Arial" w:hAnsi="Arial" w:cs="Arial"/>
          <w:sz w:val="18"/>
          <w:szCs w:val="18"/>
          <w:lang w:val="nl-NL"/>
        </w:rPr>
        <w:t xml:space="preserve"> waarmee zij wilden </w:t>
      </w:r>
      <w:r w:rsidR="004A1186" w:rsidRPr="000B28F5">
        <w:rPr>
          <w:rFonts w:ascii="Arial" w:hAnsi="Arial" w:cs="Arial"/>
          <w:sz w:val="18"/>
          <w:szCs w:val="18"/>
          <w:lang w:val="nl-NL"/>
        </w:rPr>
        <w:t xml:space="preserve">uitzoeken of de kleur van de schaduw </w:t>
      </w:r>
      <w:r w:rsidR="007E08E0" w:rsidRPr="000B28F5">
        <w:rPr>
          <w:rFonts w:ascii="Arial" w:hAnsi="Arial" w:cs="Arial"/>
          <w:sz w:val="18"/>
          <w:szCs w:val="18"/>
          <w:lang w:val="nl-NL"/>
        </w:rPr>
        <w:t xml:space="preserve">verandert </w:t>
      </w:r>
      <w:r w:rsidR="004A1186" w:rsidRPr="000B28F5">
        <w:rPr>
          <w:rFonts w:ascii="Arial" w:hAnsi="Arial" w:cs="Arial"/>
          <w:sz w:val="18"/>
          <w:szCs w:val="18"/>
          <w:lang w:val="nl-NL"/>
        </w:rPr>
        <w:t>als de lichtbron</w:t>
      </w:r>
      <w:r w:rsidR="00226E86">
        <w:rPr>
          <w:rFonts w:ascii="Arial" w:hAnsi="Arial" w:cs="Arial"/>
          <w:sz w:val="18"/>
          <w:szCs w:val="18"/>
          <w:lang w:val="nl-NL"/>
        </w:rPr>
        <w:t xml:space="preserve"> van kleur</w:t>
      </w:r>
      <w:r w:rsidR="004A1186" w:rsidRPr="000B28F5">
        <w:rPr>
          <w:rFonts w:ascii="Arial" w:hAnsi="Arial" w:cs="Arial"/>
          <w:sz w:val="18"/>
          <w:szCs w:val="18"/>
          <w:lang w:val="nl-NL"/>
        </w:rPr>
        <w:t xml:space="preserve"> </w:t>
      </w:r>
      <w:r w:rsidR="007E08E0" w:rsidRPr="000B28F5">
        <w:rPr>
          <w:rFonts w:ascii="Arial" w:hAnsi="Arial" w:cs="Arial"/>
          <w:sz w:val="18"/>
          <w:szCs w:val="18"/>
          <w:lang w:val="nl-NL"/>
        </w:rPr>
        <w:t>verandert</w:t>
      </w:r>
      <w:r w:rsidR="00D65429">
        <w:rPr>
          <w:rFonts w:ascii="Arial" w:hAnsi="Arial" w:cs="Arial"/>
          <w:sz w:val="18"/>
          <w:szCs w:val="18"/>
          <w:lang w:val="nl-NL"/>
        </w:rPr>
        <w:t xml:space="preserve"> (zie figuur </w:t>
      </w:r>
      <w:r w:rsidR="00AE16F3">
        <w:rPr>
          <w:rFonts w:ascii="Arial" w:hAnsi="Arial" w:cs="Arial"/>
          <w:sz w:val="18"/>
          <w:szCs w:val="18"/>
          <w:lang w:val="nl-NL"/>
        </w:rPr>
        <w:t>8</w:t>
      </w:r>
      <w:r w:rsidR="00D65429">
        <w:rPr>
          <w:rFonts w:ascii="Arial" w:hAnsi="Arial" w:cs="Arial"/>
          <w:sz w:val="18"/>
          <w:szCs w:val="18"/>
          <w:lang w:val="nl-NL"/>
        </w:rPr>
        <w:t>)</w:t>
      </w:r>
      <w:r w:rsidR="004A1186" w:rsidRPr="000B28F5">
        <w:rPr>
          <w:rFonts w:ascii="Arial" w:hAnsi="Arial" w:cs="Arial"/>
          <w:sz w:val="18"/>
          <w:szCs w:val="18"/>
          <w:lang w:val="nl-NL"/>
        </w:rPr>
        <w:t xml:space="preserve">. Tevens wilden zij </w:t>
      </w:r>
      <w:r w:rsidR="004F6C71" w:rsidRPr="000B28F5">
        <w:rPr>
          <w:rFonts w:ascii="Arial" w:hAnsi="Arial" w:cs="Arial"/>
          <w:sz w:val="18"/>
          <w:szCs w:val="18"/>
          <w:lang w:val="nl-NL"/>
        </w:rPr>
        <w:t>onderzoeken</w:t>
      </w:r>
      <w:r w:rsidR="004A1186" w:rsidRPr="000B28F5">
        <w:rPr>
          <w:rFonts w:ascii="Arial" w:hAnsi="Arial" w:cs="Arial"/>
          <w:sz w:val="18"/>
          <w:szCs w:val="18"/>
          <w:lang w:val="nl-NL"/>
        </w:rPr>
        <w:t xml:space="preserve"> of de schaduw donkerder wordt als twee schaduwen elkaar overlappen</w:t>
      </w:r>
      <w:r w:rsidR="006D21D9" w:rsidRPr="000B28F5">
        <w:rPr>
          <w:rFonts w:ascii="Arial" w:hAnsi="Arial" w:cs="Arial"/>
          <w:sz w:val="18"/>
          <w:szCs w:val="18"/>
          <w:lang w:val="nl-NL"/>
        </w:rPr>
        <w:t>.</w:t>
      </w:r>
    </w:p>
    <w:p w:rsidR="0009016A" w:rsidRDefault="0009016A" w:rsidP="0009016A">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09016A" w:rsidRPr="00B56BCE" w:rsidTr="000D724C">
        <w:tc>
          <w:tcPr>
            <w:tcW w:w="5817" w:type="dxa"/>
            <w:tcBorders>
              <w:top w:val="single" w:sz="8" w:space="0" w:color="auto"/>
              <w:left w:val="single" w:sz="8" w:space="0" w:color="auto"/>
              <w:bottom w:val="single" w:sz="8" w:space="0" w:color="auto"/>
              <w:right w:val="single" w:sz="8" w:space="0" w:color="auto"/>
            </w:tcBorders>
          </w:tcPr>
          <w:p w:rsidR="0009016A" w:rsidRDefault="0009016A" w:rsidP="000D724C">
            <w:pPr>
              <w:tabs>
                <w:tab w:val="left" w:pos="284"/>
              </w:tabs>
              <w:rPr>
                <w:rFonts w:ascii="Arial" w:hAnsi="Arial" w:cs="Arial"/>
                <w:sz w:val="18"/>
                <w:szCs w:val="18"/>
                <w:lang w:val="nl-NL"/>
              </w:rPr>
            </w:pPr>
            <w:r w:rsidRPr="000B28F5">
              <w:rPr>
                <w:rFonts w:ascii="Arial" w:hAnsi="Arial" w:cs="Arial"/>
                <w:noProof/>
                <w:sz w:val="18"/>
                <w:szCs w:val="18"/>
              </w:rPr>
              <w:drawing>
                <wp:anchor distT="0" distB="0" distL="114300" distR="114300" simplePos="0" relativeHeight="251686912" behindDoc="0" locked="0" layoutInCell="1" allowOverlap="1" wp14:anchorId="078752AC" wp14:editId="6D7B4349">
                  <wp:simplePos x="0" y="0"/>
                  <wp:positionH relativeFrom="column">
                    <wp:posOffset>306705</wp:posOffset>
                  </wp:positionH>
                  <wp:positionV relativeFrom="paragraph">
                    <wp:posOffset>24130</wp:posOffset>
                  </wp:positionV>
                  <wp:extent cx="2160905" cy="1785620"/>
                  <wp:effectExtent l="0" t="0" r="0" b="5080"/>
                  <wp:wrapSquare wrapText="bothSides"/>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60905" cy="1785620"/>
                          </a:xfrm>
                          <a:prstGeom prst="rect">
                            <a:avLst/>
                          </a:prstGeom>
                          <a:noFill/>
                          <a:ln w="9525">
                            <a:noFill/>
                            <a:miter lim="800000"/>
                            <a:headEnd/>
                            <a:tailEnd/>
                          </a:ln>
                        </pic:spPr>
                      </pic:pic>
                    </a:graphicData>
                  </a:graphic>
                </wp:anchor>
              </w:drawing>
            </w:r>
          </w:p>
        </w:tc>
        <w:tc>
          <w:tcPr>
            <w:tcW w:w="284" w:type="dxa"/>
            <w:tcBorders>
              <w:left w:val="single" w:sz="8" w:space="0" w:color="auto"/>
            </w:tcBorders>
          </w:tcPr>
          <w:p w:rsidR="0009016A" w:rsidRDefault="0009016A" w:rsidP="000D724C">
            <w:pPr>
              <w:tabs>
                <w:tab w:val="left" w:pos="284"/>
              </w:tabs>
              <w:rPr>
                <w:rFonts w:ascii="Arial" w:hAnsi="Arial" w:cs="Arial"/>
                <w:sz w:val="18"/>
                <w:szCs w:val="18"/>
                <w:lang w:val="nl-NL"/>
              </w:rPr>
            </w:pPr>
          </w:p>
        </w:tc>
        <w:tc>
          <w:tcPr>
            <w:tcW w:w="3313" w:type="dxa"/>
          </w:tcPr>
          <w:p w:rsidR="0009016A" w:rsidRPr="00571251" w:rsidRDefault="0009016A" w:rsidP="00AE16F3">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sidR="00AE16F3">
              <w:rPr>
                <w:rFonts w:ascii="Arial" w:hAnsi="Arial" w:cs="Arial"/>
                <w:sz w:val="16"/>
                <w:szCs w:val="16"/>
                <w:lang w:val="nl-NL"/>
              </w:rPr>
              <w:t>8</w:t>
            </w:r>
            <w:r w:rsidRPr="00571251">
              <w:rPr>
                <w:rFonts w:ascii="Arial" w:hAnsi="Arial" w:cs="Arial"/>
                <w:sz w:val="16"/>
                <w:szCs w:val="16"/>
                <w:lang w:val="nl-NL"/>
              </w:rPr>
              <w:t xml:space="preserve">. </w:t>
            </w:r>
            <w:r>
              <w:rPr>
                <w:rFonts w:ascii="Arial" w:hAnsi="Arial" w:cs="Arial"/>
                <w:sz w:val="16"/>
                <w:szCs w:val="16"/>
                <w:lang w:val="nl-NL"/>
              </w:rPr>
              <w:t>Experiment met een lamp (de zon) en twee boeken (de bomen).</w:t>
            </w:r>
          </w:p>
        </w:tc>
      </w:tr>
    </w:tbl>
    <w:p w:rsidR="0009016A" w:rsidRDefault="0009016A" w:rsidP="0009016A">
      <w:pPr>
        <w:tabs>
          <w:tab w:val="left" w:pos="284"/>
        </w:tabs>
        <w:rPr>
          <w:rFonts w:ascii="Arial" w:hAnsi="Arial" w:cs="Arial"/>
          <w:sz w:val="18"/>
          <w:szCs w:val="18"/>
          <w:lang w:val="nl-NL"/>
        </w:rPr>
      </w:pPr>
    </w:p>
    <w:p w:rsidR="002C3B7A" w:rsidRPr="000B28F5" w:rsidRDefault="004A1186" w:rsidP="00DD4749">
      <w:pPr>
        <w:tabs>
          <w:tab w:val="left" w:pos="284"/>
        </w:tabs>
        <w:rPr>
          <w:rFonts w:ascii="Arial" w:hAnsi="Arial" w:cs="Arial"/>
          <w:sz w:val="18"/>
          <w:szCs w:val="18"/>
          <w:lang w:val="nl-NL"/>
        </w:rPr>
      </w:pPr>
      <w:r w:rsidRPr="000B28F5">
        <w:rPr>
          <w:rFonts w:ascii="Arial" w:hAnsi="Arial" w:cs="Arial"/>
          <w:sz w:val="18"/>
          <w:szCs w:val="18"/>
          <w:lang w:val="nl-NL"/>
        </w:rPr>
        <w:t xml:space="preserve">De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concludeerden dat schaduwen niet donkerder worden wanneer zij elkaar overlappen en dat de kleur van de lichtbron geen invloed heeft op de kleur van de schaduw</w:t>
      </w:r>
      <w:r w:rsidR="003029BE" w:rsidRPr="000B28F5">
        <w:rPr>
          <w:rFonts w:ascii="Arial" w:hAnsi="Arial" w:cs="Arial"/>
          <w:sz w:val="18"/>
          <w:szCs w:val="18"/>
          <w:lang w:val="nl-NL"/>
        </w:rPr>
        <w:t xml:space="preserve">, terwijl oorspronkelijk de helft had </w:t>
      </w:r>
      <w:r w:rsidR="00AE3CFF" w:rsidRPr="000B28F5">
        <w:rPr>
          <w:rFonts w:ascii="Arial" w:hAnsi="Arial" w:cs="Arial"/>
          <w:sz w:val="18"/>
          <w:szCs w:val="18"/>
          <w:lang w:val="nl-NL"/>
        </w:rPr>
        <w:t xml:space="preserve">voorspeld </w:t>
      </w:r>
      <w:r w:rsidR="00A92F87" w:rsidRPr="000B28F5">
        <w:rPr>
          <w:rFonts w:ascii="Arial" w:hAnsi="Arial" w:cs="Arial"/>
          <w:sz w:val="18"/>
          <w:szCs w:val="18"/>
          <w:lang w:val="nl-NL"/>
        </w:rPr>
        <w:t xml:space="preserve">dat de schaduw donkerder zou worden. </w:t>
      </w:r>
      <w:r w:rsidRPr="000B28F5">
        <w:rPr>
          <w:rFonts w:ascii="Arial" w:hAnsi="Arial" w:cs="Arial"/>
          <w:sz w:val="18"/>
          <w:szCs w:val="18"/>
          <w:lang w:val="nl-NL"/>
        </w:rPr>
        <w:t xml:space="preserve">Een </w:t>
      </w:r>
      <w:r w:rsidR="002C3B7A" w:rsidRPr="000B28F5">
        <w:rPr>
          <w:rFonts w:ascii="Arial" w:hAnsi="Arial" w:cs="Arial"/>
          <w:sz w:val="18"/>
          <w:szCs w:val="18"/>
          <w:lang w:val="nl-NL"/>
        </w:rPr>
        <w:t>groep onderbouwde zijn</w:t>
      </w:r>
      <w:r w:rsidRPr="000B28F5">
        <w:rPr>
          <w:rFonts w:ascii="Arial" w:hAnsi="Arial" w:cs="Arial"/>
          <w:sz w:val="18"/>
          <w:szCs w:val="18"/>
          <w:lang w:val="nl-NL"/>
        </w:rPr>
        <w:t xml:space="preserve"> keuze voor de uitspraak van Frits </w:t>
      </w:r>
      <w:r w:rsidR="003E6F5E" w:rsidRPr="000B28F5">
        <w:rPr>
          <w:rFonts w:ascii="Arial" w:hAnsi="Arial" w:cs="Arial"/>
          <w:sz w:val="18"/>
          <w:szCs w:val="18"/>
          <w:lang w:val="nl-NL"/>
        </w:rPr>
        <w:t xml:space="preserve">(linksboven in de cartoon) </w:t>
      </w:r>
      <w:r w:rsidRPr="000B28F5">
        <w:rPr>
          <w:rFonts w:ascii="Arial" w:hAnsi="Arial" w:cs="Arial"/>
          <w:sz w:val="18"/>
          <w:szCs w:val="18"/>
          <w:lang w:val="nl-NL"/>
        </w:rPr>
        <w:t xml:space="preserve">met de opmerking dat de zon overal kan komen, behalve achter de bomen en dat </w:t>
      </w:r>
      <w:r w:rsidR="002C3B7A" w:rsidRPr="000B28F5">
        <w:rPr>
          <w:rFonts w:ascii="Arial" w:hAnsi="Arial" w:cs="Arial"/>
          <w:sz w:val="18"/>
          <w:szCs w:val="18"/>
          <w:lang w:val="nl-NL"/>
        </w:rPr>
        <w:t>daarom de schaduw donkerder wordt.</w:t>
      </w:r>
      <w:r w:rsidRPr="000B28F5">
        <w:rPr>
          <w:rFonts w:ascii="Arial" w:hAnsi="Arial" w:cs="Arial"/>
          <w:sz w:val="18"/>
          <w:szCs w:val="18"/>
          <w:lang w:val="nl-NL"/>
        </w:rPr>
        <w:t xml:space="preserve"> Zij ontwierpen daarna een experiment (</w:t>
      </w:r>
      <w:r w:rsidR="00226E86">
        <w:rPr>
          <w:rFonts w:ascii="Arial" w:hAnsi="Arial" w:cs="Arial"/>
          <w:sz w:val="18"/>
          <w:szCs w:val="18"/>
          <w:lang w:val="nl-NL"/>
        </w:rPr>
        <w:t xml:space="preserve">zie </w:t>
      </w:r>
      <w:r w:rsidRPr="000B28F5">
        <w:rPr>
          <w:rFonts w:ascii="Arial" w:hAnsi="Arial" w:cs="Arial"/>
          <w:sz w:val="18"/>
          <w:szCs w:val="18"/>
          <w:lang w:val="nl-NL"/>
        </w:rPr>
        <w:t xml:space="preserve">figuur </w:t>
      </w:r>
      <w:r w:rsidR="00AE16F3">
        <w:rPr>
          <w:rFonts w:ascii="Arial" w:hAnsi="Arial" w:cs="Arial"/>
          <w:sz w:val="18"/>
          <w:szCs w:val="18"/>
          <w:lang w:val="nl-NL"/>
        </w:rPr>
        <w:t>9</w:t>
      </w:r>
      <w:r w:rsidRPr="000B28F5">
        <w:rPr>
          <w:rFonts w:ascii="Arial" w:hAnsi="Arial" w:cs="Arial"/>
          <w:sz w:val="18"/>
          <w:szCs w:val="18"/>
          <w:lang w:val="nl-NL"/>
        </w:rPr>
        <w:t>) en noteerde</w:t>
      </w:r>
      <w:r w:rsidR="006B4DE7" w:rsidRPr="000B28F5">
        <w:rPr>
          <w:rFonts w:ascii="Arial" w:hAnsi="Arial" w:cs="Arial"/>
          <w:sz w:val="18"/>
          <w:szCs w:val="18"/>
          <w:lang w:val="nl-NL"/>
        </w:rPr>
        <w:t>n</w:t>
      </w:r>
      <w:r w:rsidRPr="000B28F5">
        <w:rPr>
          <w:rFonts w:ascii="Arial" w:hAnsi="Arial" w:cs="Arial"/>
          <w:sz w:val="18"/>
          <w:szCs w:val="18"/>
          <w:lang w:val="nl-NL"/>
        </w:rPr>
        <w:t xml:space="preserve"> na uitvoering de volgende conclusie:</w:t>
      </w:r>
      <w:r w:rsidR="00C80554" w:rsidRPr="000B28F5">
        <w:rPr>
          <w:rFonts w:ascii="Arial" w:hAnsi="Arial" w:cs="Arial"/>
          <w:sz w:val="18"/>
          <w:szCs w:val="18"/>
          <w:lang w:val="nl-NL"/>
        </w:rPr>
        <w:t xml:space="preserve"> </w:t>
      </w:r>
      <w:r w:rsidR="0009016A">
        <w:rPr>
          <w:rFonts w:ascii="Arial" w:hAnsi="Arial" w:cs="Arial"/>
          <w:sz w:val="18"/>
          <w:szCs w:val="18"/>
          <w:lang w:val="nl-NL"/>
        </w:rPr>
        <w:t>“D</w:t>
      </w:r>
      <w:r w:rsidR="00C80554" w:rsidRPr="0009016A">
        <w:rPr>
          <w:rFonts w:ascii="Arial" w:hAnsi="Arial" w:cs="Arial"/>
          <w:sz w:val="18"/>
          <w:szCs w:val="18"/>
          <w:lang w:val="nl-NL"/>
        </w:rPr>
        <w:t xml:space="preserve">e schaduw wordt niet donkerder en Jan </w:t>
      </w:r>
      <w:r w:rsidR="003E6F5E" w:rsidRPr="0009016A">
        <w:rPr>
          <w:rFonts w:ascii="Arial" w:hAnsi="Arial" w:cs="Arial"/>
          <w:sz w:val="18"/>
          <w:szCs w:val="18"/>
          <w:lang w:val="nl-NL"/>
        </w:rPr>
        <w:t xml:space="preserve">(rechts) </w:t>
      </w:r>
      <w:r w:rsidR="00C80554" w:rsidRPr="0009016A">
        <w:rPr>
          <w:rFonts w:ascii="Arial" w:hAnsi="Arial" w:cs="Arial"/>
          <w:sz w:val="18"/>
          <w:szCs w:val="18"/>
          <w:lang w:val="nl-NL"/>
        </w:rPr>
        <w:t>heeft gelijk</w:t>
      </w:r>
      <w:r w:rsidR="00C80554" w:rsidRPr="000B28F5">
        <w:rPr>
          <w:rFonts w:ascii="Arial" w:hAnsi="Arial" w:cs="Arial"/>
          <w:sz w:val="18"/>
          <w:szCs w:val="18"/>
          <w:lang w:val="nl-NL"/>
        </w:rPr>
        <w:t>.</w:t>
      </w:r>
      <w:r w:rsidR="0009016A">
        <w:rPr>
          <w:rFonts w:ascii="Arial" w:hAnsi="Arial" w:cs="Arial"/>
          <w:sz w:val="18"/>
          <w:szCs w:val="18"/>
          <w:lang w:val="nl-NL"/>
        </w:rPr>
        <w:t>”</w:t>
      </w:r>
      <w:r w:rsidR="00C80554" w:rsidRPr="000B28F5">
        <w:rPr>
          <w:rFonts w:ascii="Arial" w:hAnsi="Arial" w:cs="Arial"/>
          <w:sz w:val="18"/>
          <w:szCs w:val="18"/>
          <w:lang w:val="nl-NL"/>
        </w:rPr>
        <w:t xml:space="preserve"> </w:t>
      </w:r>
      <w:r w:rsidR="0009016A">
        <w:rPr>
          <w:rFonts w:ascii="Arial" w:hAnsi="Arial" w:cs="Arial"/>
          <w:sz w:val="18"/>
          <w:szCs w:val="18"/>
          <w:lang w:val="nl-NL"/>
        </w:rPr>
        <w:t xml:space="preserve">Deze leerlingen </w:t>
      </w:r>
      <w:r w:rsidR="00C80554" w:rsidRPr="000B28F5">
        <w:rPr>
          <w:rFonts w:ascii="Arial" w:hAnsi="Arial" w:cs="Arial"/>
          <w:sz w:val="18"/>
          <w:szCs w:val="18"/>
          <w:lang w:val="nl-NL"/>
        </w:rPr>
        <w:t xml:space="preserve">hebben de </w:t>
      </w:r>
      <w:r w:rsidR="007E08E0" w:rsidRPr="000B28F5">
        <w:rPr>
          <w:rFonts w:ascii="Arial" w:hAnsi="Arial" w:cs="Arial"/>
          <w:sz w:val="18"/>
          <w:szCs w:val="18"/>
          <w:lang w:val="nl-NL"/>
        </w:rPr>
        <w:t xml:space="preserve">waarnemingen </w:t>
      </w:r>
      <w:r w:rsidR="00C80554" w:rsidRPr="000B28F5">
        <w:rPr>
          <w:rFonts w:ascii="Arial" w:hAnsi="Arial" w:cs="Arial"/>
          <w:sz w:val="18"/>
          <w:szCs w:val="18"/>
          <w:lang w:val="nl-NL"/>
        </w:rPr>
        <w:t xml:space="preserve">uit het experiment gebruikt om hun oorspronkelijke </w:t>
      </w:r>
      <w:r w:rsidR="007259D8" w:rsidRPr="000B28F5">
        <w:rPr>
          <w:rFonts w:ascii="Arial" w:hAnsi="Arial" w:cs="Arial"/>
          <w:sz w:val="18"/>
          <w:szCs w:val="18"/>
          <w:lang w:val="nl-NL"/>
        </w:rPr>
        <w:t>bewering</w:t>
      </w:r>
      <w:r w:rsidR="00C80554" w:rsidRPr="000B28F5">
        <w:rPr>
          <w:rFonts w:ascii="Arial" w:hAnsi="Arial" w:cs="Arial"/>
          <w:sz w:val="18"/>
          <w:szCs w:val="18"/>
          <w:lang w:val="nl-NL"/>
        </w:rPr>
        <w:t xml:space="preserve"> te verwerpen.</w:t>
      </w:r>
      <w:r w:rsidR="002C3B7A" w:rsidRPr="000B28F5">
        <w:rPr>
          <w:rFonts w:ascii="Arial" w:hAnsi="Arial" w:cs="Arial"/>
          <w:sz w:val="18"/>
          <w:szCs w:val="18"/>
          <w:lang w:val="nl-NL"/>
        </w:rPr>
        <w:t xml:space="preserve"> </w:t>
      </w:r>
    </w:p>
    <w:p w:rsidR="0009016A" w:rsidRDefault="0009016A" w:rsidP="0009016A">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09016A" w:rsidRPr="00B56BCE" w:rsidTr="000D724C">
        <w:tc>
          <w:tcPr>
            <w:tcW w:w="5817" w:type="dxa"/>
            <w:tcBorders>
              <w:top w:val="single" w:sz="8" w:space="0" w:color="auto"/>
              <w:left w:val="single" w:sz="8" w:space="0" w:color="auto"/>
              <w:bottom w:val="single" w:sz="8" w:space="0" w:color="auto"/>
              <w:right w:val="single" w:sz="8" w:space="0" w:color="auto"/>
            </w:tcBorders>
          </w:tcPr>
          <w:p w:rsidR="0009016A" w:rsidRDefault="0009016A" w:rsidP="000D724C">
            <w:pPr>
              <w:tabs>
                <w:tab w:val="left" w:pos="284"/>
              </w:tabs>
              <w:rPr>
                <w:rFonts w:ascii="Arial" w:hAnsi="Arial" w:cs="Arial"/>
                <w:sz w:val="18"/>
                <w:szCs w:val="18"/>
                <w:lang w:val="nl-NL"/>
              </w:rPr>
            </w:pPr>
            <w:r w:rsidRPr="000B28F5">
              <w:rPr>
                <w:rFonts w:ascii="Arial" w:hAnsi="Arial" w:cs="Arial"/>
                <w:noProof/>
                <w:sz w:val="18"/>
                <w:szCs w:val="18"/>
              </w:rPr>
              <w:drawing>
                <wp:anchor distT="0" distB="0" distL="114300" distR="114300" simplePos="0" relativeHeight="251688960" behindDoc="0" locked="0" layoutInCell="1" allowOverlap="1" wp14:anchorId="12BC1FE0" wp14:editId="561F95A3">
                  <wp:simplePos x="0" y="0"/>
                  <wp:positionH relativeFrom="column">
                    <wp:posOffset>278130</wp:posOffset>
                  </wp:positionH>
                  <wp:positionV relativeFrom="paragraph">
                    <wp:posOffset>38100</wp:posOffset>
                  </wp:positionV>
                  <wp:extent cx="2256155" cy="1841500"/>
                  <wp:effectExtent l="0" t="0" r="0" b="6350"/>
                  <wp:wrapSquare wrapText="bothSides"/>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56155" cy="18415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c>
        <w:tc>
          <w:tcPr>
            <w:tcW w:w="284" w:type="dxa"/>
            <w:tcBorders>
              <w:left w:val="single" w:sz="8" w:space="0" w:color="auto"/>
            </w:tcBorders>
          </w:tcPr>
          <w:p w:rsidR="0009016A" w:rsidRDefault="0009016A" w:rsidP="000D724C">
            <w:pPr>
              <w:tabs>
                <w:tab w:val="left" w:pos="284"/>
              </w:tabs>
              <w:rPr>
                <w:rFonts w:ascii="Arial" w:hAnsi="Arial" w:cs="Arial"/>
                <w:sz w:val="18"/>
                <w:szCs w:val="18"/>
                <w:lang w:val="nl-NL"/>
              </w:rPr>
            </w:pPr>
          </w:p>
        </w:tc>
        <w:tc>
          <w:tcPr>
            <w:tcW w:w="3313" w:type="dxa"/>
          </w:tcPr>
          <w:p w:rsidR="0009016A" w:rsidRPr="00571251" w:rsidRDefault="0009016A" w:rsidP="00AE16F3">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sidR="00AE16F3">
              <w:rPr>
                <w:rFonts w:ascii="Arial" w:hAnsi="Arial" w:cs="Arial"/>
                <w:sz w:val="16"/>
                <w:szCs w:val="16"/>
                <w:lang w:val="nl-NL"/>
              </w:rPr>
              <w:t>9</w:t>
            </w:r>
            <w:r w:rsidRPr="00571251">
              <w:rPr>
                <w:rFonts w:ascii="Arial" w:hAnsi="Arial" w:cs="Arial"/>
                <w:sz w:val="16"/>
                <w:szCs w:val="16"/>
                <w:lang w:val="nl-NL"/>
              </w:rPr>
              <w:t xml:space="preserve">. </w:t>
            </w:r>
            <w:r>
              <w:rPr>
                <w:rFonts w:ascii="Arial" w:hAnsi="Arial" w:cs="Arial"/>
                <w:sz w:val="16"/>
                <w:szCs w:val="16"/>
                <w:lang w:val="nl-NL"/>
              </w:rPr>
              <w:t>Experiment met een</w:t>
            </w:r>
            <w:r w:rsidR="00736FB6">
              <w:rPr>
                <w:rFonts w:ascii="Arial" w:hAnsi="Arial" w:cs="Arial"/>
                <w:sz w:val="16"/>
                <w:szCs w:val="16"/>
                <w:lang w:val="nl-NL"/>
              </w:rPr>
              <w:t xml:space="preserve"> witte</w:t>
            </w:r>
            <w:r>
              <w:rPr>
                <w:rFonts w:ascii="Arial" w:hAnsi="Arial" w:cs="Arial"/>
                <w:sz w:val="16"/>
                <w:szCs w:val="16"/>
                <w:lang w:val="nl-NL"/>
              </w:rPr>
              <w:t xml:space="preserve"> lamp en </w:t>
            </w:r>
            <w:r w:rsidR="00736FB6">
              <w:rPr>
                <w:rFonts w:ascii="Arial" w:hAnsi="Arial" w:cs="Arial"/>
                <w:sz w:val="16"/>
                <w:szCs w:val="16"/>
                <w:lang w:val="nl-NL"/>
              </w:rPr>
              <w:t>een gekleurde lamp</w:t>
            </w:r>
            <w:r>
              <w:rPr>
                <w:rFonts w:ascii="Arial" w:hAnsi="Arial" w:cs="Arial"/>
                <w:sz w:val="16"/>
                <w:szCs w:val="16"/>
                <w:lang w:val="nl-NL"/>
              </w:rPr>
              <w:t>.</w:t>
            </w:r>
          </w:p>
        </w:tc>
      </w:tr>
    </w:tbl>
    <w:p w:rsidR="0009016A" w:rsidRDefault="0009016A" w:rsidP="0009016A">
      <w:pPr>
        <w:tabs>
          <w:tab w:val="left" w:pos="284"/>
        </w:tabs>
        <w:rPr>
          <w:rFonts w:ascii="Arial" w:hAnsi="Arial" w:cs="Arial"/>
          <w:sz w:val="18"/>
          <w:szCs w:val="18"/>
          <w:lang w:val="nl-NL"/>
        </w:rPr>
      </w:pPr>
    </w:p>
    <w:p w:rsidR="00DC7F3C" w:rsidRPr="000B28F5" w:rsidRDefault="00736FB6" w:rsidP="00DD4749">
      <w:pPr>
        <w:tabs>
          <w:tab w:val="left" w:pos="284"/>
        </w:tabs>
        <w:rPr>
          <w:rFonts w:ascii="Arial" w:hAnsi="Arial" w:cs="Arial"/>
          <w:sz w:val="18"/>
          <w:szCs w:val="18"/>
          <w:lang w:val="nl-NL"/>
        </w:rPr>
      </w:pPr>
      <w:r>
        <w:rPr>
          <w:rFonts w:ascii="Arial" w:hAnsi="Arial" w:cs="Arial"/>
          <w:sz w:val="18"/>
          <w:szCs w:val="18"/>
          <w:lang w:val="nl-NL"/>
        </w:rPr>
        <w:t xml:space="preserve">In </w:t>
      </w:r>
      <w:r w:rsidR="00C80554" w:rsidRPr="000B28F5">
        <w:rPr>
          <w:rFonts w:ascii="Arial" w:hAnsi="Arial" w:cs="Arial"/>
          <w:sz w:val="18"/>
          <w:szCs w:val="18"/>
          <w:lang w:val="nl-NL"/>
        </w:rPr>
        <w:t>d</w:t>
      </w:r>
      <w:r w:rsidR="00226E86">
        <w:rPr>
          <w:rFonts w:ascii="Arial" w:hAnsi="Arial" w:cs="Arial"/>
          <w:sz w:val="18"/>
          <w:szCs w:val="18"/>
          <w:lang w:val="nl-NL"/>
        </w:rPr>
        <w:t>it</w:t>
      </w:r>
      <w:r w:rsidR="00C80554" w:rsidRPr="000B28F5">
        <w:rPr>
          <w:rFonts w:ascii="Arial" w:hAnsi="Arial" w:cs="Arial"/>
          <w:sz w:val="18"/>
          <w:szCs w:val="18"/>
          <w:lang w:val="nl-NL"/>
        </w:rPr>
        <w:t xml:space="preserve"> voorbeeld komt naar voren dat </w:t>
      </w:r>
      <w:r w:rsidR="006E55DA" w:rsidRPr="000B28F5">
        <w:rPr>
          <w:rFonts w:ascii="Arial" w:hAnsi="Arial" w:cs="Arial"/>
          <w:sz w:val="18"/>
          <w:szCs w:val="18"/>
          <w:lang w:val="nl-NL"/>
        </w:rPr>
        <w:t>leerlingen</w:t>
      </w:r>
      <w:r w:rsidR="00C80554" w:rsidRPr="000B28F5">
        <w:rPr>
          <w:rFonts w:ascii="Arial" w:hAnsi="Arial" w:cs="Arial"/>
          <w:sz w:val="18"/>
          <w:szCs w:val="18"/>
          <w:lang w:val="nl-NL"/>
        </w:rPr>
        <w:t xml:space="preserve"> in staat </w:t>
      </w:r>
      <w:r w:rsidR="00226E86">
        <w:rPr>
          <w:rFonts w:ascii="Arial" w:hAnsi="Arial" w:cs="Arial"/>
          <w:sz w:val="18"/>
          <w:szCs w:val="18"/>
          <w:lang w:val="nl-NL"/>
        </w:rPr>
        <w:t>waren</w:t>
      </w:r>
      <w:r w:rsidR="00C80554" w:rsidRPr="000B28F5">
        <w:rPr>
          <w:rFonts w:ascii="Arial" w:hAnsi="Arial" w:cs="Arial"/>
          <w:sz w:val="18"/>
          <w:szCs w:val="18"/>
          <w:lang w:val="nl-NL"/>
        </w:rPr>
        <w:t xml:space="preserve"> om experimenten te ontwerpen en om hun resultaten te gebruiken om hun </w:t>
      </w:r>
      <w:r w:rsidR="007259D8" w:rsidRPr="000B28F5">
        <w:rPr>
          <w:rFonts w:ascii="Arial" w:hAnsi="Arial" w:cs="Arial"/>
          <w:sz w:val="18"/>
          <w:szCs w:val="18"/>
          <w:lang w:val="nl-NL"/>
        </w:rPr>
        <w:t>bewering</w:t>
      </w:r>
      <w:r w:rsidR="00C80554" w:rsidRPr="000B28F5">
        <w:rPr>
          <w:rFonts w:ascii="Arial" w:hAnsi="Arial" w:cs="Arial"/>
          <w:sz w:val="18"/>
          <w:szCs w:val="18"/>
          <w:lang w:val="nl-NL"/>
        </w:rPr>
        <w:t xml:space="preserve"> te ondersteunen of</w:t>
      </w:r>
      <w:r w:rsidR="00AE16F3">
        <w:rPr>
          <w:rFonts w:ascii="Arial" w:hAnsi="Arial" w:cs="Arial"/>
          <w:sz w:val="18"/>
          <w:szCs w:val="18"/>
          <w:lang w:val="nl-NL"/>
        </w:rPr>
        <w:t xml:space="preserve"> te</w:t>
      </w:r>
      <w:r w:rsidR="00C80554" w:rsidRPr="000B28F5">
        <w:rPr>
          <w:rFonts w:ascii="Arial" w:hAnsi="Arial" w:cs="Arial"/>
          <w:sz w:val="18"/>
          <w:szCs w:val="18"/>
          <w:lang w:val="nl-NL"/>
        </w:rPr>
        <w:t xml:space="preserve"> verwerpen.</w:t>
      </w:r>
      <w:r>
        <w:rPr>
          <w:rFonts w:ascii="Arial" w:hAnsi="Arial" w:cs="Arial"/>
          <w:sz w:val="18"/>
          <w:szCs w:val="18"/>
          <w:lang w:val="nl-NL"/>
        </w:rPr>
        <w:t xml:space="preserve"> </w:t>
      </w:r>
      <w:r w:rsidR="00C80554" w:rsidRPr="000B28F5">
        <w:rPr>
          <w:rFonts w:ascii="Arial" w:hAnsi="Arial" w:cs="Arial"/>
          <w:sz w:val="18"/>
          <w:szCs w:val="18"/>
          <w:lang w:val="nl-NL"/>
        </w:rPr>
        <w:t>Er waren echter ook problemen bij het uitvoeren van de experimenten en</w:t>
      </w:r>
      <w:r w:rsidR="00226E86">
        <w:rPr>
          <w:rFonts w:ascii="Arial" w:hAnsi="Arial" w:cs="Arial"/>
          <w:sz w:val="18"/>
          <w:szCs w:val="18"/>
          <w:lang w:val="nl-NL"/>
        </w:rPr>
        <w:t xml:space="preserve"> het</w:t>
      </w:r>
      <w:r w:rsidR="00C80554" w:rsidRPr="000B28F5">
        <w:rPr>
          <w:rFonts w:ascii="Arial" w:hAnsi="Arial" w:cs="Arial"/>
          <w:sz w:val="18"/>
          <w:szCs w:val="18"/>
          <w:lang w:val="nl-NL"/>
        </w:rPr>
        <w:t xml:space="preserve"> interpreteren van de resultaten</w:t>
      </w:r>
      <w:r w:rsidR="002B3B80" w:rsidRPr="000B28F5">
        <w:rPr>
          <w:rFonts w:ascii="Arial" w:hAnsi="Arial" w:cs="Arial"/>
          <w:sz w:val="18"/>
          <w:szCs w:val="18"/>
          <w:lang w:val="nl-NL"/>
        </w:rPr>
        <w:t>. Deze problemen zijn</w:t>
      </w:r>
      <w:r w:rsidR="002030C7" w:rsidRPr="000B28F5">
        <w:rPr>
          <w:rFonts w:ascii="Arial" w:hAnsi="Arial" w:cs="Arial"/>
          <w:sz w:val="18"/>
          <w:szCs w:val="18"/>
          <w:lang w:val="nl-NL"/>
        </w:rPr>
        <w:t xml:space="preserve"> niet </w:t>
      </w:r>
      <w:r w:rsidR="002B3B80" w:rsidRPr="000B28F5">
        <w:rPr>
          <w:rFonts w:ascii="Arial" w:hAnsi="Arial" w:cs="Arial"/>
          <w:sz w:val="18"/>
          <w:szCs w:val="18"/>
          <w:lang w:val="nl-NL"/>
        </w:rPr>
        <w:t xml:space="preserve">specifiek voor </w:t>
      </w:r>
      <w:r w:rsidR="00DC7F3C" w:rsidRPr="000B28F5">
        <w:rPr>
          <w:rFonts w:ascii="Arial" w:hAnsi="Arial" w:cs="Arial"/>
          <w:sz w:val="18"/>
          <w:szCs w:val="18"/>
          <w:lang w:val="nl-NL"/>
        </w:rPr>
        <w:t xml:space="preserve">het gebruik van concept cartoons, maar </w:t>
      </w:r>
      <w:r w:rsidR="002B3B80" w:rsidRPr="000B28F5">
        <w:rPr>
          <w:rFonts w:ascii="Arial" w:hAnsi="Arial" w:cs="Arial"/>
          <w:sz w:val="18"/>
          <w:szCs w:val="18"/>
          <w:lang w:val="nl-NL"/>
        </w:rPr>
        <w:t xml:space="preserve">zullen ook bij andere methoden van </w:t>
      </w:r>
      <w:r w:rsidR="00DC7F3C" w:rsidRPr="000B28F5">
        <w:rPr>
          <w:rFonts w:ascii="Arial" w:hAnsi="Arial" w:cs="Arial"/>
          <w:sz w:val="18"/>
          <w:szCs w:val="18"/>
          <w:lang w:val="nl-NL"/>
        </w:rPr>
        <w:t xml:space="preserve">het leren </w:t>
      </w:r>
      <w:r w:rsidR="002B3B80" w:rsidRPr="000B28F5">
        <w:rPr>
          <w:rFonts w:ascii="Arial" w:hAnsi="Arial" w:cs="Arial"/>
          <w:sz w:val="18"/>
          <w:szCs w:val="18"/>
          <w:lang w:val="nl-NL"/>
        </w:rPr>
        <w:t>onderzoeken</w:t>
      </w:r>
      <w:r w:rsidR="00DC7F3C" w:rsidRPr="000B28F5">
        <w:rPr>
          <w:rFonts w:ascii="Arial" w:hAnsi="Arial" w:cs="Arial"/>
          <w:sz w:val="18"/>
          <w:szCs w:val="18"/>
          <w:lang w:val="nl-NL"/>
        </w:rPr>
        <w:t xml:space="preserve"> naar voren komen. </w:t>
      </w:r>
    </w:p>
    <w:p w:rsidR="001B09D9" w:rsidRPr="000B28F5" w:rsidRDefault="00226E86" w:rsidP="00DD4749">
      <w:pPr>
        <w:tabs>
          <w:tab w:val="left" w:pos="284"/>
        </w:tabs>
        <w:rPr>
          <w:rFonts w:ascii="Arial" w:hAnsi="Arial" w:cs="Arial"/>
          <w:sz w:val="18"/>
          <w:szCs w:val="18"/>
          <w:lang w:val="nl-NL"/>
        </w:rPr>
      </w:pPr>
      <w:r>
        <w:rPr>
          <w:rFonts w:ascii="Arial" w:hAnsi="Arial" w:cs="Arial"/>
          <w:sz w:val="18"/>
          <w:szCs w:val="18"/>
          <w:lang w:val="nl-NL"/>
        </w:rPr>
        <w:tab/>
      </w:r>
      <w:r w:rsidR="00C80554" w:rsidRPr="000B28F5">
        <w:rPr>
          <w:rFonts w:ascii="Arial" w:hAnsi="Arial" w:cs="Arial"/>
          <w:sz w:val="18"/>
          <w:szCs w:val="18"/>
          <w:lang w:val="nl-NL"/>
        </w:rPr>
        <w:t xml:space="preserve">Sommige groepen hadden een experiment </w:t>
      </w:r>
      <w:r w:rsidR="002B3B80" w:rsidRPr="000B28F5">
        <w:rPr>
          <w:rFonts w:ascii="Arial" w:hAnsi="Arial" w:cs="Arial"/>
          <w:sz w:val="18"/>
          <w:szCs w:val="18"/>
          <w:lang w:val="nl-NL"/>
        </w:rPr>
        <w:t xml:space="preserve">bedacht </w:t>
      </w:r>
      <w:r w:rsidR="00C80554" w:rsidRPr="000B28F5">
        <w:rPr>
          <w:rFonts w:ascii="Arial" w:hAnsi="Arial" w:cs="Arial"/>
          <w:sz w:val="18"/>
          <w:szCs w:val="18"/>
          <w:lang w:val="nl-NL"/>
        </w:rPr>
        <w:t xml:space="preserve">op woensdag, maar veranderden hun opzet tijdens de uitvoering op vrijdag, zonder dit </w:t>
      </w:r>
      <w:r w:rsidR="003E6F5E" w:rsidRPr="000B28F5">
        <w:rPr>
          <w:rFonts w:ascii="Arial" w:hAnsi="Arial" w:cs="Arial"/>
          <w:sz w:val="18"/>
          <w:szCs w:val="18"/>
          <w:lang w:val="nl-NL"/>
        </w:rPr>
        <w:t>op</w:t>
      </w:r>
      <w:r w:rsidR="00C80554" w:rsidRPr="000B28F5">
        <w:rPr>
          <w:rFonts w:ascii="Arial" w:hAnsi="Arial" w:cs="Arial"/>
          <w:sz w:val="18"/>
          <w:szCs w:val="18"/>
          <w:lang w:val="nl-NL"/>
        </w:rPr>
        <w:t xml:space="preserve"> het </w:t>
      </w:r>
      <w:r w:rsidR="003E6F5E" w:rsidRPr="000B28F5">
        <w:rPr>
          <w:rFonts w:ascii="Arial" w:hAnsi="Arial" w:cs="Arial"/>
          <w:sz w:val="18"/>
          <w:szCs w:val="18"/>
          <w:lang w:val="nl-NL"/>
        </w:rPr>
        <w:t>werkblad</w:t>
      </w:r>
      <w:r w:rsidR="00C80554" w:rsidRPr="000B28F5">
        <w:rPr>
          <w:rFonts w:ascii="Arial" w:hAnsi="Arial" w:cs="Arial"/>
          <w:sz w:val="18"/>
          <w:szCs w:val="18"/>
          <w:lang w:val="nl-NL"/>
        </w:rPr>
        <w:t xml:space="preserve"> te noteren.</w:t>
      </w:r>
      <w:r w:rsidR="004F6C71" w:rsidRPr="000B28F5">
        <w:rPr>
          <w:rFonts w:ascii="Arial" w:hAnsi="Arial" w:cs="Arial"/>
          <w:sz w:val="18"/>
          <w:szCs w:val="18"/>
          <w:lang w:val="nl-NL"/>
        </w:rPr>
        <w:t xml:space="preserve"> </w:t>
      </w:r>
      <w:r w:rsidR="00736FB6">
        <w:rPr>
          <w:rFonts w:ascii="Arial" w:hAnsi="Arial" w:cs="Arial"/>
          <w:sz w:val="18"/>
          <w:szCs w:val="18"/>
          <w:lang w:val="nl-NL"/>
        </w:rPr>
        <w:t>Een</w:t>
      </w:r>
      <w:r w:rsidR="001B09D9" w:rsidRPr="000B28F5">
        <w:rPr>
          <w:rFonts w:ascii="Arial" w:hAnsi="Arial" w:cs="Arial"/>
          <w:sz w:val="18"/>
          <w:szCs w:val="18"/>
          <w:lang w:val="nl-NL"/>
        </w:rPr>
        <w:t xml:space="preserve"> groep</w:t>
      </w:r>
      <w:r w:rsidR="00736FB6">
        <w:rPr>
          <w:rFonts w:ascii="Arial" w:hAnsi="Arial" w:cs="Arial"/>
          <w:sz w:val="18"/>
          <w:szCs w:val="18"/>
          <w:lang w:val="nl-NL"/>
        </w:rPr>
        <w:t>je stelde bijvoorbeeld</w:t>
      </w:r>
      <w:r w:rsidR="001B09D9" w:rsidRPr="000B28F5">
        <w:rPr>
          <w:rFonts w:ascii="Arial" w:hAnsi="Arial" w:cs="Arial"/>
          <w:sz w:val="18"/>
          <w:szCs w:val="18"/>
          <w:lang w:val="nl-NL"/>
        </w:rPr>
        <w:t xml:space="preserve"> dat het geen verschil zou uitmake</w:t>
      </w:r>
      <w:r w:rsidR="002C3B7A" w:rsidRPr="000B28F5">
        <w:rPr>
          <w:rFonts w:ascii="Arial" w:hAnsi="Arial" w:cs="Arial"/>
          <w:sz w:val="18"/>
          <w:szCs w:val="18"/>
          <w:lang w:val="nl-NL"/>
        </w:rPr>
        <w:t xml:space="preserve">n </w:t>
      </w:r>
      <w:r w:rsidR="007E08E0" w:rsidRPr="000B28F5">
        <w:rPr>
          <w:rFonts w:ascii="Arial" w:hAnsi="Arial" w:cs="Arial"/>
          <w:sz w:val="18"/>
          <w:szCs w:val="18"/>
          <w:lang w:val="nl-NL"/>
        </w:rPr>
        <w:t xml:space="preserve">of </w:t>
      </w:r>
      <w:r>
        <w:rPr>
          <w:rFonts w:ascii="Arial" w:hAnsi="Arial" w:cs="Arial"/>
          <w:sz w:val="18"/>
          <w:szCs w:val="18"/>
          <w:lang w:val="nl-NL"/>
        </w:rPr>
        <w:t>één</w:t>
      </w:r>
      <w:r w:rsidR="002C3B7A" w:rsidRPr="000B28F5">
        <w:rPr>
          <w:rFonts w:ascii="Arial" w:hAnsi="Arial" w:cs="Arial"/>
          <w:sz w:val="18"/>
          <w:szCs w:val="18"/>
          <w:lang w:val="nl-NL"/>
        </w:rPr>
        <w:t xml:space="preserve"> of </w:t>
      </w:r>
      <w:r>
        <w:rPr>
          <w:rFonts w:ascii="Arial" w:hAnsi="Arial" w:cs="Arial"/>
          <w:sz w:val="18"/>
          <w:szCs w:val="18"/>
          <w:lang w:val="nl-NL"/>
        </w:rPr>
        <w:t>twee</w:t>
      </w:r>
      <w:r w:rsidR="002C3B7A" w:rsidRPr="000B28F5">
        <w:rPr>
          <w:rFonts w:ascii="Arial" w:hAnsi="Arial" w:cs="Arial"/>
          <w:sz w:val="18"/>
          <w:szCs w:val="18"/>
          <w:lang w:val="nl-NL"/>
        </w:rPr>
        <w:t xml:space="preserve"> boeken </w:t>
      </w:r>
      <w:r w:rsidR="007E08E0" w:rsidRPr="000B28F5">
        <w:rPr>
          <w:rFonts w:ascii="Arial" w:hAnsi="Arial" w:cs="Arial"/>
          <w:sz w:val="18"/>
          <w:szCs w:val="18"/>
          <w:lang w:val="nl-NL"/>
        </w:rPr>
        <w:t>gebruikt werden</w:t>
      </w:r>
      <w:r w:rsidR="002C3B7A" w:rsidRPr="000B28F5">
        <w:rPr>
          <w:rFonts w:ascii="Arial" w:hAnsi="Arial" w:cs="Arial"/>
          <w:sz w:val="18"/>
          <w:szCs w:val="18"/>
          <w:lang w:val="nl-NL"/>
        </w:rPr>
        <w:t>:</w:t>
      </w:r>
      <w:r w:rsidR="001B09D9" w:rsidRPr="000B28F5">
        <w:rPr>
          <w:rFonts w:ascii="Arial" w:hAnsi="Arial" w:cs="Arial"/>
          <w:sz w:val="18"/>
          <w:szCs w:val="18"/>
          <w:lang w:val="nl-NL"/>
        </w:rPr>
        <w:t xml:space="preserve"> de schaduwen zouden even donker zijn. D</w:t>
      </w:r>
      <w:r w:rsidR="00736FB6">
        <w:rPr>
          <w:rFonts w:ascii="Arial" w:hAnsi="Arial" w:cs="Arial"/>
          <w:sz w:val="18"/>
          <w:szCs w:val="18"/>
          <w:lang w:val="nl-NL"/>
        </w:rPr>
        <w:t>it</w:t>
      </w:r>
      <w:r w:rsidR="001B09D9" w:rsidRPr="000B28F5">
        <w:rPr>
          <w:rFonts w:ascii="Arial" w:hAnsi="Arial" w:cs="Arial"/>
          <w:sz w:val="18"/>
          <w:szCs w:val="18"/>
          <w:lang w:val="nl-NL"/>
        </w:rPr>
        <w:t xml:space="preserve"> groep</w:t>
      </w:r>
      <w:r w:rsidR="00736FB6">
        <w:rPr>
          <w:rFonts w:ascii="Arial" w:hAnsi="Arial" w:cs="Arial"/>
          <w:sz w:val="18"/>
          <w:szCs w:val="18"/>
          <w:lang w:val="nl-NL"/>
        </w:rPr>
        <w:t>je</w:t>
      </w:r>
      <w:r w:rsidR="001B09D9" w:rsidRPr="000B28F5">
        <w:rPr>
          <w:rFonts w:ascii="Arial" w:hAnsi="Arial" w:cs="Arial"/>
          <w:sz w:val="18"/>
          <w:szCs w:val="18"/>
          <w:lang w:val="nl-NL"/>
        </w:rPr>
        <w:t xml:space="preserve"> ontwierp een </w:t>
      </w:r>
      <w:r w:rsidR="002C3B7A" w:rsidRPr="000B28F5">
        <w:rPr>
          <w:rFonts w:ascii="Arial" w:hAnsi="Arial" w:cs="Arial"/>
          <w:sz w:val="18"/>
          <w:szCs w:val="18"/>
          <w:lang w:val="nl-NL"/>
        </w:rPr>
        <w:t>experiment om dit aan te tonen (</w:t>
      </w:r>
      <w:r>
        <w:rPr>
          <w:rFonts w:ascii="Arial" w:hAnsi="Arial" w:cs="Arial"/>
          <w:sz w:val="18"/>
          <w:szCs w:val="18"/>
          <w:lang w:val="nl-NL"/>
        </w:rPr>
        <w:t xml:space="preserve">zie </w:t>
      </w:r>
      <w:r w:rsidR="001B09D9" w:rsidRPr="000B28F5">
        <w:rPr>
          <w:rFonts w:ascii="Arial" w:hAnsi="Arial" w:cs="Arial"/>
          <w:sz w:val="18"/>
          <w:szCs w:val="18"/>
          <w:lang w:val="nl-NL"/>
        </w:rPr>
        <w:t xml:space="preserve">figuur </w:t>
      </w:r>
      <w:r w:rsidR="001B766E" w:rsidRPr="000B28F5">
        <w:rPr>
          <w:rFonts w:ascii="Arial" w:hAnsi="Arial" w:cs="Arial"/>
          <w:sz w:val="18"/>
          <w:szCs w:val="18"/>
          <w:lang w:val="nl-NL"/>
        </w:rPr>
        <w:t>1</w:t>
      </w:r>
      <w:r w:rsidR="00AE16F3">
        <w:rPr>
          <w:rFonts w:ascii="Arial" w:hAnsi="Arial" w:cs="Arial"/>
          <w:sz w:val="18"/>
          <w:szCs w:val="18"/>
          <w:lang w:val="nl-NL"/>
        </w:rPr>
        <w:t>0</w:t>
      </w:r>
      <w:r w:rsidR="001B09D9" w:rsidRPr="000B28F5">
        <w:rPr>
          <w:rFonts w:ascii="Arial" w:hAnsi="Arial" w:cs="Arial"/>
          <w:sz w:val="18"/>
          <w:szCs w:val="18"/>
          <w:lang w:val="nl-NL"/>
        </w:rPr>
        <w:t xml:space="preserve">). </w:t>
      </w:r>
      <w:r w:rsidR="002C3B7A" w:rsidRPr="000B28F5">
        <w:rPr>
          <w:rFonts w:ascii="Arial" w:hAnsi="Arial" w:cs="Arial"/>
          <w:sz w:val="18"/>
          <w:szCs w:val="18"/>
          <w:lang w:val="nl-NL"/>
        </w:rPr>
        <w:t>De</w:t>
      </w:r>
      <w:r w:rsidR="00AE16F3">
        <w:rPr>
          <w:rFonts w:ascii="Arial" w:hAnsi="Arial" w:cs="Arial"/>
          <w:sz w:val="18"/>
          <w:szCs w:val="18"/>
          <w:lang w:val="nl-NL"/>
        </w:rPr>
        <w:t>ze</w:t>
      </w:r>
      <w:r w:rsidR="002C3B7A" w:rsidRPr="000B28F5">
        <w:rPr>
          <w:rFonts w:ascii="Arial" w:hAnsi="Arial" w:cs="Arial"/>
          <w:sz w:val="18"/>
          <w:szCs w:val="18"/>
          <w:lang w:val="nl-NL"/>
        </w:rPr>
        <w:t xml:space="preserve"> </w:t>
      </w:r>
      <w:r w:rsidR="006E55DA" w:rsidRPr="000B28F5">
        <w:rPr>
          <w:rFonts w:ascii="Arial" w:hAnsi="Arial" w:cs="Arial"/>
          <w:sz w:val="18"/>
          <w:szCs w:val="18"/>
          <w:lang w:val="nl-NL"/>
        </w:rPr>
        <w:t>leerlingen</w:t>
      </w:r>
      <w:r w:rsidR="002C3B7A" w:rsidRPr="000B28F5">
        <w:rPr>
          <w:rFonts w:ascii="Arial" w:hAnsi="Arial" w:cs="Arial"/>
          <w:sz w:val="18"/>
          <w:szCs w:val="18"/>
          <w:lang w:val="nl-NL"/>
        </w:rPr>
        <w:t xml:space="preserve"> concludeerden</w:t>
      </w:r>
      <w:r w:rsidR="001B09D9" w:rsidRPr="000B28F5">
        <w:rPr>
          <w:rFonts w:ascii="Arial" w:hAnsi="Arial" w:cs="Arial"/>
          <w:sz w:val="18"/>
          <w:szCs w:val="18"/>
          <w:lang w:val="nl-NL"/>
        </w:rPr>
        <w:t xml:space="preserve"> echter dat zij gezien hadden dat het gebruiken van gekleu</w:t>
      </w:r>
      <w:r w:rsidR="002C3B7A" w:rsidRPr="000B28F5">
        <w:rPr>
          <w:rFonts w:ascii="Arial" w:hAnsi="Arial" w:cs="Arial"/>
          <w:sz w:val="18"/>
          <w:szCs w:val="18"/>
          <w:lang w:val="nl-NL"/>
        </w:rPr>
        <w:t>rd licht geen verschil uitmaakt</w:t>
      </w:r>
      <w:r w:rsidR="004B30D8" w:rsidRPr="000B28F5">
        <w:rPr>
          <w:rFonts w:ascii="Arial" w:hAnsi="Arial" w:cs="Arial"/>
          <w:sz w:val="18"/>
          <w:szCs w:val="18"/>
          <w:lang w:val="nl-NL"/>
        </w:rPr>
        <w:t xml:space="preserve"> voor de kleur van de schaduw.</w:t>
      </w:r>
      <w:r w:rsidR="001B09D9" w:rsidRPr="000B28F5">
        <w:rPr>
          <w:rFonts w:ascii="Arial" w:hAnsi="Arial" w:cs="Arial"/>
          <w:sz w:val="18"/>
          <w:szCs w:val="18"/>
          <w:lang w:val="nl-NL"/>
        </w:rPr>
        <w:t xml:space="preserve"> Blijkbaar hadden zij hun experiment gaandeweg veranderd en daardoor </w:t>
      </w:r>
      <w:r w:rsidR="002C3B7A" w:rsidRPr="000B28F5">
        <w:rPr>
          <w:rFonts w:ascii="Arial" w:hAnsi="Arial" w:cs="Arial"/>
          <w:sz w:val="18"/>
          <w:szCs w:val="18"/>
          <w:lang w:val="nl-NL"/>
        </w:rPr>
        <w:t>sloot hun conclusie niet meer aan</w:t>
      </w:r>
      <w:r w:rsidR="001B09D9" w:rsidRPr="000B28F5">
        <w:rPr>
          <w:rFonts w:ascii="Arial" w:hAnsi="Arial" w:cs="Arial"/>
          <w:sz w:val="18"/>
          <w:szCs w:val="18"/>
          <w:lang w:val="nl-NL"/>
        </w:rPr>
        <w:t xml:space="preserve"> op hun </w:t>
      </w:r>
      <w:r w:rsidR="007259D8" w:rsidRPr="000B28F5">
        <w:rPr>
          <w:rFonts w:ascii="Arial" w:hAnsi="Arial" w:cs="Arial"/>
          <w:sz w:val="18"/>
          <w:szCs w:val="18"/>
          <w:lang w:val="nl-NL"/>
        </w:rPr>
        <w:t>bewering</w:t>
      </w:r>
      <w:r w:rsidR="001B09D9" w:rsidRPr="000B28F5">
        <w:rPr>
          <w:rFonts w:ascii="Arial" w:hAnsi="Arial" w:cs="Arial"/>
          <w:sz w:val="18"/>
          <w:szCs w:val="18"/>
          <w:lang w:val="nl-NL"/>
        </w:rPr>
        <w:t xml:space="preserve">. De </w:t>
      </w:r>
      <w:r w:rsidR="006E55DA" w:rsidRPr="000B28F5">
        <w:rPr>
          <w:rFonts w:ascii="Arial" w:hAnsi="Arial" w:cs="Arial"/>
          <w:sz w:val="18"/>
          <w:szCs w:val="18"/>
          <w:lang w:val="nl-NL"/>
        </w:rPr>
        <w:t>leerlingen</w:t>
      </w:r>
      <w:r w:rsidR="001B09D9" w:rsidRPr="000B28F5">
        <w:rPr>
          <w:rFonts w:ascii="Arial" w:hAnsi="Arial" w:cs="Arial"/>
          <w:sz w:val="18"/>
          <w:szCs w:val="18"/>
          <w:lang w:val="nl-NL"/>
        </w:rPr>
        <w:t xml:space="preserve"> gebruikten wel de resultaten om een nieuwe </w:t>
      </w:r>
      <w:r w:rsidR="007259D8" w:rsidRPr="000B28F5">
        <w:rPr>
          <w:rFonts w:ascii="Arial" w:hAnsi="Arial" w:cs="Arial"/>
          <w:sz w:val="18"/>
          <w:szCs w:val="18"/>
          <w:lang w:val="nl-NL"/>
        </w:rPr>
        <w:t>bewering</w:t>
      </w:r>
      <w:r w:rsidR="001B09D9" w:rsidRPr="000B28F5">
        <w:rPr>
          <w:rFonts w:ascii="Arial" w:hAnsi="Arial" w:cs="Arial"/>
          <w:sz w:val="18"/>
          <w:szCs w:val="18"/>
          <w:lang w:val="nl-NL"/>
        </w:rPr>
        <w:t xml:space="preserve"> </w:t>
      </w:r>
      <w:r w:rsidR="007E08E0" w:rsidRPr="000B28F5">
        <w:rPr>
          <w:rFonts w:ascii="Arial" w:hAnsi="Arial" w:cs="Arial"/>
          <w:sz w:val="18"/>
          <w:szCs w:val="18"/>
          <w:lang w:val="nl-NL"/>
        </w:rPr>
        <w:t xml:space="preserve">op </w:t>
      </w:r>
      <w:r w:rsidR="001B09D9" w:rsidRPr="000B28F5">
        <w:rPr>
          <w:rFonts w:ascii="Arial" w:hAnsi="Arial" w:cs="Arial"/>
          <w:sz w:val="18"/>
          <w:szCs w:val="18"/>
          <w:lang w:val="nl-NL"/>
        </w:rPr>
        <w:t>te stellen.</w:t>
      </w:r>
    </w:p>
    <w:p w:rsidR="00736FB6" w:rsidRDefault="00736FB6" w:rsidP="00736FB6">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736FB6" w:rsidRPr="00B56BCE" w:rsidTr="000D724C">
        <w:tc>
          <w:tcPr>
            <w:tcW w:w="5817" w:type="dxa"/>
            <w:tcBorders>
              <w:top w:val="single" w:sz="8" w:space="0" w:color="auto"/>
              <w:left w:val="single" w:sz="8" w:space="0" w:color="auto"/>
              <w:bottom w:val="single" w:sz="8" w:space="0" w:color="auto"/>
              <w:right w:val="single" w:sz="8" w:space="0" w:color="auto"/>
            </w:tcBorders>
          </w:tcPr>
          <w:p w:rsidR="00736FB6" w:rsidRDefault="00736FB6" w:rsidP="000D724C">
            <w:pPr>
              <w:tabs>
                <w:tab w:val="left" w:pos="284"/>
              </w:tabs>
              <w:rPr>
                <w:rFonts w:ascii="Arial" w:hAnsi="Arial" w:cs="Arial"/>
                <w:sz w:val="18"/>
                <w:szCs w:val="18"/>
                <w:lang w:val="nl-NL"/>
              </w:rPr>
            </w:pPr>
            <w:r w:rsidRPr="000B28F5">
              <w:rPr>
                <w:rFonts w:ascii="Arial" w:hAnsi="Arial" w:cs="Arial"/>
                <w:noProof/>
                <w:sz w:val="18"/>
                <w:szCs w:val="18"/>
              </w:rPr>
              <w:lastRenderedPageBreak/>
              <w:drawing>
                <wp:inline distT="0" distB="0" distL="0" distR="0" wp14:anchorId="72563B4F" wp14:editId="712E399C">
                  <wp:extent cx="2781300" cy="1834553"/>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2784015" cy="1836344"/>
                          </a:xfrm>
                          <a:prstGeom prst="rect">
                            <a:avLst/>
                          </a:prstGeom>
                          <a:noFill/>
                          <a:ln w="9525">
                            <a:noFill/>
                            <a:miter lim="800000"/>
                            <a:headEnd/>
                            <a:tailEnd/>
                          </a:ln>
                        </pic:spPr>
                      </pic:pic>
                    </a:graphicData>
                  </a:graphic>
                </wp:inline>
              </w:drawing>
            </w:r>
          </w:p>
          <w:p w:rsidR="00736FB6" w:rsidRDefault="00736FB6"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2CE56C9F" wp14:editId="7884D7EA">
                  <wp:extent cx="3485407" cy="506131"/>
                  <wp:effectExtent l="0" t="0" r="1270" b="8255"/>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565784" cy="517803"/>
                          </a:xfrm>
                          <a:prstGeom prst="rect">
                            <a:avLst/>
                          </a:prstGeom>
                          <a:noFill/>
                          <a:ln w="9525">
                            <a:noFill/>
                            <a:miter lim="800000"/>
                            <a:headEnd/>
                            <a:tailEnd/>
                          </a:ln>
                        </pic:spPr>
                      </pic:pic>
                    </a:graphicData>
                  </a:graphic>
                </wp:inline>
              </w:drawing>
            </w:r>
          </w:p>
        </w:tc>
        <w:tc>
          <w:tcPr>
            <w:tcW w:w="284" w:type="dxa"/>
            <w:tcBorders>
              <w:left w:val="single" w:sz="8" w:space="0" w:color="auto"/>
            </w:tcBorders>
          </w:tcPr>
          <w:p w:rsidR="00736FB6" w:rsidRDefault="00736FB6" w:rsidP="000D724C">
            <w:pPr>
              <w:tabs>
                <w:tab w:val="left" w:pos="284"/>
              </w:tabs>
              <w:rPr>
                <w:rFonts w:ascii="Arial" w:hAnsi="Arial" w:cs="Arial"/>
                <w:sz w:val="18"/>
                <w:szCs w:val="18"/>
                <w:lang w:val="nl-NL"/>
              </w:rPr>
            </w:pPr>
          </w:p>
        </w:tc>
        <w:tc>
          <w:tcPr>
            <w:tcW w:w="3313" w:type="dxa"/>
          </w:tcPr>
          <w:p w:rsidR="00736FB6" w:rsidRPr="00571251" w:rsidRDefault="00736FB6" w:rsidP="00AE16F3">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w:t>
            </w:r>
            <w:r w:rsidR="00AE16F3">
              <w:rPr>
                <w:rFonts w:ascii="Arial" w:hAnsi="Arial" w:cs="Arial"/>
                <w:sz w:val="16"/>
                <w:szCs w:val="16"/>
                <w:lang w:val="nl-NL"/>
              </w:rPr>
              <w:t>0</w:t>
            </w:r>
            <w:r w:rsidRPr="00571251">
              <w:rPr>
                <w:rFonts w:ascii="Arial" w:hAnsi="Arial" w:cs="Arial"/>
                <w:sz w:val="16"/>
                <w:szCs w:val="16"/>
                <w:lang w:val="nl-NL"/>
              </w:rPr>
              <w:t xml:space="preserve">. </w:t>
            </w:r>
            <w:r w:rsidR="005100A2">
              <w:rPr>
                <w:rFonts w:ascii="Arial" w:hAnsi="Arial" w:cs="Arial"/>
                <w:sz w:val="16"/>
                <w:szCs w:val="16"/>
                <w:lang w:val="nl-NL"/>
              </w:rPr>
              <w:t>De o</w:t>
            </w:r>
            <w:r>
              <w:rPr>
                <w:rFonts w:ascii="Arial" w:hAnsi="Arial" w:cs="Arial"/>
                <w:sz w:val="16"/>
                <w:szCs w:val="16"/>
                <w:lang w:val="nl-NL"/>
              </w:rPr>
              <w:t>pzet van het experiment over schaduwen.</w:t>
            </w:r>
          </w:p>
        </w:tc>
      </w:tr>
    </w:tbl>
    <w:p w:rsidR="00736FB6" w:rsidRDefault="00736FB6" w:rsidP="00736FB6">
      <w:pPr>
        <w:tabs>
          <w:tab w:val="left" w:pos="284"/>
        </w:tabs>
        <w:rPr>
          <w:rFonts w:ascii="Arial" w:hAnsi="Arial" w:cs="Arial"/>
          <w:sz w:val="18"/>
          <w:szCs w:val="18"/>
          <w:lang w:val="nl-NL"/>
        </w:rPr>
      </w:pPr>
    </w:p>
    <w:p w:rsidR="001B09D9" w:rsidRDefault="001B09D9" w:rsidP="00DD4749">
      <w:pPr>
        <w:tabs>
          <w:tab w:val="left" w:pos="284"/>
        </w:tabs>
        <w:rPr>
          <w:rFonts w:ascii="Arial" w:hAnsi="Arial" w:cs="Arial"/>
          <w:sz w:val="18"/>
          <w:szCs w:val="18"/>
          <w:lang w:val="nl-NL"/>
        </w:rPr>
      </w:pPr>
      <w:r w:rsidRPr="000B28F5">
        <w:rPr>
          <w:rFonts w:ascii="Arial" w:hAnsi="Arial" w:cs="Arial"/>
          <w:sz w:val="18"/>
          <w:szCs w:val="18"/>
          <w:lang w:val="nl-NL"/>
        </w:rPr>
        <w:t xml:space="preserve">Tijdens het uitvoeren van de experimenten waren er </w:t>
      </w:r>
      <w:r w:rsidR="00AE7B85" w:rsidRPr="000B28F5">
        <w:rPr>
          <w:rFonts w:ascii="Arial" w:hAnsi="Arial" w:cs="Arial"/>
          <w:sz w:val="18"/>
          <w:szCs w:val="18"/>
          <w:lang w:val="nl-NL"/>
        </w:rPr>
        <w:t xml:space="preserve">meer </w:t>
      </w:r>
      <w:r w:rsidRPr="000B28F5">
        <w:rPr>
          <w:rFonts w:ascii="Arial" w:hAnsi="Arial" w:cs="Arial"/>
          <w:sz w:val="18"/>
          <w:szCs w:val="18"/>
          <w:lang w:val="nl-NL"/>
        </w:rPr>
        <w:t>groepen die andere dingen ginge</w:t>
      </w:r>
      <w:r w:rsidR="00AE7B85" w:rsidRPr="000B28F5">
        <w:rPr>
          <w:rFonts w:ascii="Arial" w:hAnsi="Arial" w:cs="Arial"/>
          <w:sz w:val="18"/>
          <w:szCs w:val="18"/>
          <w:lang w:val="nl-NL"/>
        </w:rPr>
        <w:t>n uitproberen dan</w:t>
      </w:r>
      <w:r w:rsidRPr="000B28F5">
        <w:rPr>
          <w:rFonts w:ascii="Arial" w:hAnsi="Arial" w:cs="Arial"/>
          <w:sz w:val="18"/>
          <w:szCs w:val="18"/>
          <w:lang w:val="nl-NL"/>
        </w:rPr>
        <w:t xml:space="preserve"> zij oorspronkelijk van plan waren. Zij voerden meer experimenten uit </w:t>
      </w:r>
      <w:r w:rsidR="007E08E0" w:rsidRPr="000B28F5">
        <w:rPr>
          <w:rFonts w:ascii="Arial" w:hAnsi="Arial" w:cs="Arial"/>
          <w:sz w:val="18"/>
          <w:szCs w:val="18"/>
          <w:lang w:val="nl-NL"/>
        </w:rPr>
        <w:t xml:space="preserve">dan </w:t>
      </w:r>
      <w:r w:rsidRPr="000B28F5">
        <w:rPr>
          <w:rFonts w:ascii="Arial" w:hAnsi="Arial" w:cs="Arial"/>
          <w:sz w:val="18"/>
          <w:szCs w:val="18"/>
          <w:lang w:val="nl-NL"/>
        </w:rPr>
        <w:t>zij in hun werkblad beschreven hadden, zoals op te maken is uit hun bevindingen</w:t>
      </w:r>
      <w:r w:rsidR="00AE16F3">
        <w:rPr>
          <w:rFonts w:ascii="Arial" w:hAnsi="Arial" w:cs="Arial"/>
          <w:sz w:val="18"/>
          <w:szCs w:val="18"/>
          <w:lang w:val="nl-NL"/>
        </w:rPr>
        <w:t xml:space="preserve"> in het voorbeeld van </w:t>
      </w:r>
      <w:r w:rsidRPr="000B28F5">
        <w:rPr>
          <w:rFonts w:ascii="Arial" w:hAnsi="Arial" w:cs="Arial"/>
          <w:sz w:val="18"/>
          <w:szCs w:val="18"/>
          <w:lang w:val="nl-NL"/>
        </w:rPr>
        <w:t xml:space="preserve">figuur </w:t>
      </w:r>
      <w:r w:rsidR="001B766E" w:rsidRPr="000B28F5">
        <w:rPr>
          <w:rFonts w:ascii="Arial" w:hAnsi="Arial" w:cs="Arial"/>
          <w:sz w:val="18"/>
          <w:szCs w:val="18"/>
          <w:lang w:val="nl-NL"/>
        </w:rPr>
        <w:t>1</w:t>
      </w:r>
      <w:r w:rsidR="00AE16F3">
        <w:rPr>
          <w:rFonts w:ascii="Arial" w:hAnsi="Arial" w:cs="Arial"/>
          <w:sz w:val="18"/>
          <w:szCs w:val="18"/>
          <w:lang w:val="nl-NL"/>
        </w:rPr>
        <w:t>1</w:t>
      </w:r>
      <w:r w:rsidRPr="000B28F5">
        <w:rPr>
          <w:rFonts w:ascii="Arial" w:hAnsi="Arial" w:cs="Arial"/>
          <w:sz w:val="18"/>
          <w:szCs w:val="18"/>
          <w:lang w:val="nl-NL"/>
        </w:rPr>
        <w:t>. Z</w:t>
      </w:r>
      <w:r w:rsidR="00AE16F3">
        <w:rPr>
          <w:rFonts w:ascii="Arial" w:hAnsi="Arial" w:cs="Arial"/>
          <w:sz w:val="18"/>
          <w:szCs w:val="18"/>
          <w:lang w:val="nl-NL"/>
        </w:rPr>
        <w:t>e</w:t>
      </w:r>
      <w:r w:rsidRPr="000B28F5">
        <w:rPr>
          <w:rFonts w:ascii="Arial" w:hAnsi="Arial" w:cs="Arial"/>
          <w:sz w:val="18"/>
          <w:szCs w:val="18"/>
          <w:lang w:val="nl-NL"/>
        </w:rPr>
        <w:t xml:space="preserve"> hebben conclusies getrokken naar aanleiding van hun experimenten en hebben meer geleerd over het </w:t>
      </w:r>
      <w:r w:rsidR="003E6F5E" w:rsidRPr="000B28F5">
        <w:rPr>
          <w:rFonts w:ascii="Arial" w:hAnsi="Arial" w:cs="Arial"/>
          <w:sz w:val="18"/>
          <w:szCs w:val="18"/>
          <w:lang w:val="nl-NL"/>
        </w:rPr>
        <w:t>verschijnsel</w:t>
      </w:r>
      <w:r w:rsidRPr="000B28F5">
        <w:rPr>
          <w:rFonts w:ascii="Arial" w:hAnsi="Arial" w:cs="Arial"/>
          <w:sz w:val="18"/>
          <w:szCs w:val="18"/>
          <w:lang w:val="nl-NL"/>
        </w:rPr>
        <w:t xml:space="preserve">, maar er was geen verband tussen hun experimenten en hun oorspronkelijke </w:t>
      </w:r>
      <w:r w:rsidR="007259D8" w:rsidRPr="000B28F5">
        <w:rPr>
          <w:rFonts w:ascii="Arial" w:hAnsi="Arial" w:cs="Arial"/>
          <w:sz w:val="18"/>
          <w:szCs w:val="18"/>
          <w:lang w:val="nl-NL"/>
        </w:rPr>
        <w:t>bewering</w:t>
      </w:r>
      <w:r w:rsidRPr="000B28F5">
        <w:rPr>
          <w:rFonts w:ascii="Arial" w:hAnsi="Arial" w:cs="Arial"/>
          <w:sz w:val="18"/>
          <w:szCs w:val="18"/>
          <w:lang w:val="nl-NL"/>
        </w:rPr>
        <w:t xml:space="preserve"> over de zon (of de schaduw?) die niet uit zichzelf donkerder werd.</w:t>
      </w:r>
    </w:p>
    <w:p w:rsidR="005100A2" w:rsidRDefault="005100A2" w:rsidP="005100A2">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5100A2" w:rsidRPr="00B56BCE" w:rsidTr="000D724C">
        <w:tc>
          <w:tcPr>
            <w:tcW w:w="5817" w:type="dxa"/>
            <w:tcBorders>
              <w:top w:val="single" w:sz="8" w:space="0" w:color="auto"/>
              <w:left w:val="single" w:sz="8" w:space="0" w:color="auto"/>
              <w:bottom w:val="single" w:sz="8" w:space="0" w:color="auto"/>
              <w:right w:val="single" w:sz="8" w:space="0" w:color="auto"/>
            </w:tcBorders>
          </w:tcPr>
          <w:p w:rsidR="005100A2" w:rsidRDefault="005100A2"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365D2C37" wp14:editId="2F760609">
                  <wp:extent cx="3402280" cy="533509"/>
                  <wp:effectExtent l="0" t="0" r="8255" b="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3430519" cy="537937"/>
                          </a:xfrm>
                          <a:prstGeom prst="rect">
                            <a:avLst/>
                          </a:prstGeom>
                          <a:noFill/>
                          <a:ln w="9525">
                            <a:noFill/>
                            <a:miter lim="800000"/>
                            <a:headEnd/>
                            <a:tailEnd/>
                          </a:ln>
                        </pic:spPr>
                      </pic:pic>
                    </a:graphicData>
                  </a:graphic>
                </wp:inline>
              </w:drawing>
            </w:r>
          </w:p>
          <w:p w:rsidR="005100A2" w:rsidRDefault="005100A2" w:rsidP="000D724C">
            <w:pPr>
              <w:tabs>
                <w:tab w:val="left" w:pos="284"/>
              </w:tabs>
              <w:rPr>
                <w:rFonts w:ascii="Arial" w:hAnsi="Arial" w:cs="Arial"/>
                <w:sz w:val="18"/>
                <w:szCs w:val="18"/>
                <w:lang w:val="nl-NL"/>
              </w:rPr>
            </w:pPr>
          </w:p>
          <w:p w:rsidR="005100A2" w:rsidRDefault="005100A2"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46E6A975" wp14:editId="19FFC014">
                  <wp:extent cx="3455719" cy="607398"/>
                  <wp:effectExtent l="0" t="0" r="0" b="254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3473101" cy="610453"/>
                          </a:xfrm>
                          <a:prstGeom prst="rect">
                            <a:avLst/>
                          </a:prstGeom>
                          <a:noFill/>
                          <a:ln w="9525">
                            <a:noFill/>
                            <a:miter lim="800000"/>
                            <a:headEnd/>
                            <a:tailEnd/>
                          </a:ln>
                        </pic:spPr>
                      </pic:pic>
                    </a:graphicData>
                  </a:graphic>
                </wp:inline>
              </w:drawing>
            </w:r>
          </w:p>
          <w:p w:rsidR="005100A2" w:rsidRDefault="005100A2" w:rsidP="000D724C">
            <w:pPr>
              <w:tabs>
                <w:tab w:val="left" w:pos="284"/>
              </w:tabs>
              <w:rPr>
                <w:rFonts w:ascii="Arial" w:hAnsi="Arial" w:cs="Arial"/>
                <w:sz w:val="18"/>
                <w:szCs w:val="18"/>
                <w:lang w:val="nl-NL"/>
              </w:rPr>
            </w:pPr>
          </w:p>
          <w:p w:rsidR="005100A2" w:rsidRDefault="005100A2"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3C049B4C" wp14:editId="17C67419">
                  <wp:extent cx="3651662" cy="853753"/>
                  <wp:effectExtent l="0" t="0" r="6350" b="381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3656567" cy="854900"/>
                          </a:xfrm>
                          <a:prstGeom prst="rect">
                            <a:avLst/>
                          </a:prstGeom>
                          <a:noFill/>
                          <a:ln w="9525">
                            <a:noFill/>
                            <a:miter lim="800000"/>
                            <a:headEnd/>
                            <a:tailEnd/>
                          </a:ln>
                        </pic:spPr>
                      </pic:pic>
                    </a:graphicData>
                  </a:graphic>
                </wp:inline>
              </w:drawing>
            </w:r>
          </w:p>
        </w:tc>
        <w:tc>
          <w:tcPr>
            <w:tcW w:w="284" w:type="dxa"/>
            <w:tcBorders>
              <w:left w:val="single" w:sz="8" w:space="0" w:color="auto"/>
            </w:tcBorders>
          </w:tcPr>
          <w:p w:rsidR="005100A2" w:rsidRDefault="005100A2" w:rsidP="000D724C">
            <w:pPr>
              <w:tabs>
                <w:tab w:val="left" w:pos="284"/>
              </w:tabs>
              <w:rPr>
                <w:rFonts w:ascii="Arial" w:hAnsi="Arial" w:cs="Arial"/>
                <w:sz w:val="18"/>
                <w:szCs w:val="18"/>
                <w:lang w:val="nl-NL"/>
              </w:rPr>
            </w:pPr>
          </w:p>
        </w:tc>
        <w:tc>
          <w:tcPr>
            <w:tcW w:w="3313" w:type="dxa"/>
          </w:tcPr>
          <w:p w:rsidR="005100A2" w:rsidRPr="00571251" w:rsidRDefault="005100A2" w:rsidP="00AE16F3">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w:t>
            </w:r>
            <w:r w:rsidR="00AE16F3">
              <w:rPr>
                <w:rFonts w:ascii="Arial" w:hAnsi="Arial" w:cs="Arial"/>
                <w:sz w:val="16"/>
                <w:szCs w:val="16"/>
                <w:lang w:val="nl-NL"/>
              </w:rPr>
              <w:t>1</w:t>
            </w:r>
            <w:r w:rsidRPr="00571251">
              <w:rPr>
                <w:rFonts w:ascii="Arial" w:hAnsi="Arial" w:cs="Arial"/>
                <w:sz w:val="16"/>
                <w:szCs w:val="16"/>
                <w:lang w:val="nl-NL"/>
              </w:rPr>
              <w:t xml:space="preserve">. </w:t>
            </w:r>
            <w:r>
              <w:rPr>
                <w:rFonts w:ascii="Arial" w:hAnsi="Arial" w:cs="Arial"/>
                <w:sz w:val="16"/>
                <w:szCs w:val="16"/>
                <w:lang w:val="nl-NL"/>
              </w:rPr>
              <w:t xml:space="preserve">De </w:t>
            </w:r>
            <w:r w:rsidR="003231F2">
              <w:rPr>
                <w:rFonts w:ascii="Arial" w:hAnsi="Arial" w:cs="Arial"/>
                <w:sz w:val="16"/>
                <w:szCs w:val="16"/>
                <w:lang w:val="nl-NL"/>
              </w:rPr>
              <w:t>groeps</w:t>
            </w:r>
            <w:r>
              <w:rPr>
                <w:rFonts w:ascii="Arial" w:hAnsi="Arial" w:cs="Arial"/>
                <w:sz w:val="16"/>
                <w:szCs w:val="16"/>
                <w:lang w:val="nl-NL"/>
              </w:rPr>
              <w:t>bewering, de opzet van het experiment en de conclusies uit het experiment over schaduwen.</w:t>
            </w:r>
          </w:p>
        </w:tc>
      </w:tr>
    </w:tbl>
    <w:p w:rsidR="005100A2" w:rsidRDefault="005100A2" w:rsidP="005100A2">
      <w:pPr>
        <w:tabs>
          <w:tab w:val="left" w:pos="284"/>
        </w:tabs>
        <w:rPr>
          <w:rFonts w:ascii="Arial" w:hAnsi="Arial" w:cs="Arial"/>
          <w:sz w:val="18"/>
          <w:szCs w:val="18"/>
          <w:lang w:val="nl-NL"/>
        </w:rPr>
      </w:pPr>
    </w:p>
    <w:p w:rsidR="00BC5C73" w:rsidRPr="000B28F5" w:rsidRDefault="00BC5C73" w:rsidP="00DD4749">
      <w:pPr>
        <w:tabs>
          <w:tab w:val="left" w:pos="284"/>
        </w:tabs>
        <w:rPr>
          <w:rFonts w:ascii="Arial" w:hAnsi="Arial" w:cs="Arial"/>
          <w:sz w:val="18"/>
          <w:szCs w:val="18"/>
          <w:lang w:val="nl-NL"/>
        </w:rPr>
      </w:pPr>
      <w:r w:rsidRPr="000B28F5">
        <w:rPr>
          <w:rFonts w:ascii="Arial" w:hAnsi="Arial" w:cs="Arial"/>
          <w:sz w:val="18"/>
          <w:szCs w:val="18"/>
          <w:lang w:val="nl-NL"/>
        </w:rPr>
        <w:t xml:space="preserve">Bij </w:t>
      </w:r>
      <w:r w:rsidR="00226E86">
        <w:rPr>
          <w:rFonts w:ascii="Arial" w:hAnsi="Arial" w:cs="Arial"/>
          <w:sz w:val="18"/>
          <w:szCs w:val="18"/>
          <w:lang w:val="nl-NL"/>
        </w:rPr>
        <w:t>vier</w:t>
      </w:r>
      <w:r w:rsidRPr="000B28F5">
        <w:rPr>
          <w:rFonts w:ascii="Arial" w:hAnsi="Arial" w:cs="Arial"/>
          <w:sz w:val="18"/>
          <w:szCs w:val="18"/>
          <w:lang w:val="nl-NL"/>
        </w:rPr>
        <w:t xml:space="preserve"> van de </w:t>
      </w:r>
      <w:r w:rsidR="00226E86">
        <w:rPr>
          <w:rFonts w:ascii="Arial" w:hAnsi="Arial" w:cs="Arial"/>
          <w:sz w:val="18"/>
          <w:szCs w:val="18"/>
          <w:lang w:val="nl-NL"/>
        </w:rPr>
        <w:t>zeven</w:t>
      </w:r>
      <w:r w:rsidRPr="000B28F5">
        <w:rPr>
          <w:rFonts w:ascii="Arial" w:hAnsi="Arial" w:cs="Arial"/>
          <w:sz w:val="18"/>
          <w:szCs w:val="18"/>
          <w:lang w:val="nl-NL"/>
        </w:rPr>
        <w:t xml:space="preserve"> groepen </w:t>
      </w:r>
      <w:r w:rsidR="00DC0CED" w:rsidRPr="000B28F5">
        <w:rPr>
          <w:rFonts w:ascii="Arial" w:hAnsi="Arial" w:cs="Arial"/>
          <w:sz w:val="18"/>
          <w:szCs w:val="18"/>
          <w:lang w:val="nl-NL"/>
        </w:rPr>
        <w:t xml:space="preserve">verschilden de beschreven resultaten in hun werkbladen </w:t>
      </w:r>
      <w:r w:rsidR="005100A2">
        <w:rPr>
          <w:rFonts w:ascii="Arial" w:hAnsi="Arial" w:cs="Arial"/>
          <w:sz w:val="18"/>
          <w:szCs w:val="18"/>
          <w:lang w:val="nl-NL"/>
        </w:rPr>
        <w:t>met</w:t>
      </w:r>
      <w:r w:rsidR="00DC0CED" w:rsidRPr="000B28F5">
        <w:rPr>
          <w:rFonts w:ascii="Arial" w:hAnsi="Arial" w:cs="Arial"/>
          <w:sz w:val="18"/>
          <w:szCs w:val="18"/>
          <w:lang w:val="nl-NL"/>
        </w:rPr>
        <w:t xml:space="preserve"> </w:t>
      </w:r>
      <w:r w:rsidR="005100A2">
        <w:rPr>
          <w:rFonts w:ascii="Arial" w:hAnsi="Arial" w:cs="Arial"/>
          <w:sz w:val="18"/>
          <w:szCs w:val="18"/>
          <w:lang w:val="nl-NL"/>
        </w:rPr>
        <w:t>hun</w:t>
      </w:r>
      <w:r w:rsidR="00DC0CED" w:rsidRPr="000B28F5">
        <w:rPr>
          <w:rFonts w:ascii="Arial" w:hAnsi="Arial" w:cs="Arial"/>
          <w:sz w:val="18"/>
          <w:szCs w:val="18"/>
          <w:lang w:val="nl-NL"/>
        </w:rPr>
        <w:t xml:space="preserve"> acties in de klas bij het </w:t>
      </w:r>
      <w:r w:rsidR="005100A2">
        <w:rPr>
          <w:rFonts w:ascii="Arial" w:hAnsi="Arial" w:cs="Arial"/>
          <w:sz w:val="18"/>
          <w:szCs w:val="18"/>
          <w:lang w:val="nl-NL"/>
        </w:rPr>
        <w:t xml:space="preserve">experimenteren met </w:t>
      </w:r>
      <w:r w:rsidR="00DC0CED" w:rsidRPr="000B28F5">
        <w:rPr>
          <w:rFonts w:ascii="Arial" w:hAnsi="Arial" w:cs="Arial"/>
          <w:sz w:val="18"/>
          <w:szCs w:val="18"/>
          <w:lang w:val="nl-NL"/>
        </w:rPr>
        <w:t>schaduwe</w:t>
      </w:r>
      <w:r w:rsidR="004E00E6" w:rsidRPr="000B28F5">
        <w:rPr>
          <w:rFonts w:ascii="Arial" w:hAnsi="Arial" w:cs="Arial"/>
          <w:sz w:val="18"/>
          <w:szCs w:val="18"/>
          <w:lang w:val="nl-NL"/>
        </w:rPr>
        <w:t>n</w:t>
      </w:r>
      <w:r w:rsidR="005100A2">
        <w:rPr>
          <w:rFonts w:ascii="Arial" w:hAnsi="Arial" w:cs="Arial"/>
          <w:sz w:val="18"/>
          <w:szCs w:val="18"/>
          <w:lang w:val="nl-NL"/>
        </w:rPr>
        <w:t xml:space="preserve">: </w:t>
      </w:r>
      <w:r w:rsidR="00DC0CED" w:rsidRPr="000B28F5">
        <w:rPr>
          <w:rFonts w:ascii="Arial" w:hAnsi="Arial" w:cs="Arial"/>
          <w:sz w:val="18"/>
          <w:szCs w:val="18"/>
          <w:lang w:val="nl-NL"/>
        </w:rPr>
        <w:t xml:space="preserve">de </w:t>
      </w:r>
      <w:r w:rsidR="006E55DA" w:rsidRPr="000B28F5">
        <w:rPr>
          <w:rFonts w:ascii="Arial" w:hAnsi="Arial" w:cs="Arial"/>
          <w:sz w:val="18"/>
          <w:szCs w:val="18"/>
          <w:lang w:val="nl-NL"/>
        </w:rPr>
        <w:t>leerlingen</w:t>
      </w:r>
      <w:r w:rsidR="00DC0CED" w:rsidRPr="000B28F5">
        <w:rPr>
          <w:rFonts w:ascii="Arial" w:hAnsi="Arial" w:cs="Arial"/>
          <w:sz w:val="18"/>
          <w:szCs w:val="18"/>
          <w:lang w:val="nl-NL"/>
        </w:rPr>
        <w:t xml:space="preserve"> voerden niet de experimenten uit zoals zij die </w:t>
      </w:r>
      <w:r w:rsidR="001E6A48" w:rsidRPr="000B28F5">
        <w:rPr>
          <w:rFonts w:ascii="Arial" w:hAnsi="Arial" w:cs="Arial"/>
          <w:sz w:val="18"/>
          <w:szCs w:val="18"/>
          <w:lang w:val="nl-NL"/>
        </w:rPr>
        <w:t xml:space="preserve">van tevoren </w:t>
      </w:r>
      <w:r w:rsidR="00DC0CED" w:rsidRPr="000B28F5">
        <w:rPr>
          <w:rFonts w:ascii="Arial" w:hAnsi="Arial" w:cs="Arial"/>
          <w:sz w:val="18"/>
          <w:szCs w:val="18"/>
          <w:lang w:val="nl-NL"/>
        </w:rPr>
        <w:t>bedacht hadden. Dat was ook het geval bij de cartoon over condensatie (</w:t>
      </w:r>
      <w:r w:rsidR="00226E86">
        <w:rPr>
          <w:rFonts w:ascii="Arial" w:hAnsi="Arial" w:cs="Arial"/>
          <w:sz w:val="18"/>
          <w:szCs w:val="18"/>
          <w:lang w:val="nl-NL"/>
        </w:rPr>
        <w:t>één</w:t>
      </w:r>
      <w:r w:rsidR="00DC0CED" w:rsidRPr="000B28F5">
        <w:rPr>
          <w:rFonts w:ascii="Arial" w:hAnsi="Arial" w:cs="Arial"/>
          <w:sz w:val="18"/>
          <w:szCs w:val="18"/>
          <w:lang w:val="nl-NL"/>
        </w:rPr>
        <w:t xml:space="preserve"> van de </w:t>
      </w:r>
      <w:r w:rsidR="00226E86">
        <w:rPr>
          <w:rFonts w:ascii="Arial" w:hAnsi="Arial" w:cs="Arial"/>
          <w:sz w:val="18"/>
          <w:szCs w:val="18"/>
          <w:lang w:val="nl-NL"/>
        </w:rPr>
        <w:t>zes</w:t>
      </w:r>
      <w:r w:rsidR="00DC0CED" w:rsidRPr="000B28F5">
        <w:rPr>
          <w:rFonts w:ascii="Arial" w:hAnsi="Arial" w:cs="Arial"/>
          <w:sz w:val="18"/>
          <w:szCs w:val="18"/>
          <w:lang w:val="nl-NL"/>
        </w:rPr>
        <w:t xml:space="preserve"> groepen) en bij de cartoon over wrijving (</w:t>
      </w:r>
      <w:r w:rsidR="00226E86">
        <w:rPr>
          <w:rFonts w:ascii="Arial" w:hAnsi="Arial" w:cs="Arial"/>
          <w:sz w:val="18"/>
          <w:szCs w:val="18"/>
          <w:lang w:val="nl-NL"/>
        </w:rPr>
        <w:t>twee</w:t>
      </w:r>
      <w:r w:rsidR="00DC0CED" w:rsidRPr="000B28F5">
        <w:rPr>
          <w:rFonts w:ascii="Arial" w:hAnsi="Arial" w:cs="Arial"/>
          <w:sz w:val="18"/>
          <w:szCs w:val="18"/>
          <w:lang w:val="nl-NL"/>
        </w:rPr>
        <w:t xml:space="preserve"> van de </w:t>
      </w:r>
      <w:r w:rsidR="00226E86">
        <w:rPr>
          <w:rFonts w:ascii="Arial" w:hAnsi="Arial" w:cs="Arial"/>
          <w:sz w:val="18"/>
          <w:szCs w:val="18"/>
          <w:lang w:val="nl-NL"/>
        </w:rPr>
        <w:t>zes</w:t>
      </w:r>
      <w:r w:rsidR="00DC0CED" w:rsidRPr="000B28F5">
        <w:rPr>
          <w:rFonts w:ascii="Arial" w:hAnsi="Arial" w:cs="Arial"/>
          <w:sz w:val="18"/>
          <w:szCs w:val="18"/>
          <w:lang w:val="nl-NL"/>
        </w:rPr>
        <w:t xml:space="preserve"> groepen). Tijdens het uitvoeren van de experimenten verander</w:t>
      </w:r>
      <w:r w:rsidR="001E6A48" w:rsidRPr="000B28F5">
        <w:rPr>
          <w:rFonts w:ascii="Arial" w:hAnsi="Arial" w:cs="Arial"/>
          <w:sz w:val="18"/>
          <w:szCs w:val="18"/>
          <w:lang w:val="nl-NL"/>
        </w:rPr>
        <w:t>d</w:t>
      </w:r>
      <w:r w:rsidR="00DC0CED" w:rsidRPr="000B28F5">
        <w:rPr>
          <w:rFonts w:ascii="Arial" w:hAnsi="Arial" w:cs="Arial"/>
          <w:sz w:val="18"/>
          <w:szCs w:val="18"/>
          <w:lang w:val="nl-NL"/>
        </w:rPr>
        <w:t xml:space="preserve">en de </w:t>
      </w:r>
      <w:r w:rsidR="006E55DA" w:rsidRPr="000B28F5">
        <w:rPr>
          <w:rFonts w:ascii="Arial" w:hAnsi="Arial" w:cs="Arial"/>
          <w:sz w:val="18"/>
          <w:szCs w:val="18"/>
          <w:lang w:val="nl-NL"/>
        </w:rPr>
        <w:t>leerlingen</w:t>
      </w:r>
      <w:r w:rsidR="00DC0CED" w:rsidRPr="000B28F5">
        <w:rPr>
          <w:rFonts w:ascii="Arial" w:hAnsi="Arial" w:cs="Arial"/>
          <w:sz w:val="18"/>
          <w:szCs w:val="18"/>
          <w:lang w:val="nl-NL"/>
        </w:rPr>
        <w:t xml:space="preserve"> de variabelen of de materialen. Zij noteerden deze veranderingen niet op hun werkblad. Deze </w:t>
      </w:r>
      <w:r w:rsidR="006E55DA" w:rsidRPr="000B28F5">
        <w:rPr>
          <w:rFonts w:ascii="Arial" w:hAnsi="Arial" w:cs="Arial"/>
          <w:sz w:val="18"/>
          <w:szCs w:val="18"/>
          <w:lang w:val="nl-NL"/>
        </w:rPr>
        <w:t>leerlingen</w:t>
      </w:r>
      <w:r w:rsidR="00DC0CED" w:rsidRPr="000B28F5">
        <w:rPr>
          <w:rFonts w:ascii="Arial" w:hAnsi="Arial" w:cs="Arial"/>
          <w:sz w:val="18"/>
          <w:szCs w:val="18"/>
          <w:lang w:val="nl-NL"/>
        </w:rPr>
        <w:t xml:space="preserve"> hadden overigens geen ervaring met het werken met </w:t>
      </w:r>
      <w:r w:rsidR="004E00E6" w:rsidRPr="000B28F5">
        <w:rPr>
          <w:rFonts w:ascii="Arial" w:hAnsi="Arial" w:cs="Arial"/>
          <w:sz w:val="18"/>
          <w:szCs w:val="18"/>
          <w:lang w:val="nl-NL"/>
        </w:rPr>
        <w:t>soortgelijke werkbladen</w:t>
      </w:r>
      <w:r w:rsidR="005100A2">
        <w:rPr>
          <w:rFonts w:ascii="Arial" w:hAnsi="Arial" w:cs="Arial"/>
          <w:sz w:val="18"/>
          <w:szCs w:val="18"/>
          <w:lang w:val="nl-NL"/>
        </w:rPr>
        <w:t xml:space="preserve">: </w:t>
      </w:r>
      <w:r w:rsidR="00DC0CED" w:rsidRPr="000B28F5">
        <w:rPr>
          <w:rFonts w:ascii="Arial" w:hAnsi="Arial" w:cs="Arial"/>
          <w:sz w:val="18"/>
          <w:szCs w:val="18"/>
          <w:lang w:val="nl-NL"/>
        </w:rPr>
        <w:t>in dit onderzoek deden zij dit voor het eerst.</w:t>
      </w:r>
      <w:r w:rsidR="00DB16A8" w:rsidRPr="000B28F5">
        <w:rPr>
          <w:rFonts w:ascii="Arial" w:hAnsi="Arial" w:cs="Arial"/>
          <w:sz w:val="18"/>
          <w:szCs w:val="18"/>
          <w:lang w:val="nl-NL"/>
        </w:rPr>
        <w:t xml:space="preserve"> Dit is een vaardigheid </w:t>
      </w:r>
      <w:r w:rsidR="002B3B80" w:rsidRPr="000B28F5">
        <w:rPr>
          <w:rFonts w:ascii="Arial" w:hAnsi="Arial" w:cs="Arial"/>
          <w:sz w:val="18"/>
          <w:szCs w:val="18"/>
          <w:lang w:val="nl-NL"/>
        </w:rPr>
        <w:t>die</w:t>
      </w:r>
      <w:r w:rsidR="00DB16A8" w:rsidRPr="000B28F5">
        <w:rPr>
          <w:rFonts w:ascii="Arial" w:hAnsi="Arial" w:cs="Arial"/>
          <w:sz w:val="18"/>
          <w:szCs w:val="18"/>
          <w:lang w:val="nl-NL"/>
        </w:rPr>
        <w:t xml:space="preserve">, los van het gebruik van concept cartoons, </w:t>
      </w:r>
      <w:r w:rsidR="006E55DA" w:rsidRPr="000B28F5">
        <w:rPr>
          <w:rFonts w:ascii="Arial" w:hAnsi="Arial" w:cs="Arial"/>
          <w:sz w:val="18"/>
          <w:szCs w:val="18"/>
          <w:lang w:val="nl-NL"/>
        </w:rPr>
        <w:t>leerlingen</w:t>
      </w:r>
      <w:r w:rsidR="00DB16A8" w:rsidRPr="000B28F5">
        <w:rPr>
          <w:rFonts w:ascii="Arial" w:hAnsi="Arial" w:cs="Arial"/>
          <w:sz w:val="18"/>
          <w:szCs w:val="18"/>
          <w:lang w:val="nl-NL"/>
        </w:rPr>
        <w:t xml:space="preserve"> geleerd zal moeten worden.</w:t>
      </w:r>
    </w:p>
    <w:p w:rsidR="00DC0CED" w:rsidRPr="000B28F5" w:rsidRDefault="00226E86" w:rsidP="00DD4749">
      <w:pPr>
        <w:tabs>
          <w:tab w:val="left" w:pos="284"/>
        </w:tabs>
        <w:rPr>
          <w:rFonts w:ascii="Arial" w:hAnsi="Arial" w:cs="Arial"/>
          <w:sz w:val="18"/>
          <w:szCs w:val="18"/>
          <w:lang w:val="nl-NL"/>
        </w:rPr>
      </w:pPr>
      <w:r>
        <w:rPr>
          <w:rFonts w:ascii="Arial" w:hAnsi="Arial" w:cs="Arial"/>
          <w:sz w:val="18"/>
          <w:szCs w:val="18"/>
          <w:lang w:val="nl-NL"/>
        </w:rPr>
        <w:tab/>
      </w:r>
      <w:r w:rsidR="00DC0CED" w:rsidRPr="000B28F5">
        <w:rPr>
          <w:rFonts w:ascii="Arial" w:hAnsi="Arial" w:cs="Arial"/>
          <w:sz w:val="18"/>
          <w:szCs w:val="18"/>
          <w:lang w:val="nl-NL"/>
        </w:rPr>
        <w:t xml:space="preserve">Uit deze observaties blijkt dat de </w:t>
      </w:r>
      <w:r w:rsidR="005D665F" w:rsidRPr="000B28F5">
        <w:rPr>
          <w:rFonts w:ascii="Arial" w:hAnsi="Arial" w:cs="Arial"/>
          <w:sz w:val="18"/>
          <w:szCs w:val="18"/>
          <w:lang w:val="nl-NL"/>
        </w:rPr>
        <w:t>docent</w:t>
      </w:r>
      <w:r w:rsidR="00DC0CED" w:rsidRPr="000B28F5">
        <w:rPr>
          <w:rFonts w:ascii="Arial" w:hAnsi="Arial" w:cs="Arial"/>
          <w:sz w:val="18"/>
          <w:szCs w:val="18"/>
          <w:lang w:val="nl-NL"/>
        </w:rPr>
        <w:t xml:space="preserve"> nodig is om de </w:t>
      </w:r>
      <w:r w:rsidR="006E55DA" w:rsidRPr="000B28F5">
        <w:rPr>
          <w:rFonts w:ascii="Arial" w:hAnsi="Arial" w:cs="Arial"/>
          <w:sz w:val="18"/>
          <w:szCs w:val="18"/>
          <w:lang w:val="nl-NL"/>
        </w:rPr>
        <w:t>leerlingen</w:t>
      </w:r>
      <w:r w:rsidR="00DC0CED" w:rsidRPr="000B28F5">
        <w:rPr>
          <w:rFonts w:ascii="Arial" w:hAnsi="Arial" w:cs="Arial"/>
          <w:sz w:val="18"/>
          <w:szCs w:val="18"/>
          <w:lang w:val="nl-NL"/>
        </w:rPr>
        <w:t xml:space="preserve"> te leren hoe notities te maken in een logboek </w:t>
      </w:r>
      <w:r w:rsidR="001E6A48" w:rsidRPr="000B28F5">
        <w:rPr>
          <w:rFonts w:ascii="Arial" w:hAnsi="Arial" w:cs="Arial"/>
          <w:sz w:val="18"/>
          <w:szCs w:val="18"/>
          <w:lang w:val="nl-NL"/>
        </w:rPr>
        <w:t>bij</w:t>
      </w:r>
      <w:r w:rsidR="00DC0CED" w:rsidRPr="000B28F5">
        <w:rPr>
          <w:rFonts w:ascii="Arial" w:hAnsi="Arial" w:cs="Arial"/>
          <w:sz w:val="18"/>
          <w:szCs w:val="18"/>
          <w:lang w:val="nl-NL"/>
        </w:rPr>
        <w:t xml:space="preserve"> </w:t>
      </w:r>
      <w:r w:rsidR="00840584" w:rsidRPr="000B28F5">
        <w:rPr>
          <w:rFonts w:ascii="Arial" w:hAnsi="Arial" w:cs="Arial"/>
          <w:sz w:val="18"/>
          <w:szCs w:val="18"/>
          <w:lang w:val="nl-NL"/>
        </w:rPr>
        <w:t>natuur</w:t>
      </w:r>
      <w:r w:rsidR="00DC0CED" w:rsidRPr="000B28F5">
        <w:rPr>
          <w:rFonts w:ascii="Arial" w:hAnsi="Arial" w:cs="Arial"/>
          <w:sz w:val="18"/>
          <w:szCs w:val="18"/>
          <w:lang w:val="nl-NL"/>
        </w:rPr>
        <w:t>-</w:t>
      </w:r>
      <w:r w:rsidR="003E6F5E" w:rsidRPr="000B28F5">
        <w:rPr>
          <w:rFonts w:ascii="Arial" w:hAnsi="Arial" w:cs="Arial"/>
          <w:sz w:val="18"/>
          <w:szCs w:val="18"/>
          <w:lang w:val="nl-NL"/>
        </w:rPr>
        <w:t xml:space="preserve"> </w:t>
      </w:r>
      <w:r w:rsidR="00DC0CED" w:rsidRPr="000B28F5">
        <w:rPr>
          <w:rFonts w:ascii="Arial" w:hAnsi="Arial" w:cs="Arial"/>
          <w:sz w:val="18"/>
          <w:szCs w:val="18"/>
          <w:lang w:val="nl-NL"/>
        </w:rPr>
        <w:t xml:space="preserve">en technieklessen. Juist </w:t>
      </w:r>
      <w:r w:rsidR="001E6A48" w:rsidRPr="000B28F5">
        <w:rPr>
          <w:rFonts w:ascii="Arial" w:hAnsi="Arial" w:cs="Arial"/>
          <w:sz w:val="18"/>
          <w:szCs w:val="18"/>
          <w:lang w:val="nl-NL"/>
        </w:rPr>
        <w:t>door het</w:t>
      </w:r>
      <w:r w:rsidR="00DC0CED" w:rsidRPr="000B28F5">
        <w:rPr>
          <w:rFonts w:ascii="Arial" w:hAnsi="Arial" w:cs="Arial"/>
          <w:sz w:val="18"/>
          <w:szCs w:val="18"/>
          <w:lang w:val="nl-NL"/>
        </w:rPr>
        <w:t xml:space="preserve"> enthousiasme </w:t>
      </w:r>
      <w:r w:rsidR="001E6A48" w:rsidRPr="000B28F5">
        <w:rPr>
          <w:rFonts w:ascii="Arial" w:hAnsi="Arial" w:cs="Arial"/>
          <w:sz w:val="18"/>
          <w:szCs w:val="18"/>
          <w:lang w:val="nl-NL"/>
        </w:rPr>
        <w:t xml:space="preserve">van de </w:t>
      </w:r>
      <w:r w:rsidR="006E55DA" w:rsidRPr="000B28F5">
        <w:rPr>
          <w:rFonts w:ascii="Arial" w:hAnsi="Arial" w:cs="Arial"/>
          <w:sz w:val="18"/>
          <w:szCs w:val="18"/>
          <w:lang w:val="nl-NL"/>
        </w:rPr>
        <w:t>leerlingen</w:t>
      </w:r>
      <w:r w:rsidR="001E6A48" w:rsidRPr="000B28F5">
        <w:rPr>
          <w:rFonts w:ascii="Arial" w:hAnsi="Arial" w:cs="Arial"/>
          <w:sz w:val="18"/>
          <w:szCs w:val="18"/>
          <w:lang w:val="nl-NL"/>
        </w:rPr>
        <w:t xml:space="preserve"> </w:t>
      </w:r>
      <w:r w:rsidR="00DC0CED" w:rsidRPr="000B28F5">
        <w:rPr>
          <w:rFonts w:ascii="Arial" w:hAnsi="Arial" w:cs="Arial"/>
          <w:sz w:val="18"/>
          <w:szCs w:val="18"/>
          <w:lang w:val="nl-NL"/>
        </w:rPr>
        <w:t xml:space="preserve">kan een </w:t>
      </w:r>
      <w:r w:rsidR="005D665F" w:rsidRPr="000B28F5">
        <w:rPr>
          <w:rFonts w:ascii="Arial" w:hAnsi="Arial" w:cs="Arial"/>
          <w:sz w:val="18"/>
          <w:szCs w:val="18"/>
          <w:lang w:val="nl-NL"/>
        </w:rPr>
        <w:t>docent</w:t>
      </w:r>
      <w:r w:rsidR="00DC0CED" w:rsidRPr="000B28F5">
        <w:rPr>
          <w:rFonts w:ascii="Arial" w:hAnsi="Arial" w:cs="Arial"/>
          <w:sz w:val="18"/>
          <w:szCs w:val="18"/>
          <w:lang w:val="nl-NL"/>
        </w:rPr>
        <w:t xml:space="preserve"> </w:t>
      </w:r>
      <w:r w:rsidR="002B3B80" w:rsidRPr="000B28F5">
        <w:rPr>
          <w:rFonts w:ascii="Arial" w:hAnsi="Arial" w:cs="Arial"/>
          <w:sz w:val="18"/>
          <w:szCs w:val="18"/>
          <w:lang w:val="nl-NL"/>
        </w:rPr>
        <w:t>ge</w:t>
      </w:r>
      <w:r w:rsidR="00F025DA" w:rsidRPr="000B28F5">
        <w:rPr>
          <w:rFonts w:ascii="Arial" w:hAnsi="Arial" w:cs="Arial"/>
          <w:sz w:val="18"/>
          <w:szCs w:val="18"/>
          <w:lang w:val="nl-NL"/>
        </w:rPr>
        <w:t xml:space="preserve">makkelijk vergeten </w:t>
      </w:r>
      <w:r w:rsidR="002B3B80" w:rsidRPr="000B28F5">
        <w:rPr>
          <w:rFonts w:ascii="Arial" w:hAnsi="Arial" w:cs="Arial"/>
          <w:sz w:val="18"/>
          <w:szCs w:val="18"/>
          <w:lang w:val="nl-NL"/>
        </w:rPr>
        <w:t xml:space="preserve">op </w:t>
      </w:r>
      <w:r w:rsidR="000610B9" w:rsidRPr="000B28F5">
        <w:rPr>
          <w:rFonts w:ascii="Arial" w:hAnsi="Arial" w:cs="Arial"/>
          <w:sz w:val="18"/>
          <w:szCs w:val="18"/>
          <w:lang w:val="nl-NL"/>
        </w:rPr>
        <w:t xml:space="preserve">deze </w:t>
      </w:r>
      <w:r w:rsidR="00DC0CED" w:rsidRPr="000B28F5">
        <w:rPr>
          <w:rFonts w:ascii="Arial" w:hAnsi="Arial" w:cs="Arial"/>
          <w:sz w:val="18"/>
          <w:szCs w:val="18"/>
          <w:lang w:val="nl-NL"/>
        </w:rPr>
        <w:t>basisvaar</w:t>
      </w:r>
      <w:r w:rsidR="00F025DA" w:rsidRPr="000B28F5">
        <w:rPr>
          <w:rFonts w:ascii="Arial" w:hAnsi="Arial" w:cs="Arial"/>
          <w:sz w:val="18"/>
          <w:szCs w:val="18"/>
          <w:lang w:val="nl-NL"/>
        </w:rPr>
        <w:t xml:space="preserve">digheden </w:t>
      </w:r>
      <w:r w:rsidR="002B3B80" w:rsidRPr="000B28F5">
        <w:rPr>
          <w:rFonts w:ascii="Arial" w:hAnsi="Arial" w:cs="Arial"/>
          <w:sz w:val="18"/>
          <w:szCs w:val="18"/>
          <w:lang w:val="nl-NL"/>
        </w:rPr>
        <w:t>te letten</w:t>
      </w:r>
      <w:r w:rsidR="00F025DA" w:rsidRPr="000B28F5">
        <w:rPr>
          <w:rFonts w:ascii="Arial" w:hAnsi="Arial" w:cs="Arial"/>
          <w:sz w:val="18"/>
          <w:szCs w:val="18"/>
          <w:lang w:val="nl-NL"/>
        </w:rPr>
        <w:t>.</w:t>
      </w:r>
    </w:p>
    <w:p w:rsidR="00180E2D" w:rsidRDefault="00180E2D" w:rsidP="00DD4749">
      <w:pPr>
        <w:tabs>
          <w:tab w:val="left" w:pos="284"/>
        </w:tabs>
        <w:rPr>
          <w:rFonts w:ascii="Arial" w:hAnsi="Arial" w:cs="Arial"/>
          <w:sz w:val="18"/>
          <w:szCs w:val="18"/>
          <w:lang w:val="nl-NL"/>
        </w:rPr>
      </w:pPr>
    </w:p>
    <w:p w:rsidR="00F025DA" w:rsidRPr="000B28F5" w:rsidRDefault="00F025DA" w:rsidP="00DD4749">
      <w:pPr>
        <w:tabs>
          <w:tab w:val="left" w:pos="284"/>
        </w:tabs>
        <w:rPr>
          <w:rFonts w:ascii="Arial" w:hAnsi="Arial" w:cs="Arial"/>
          <w:sz w:val="18"/>
          <w:szCs w:val="18"/>
          <w:lang w:val="nl-NL"/>
        </w:rPr>
      </w:pPr>
      <w:r w:rsidRPr="000B28F5">
        <w:rPr>
          <w:rFonts w:ascii="Arial" w:hAnsi="Arial" w:cs="Arial"/>
          <w:sz w:val="18"/>
          <w:szCs w:val="18"/>
          <w:lang w:val="nl-NL"/>
        </w:rPr>
        <w:t>Een ander proble</w:t>
      </w:r>
      <w:r w:rsidR="002D4627" w:rsidRPr="000B28F5">
        <w:rPr>
          <w:rFonts w:ascii="Arial" w:hAnsi="Arial" w:cs="Arial"/>
          <w:sz w:val="18"/>
          <w:szCs w:val="18"/>
          <w:lang w:val="nl-NL"/>
        </w:rPr>
        <w:t>e</w:t>
      </w:r>
      <w:r w:rsidRPr="000B28F5">
        <w:rPr>
          <w:rFonts w:ascii="Arial" w:hAnsi="Arial" w:cs="Arial"/>
          <w:sz w:val="18"/>
          <w:szCs w:val="18"/>
          <w:lang w:val="nl-NL"/>
        </w:rPr>
        <w:t>m dat z</w:t>
      </w:r>
      <w:r w:rsidR="002D4627" w:rsidRPr="000B28F5">
        <w:rPr>
          <w:rFonts w:ascii="Arial" w:hAnsi="Arial" w:cs="Arial"/>
          <w:sz w:val="18"/>
          <w:szCs w:val="18"/>
          <w:lang w:val="nl-NL"/>
        </w:rPr>
        <w:t>ich voorde</w:t>
      </w:r>
      <w:r w:rsidRPr="000B28F5">
        <w:rPr>
          <w:rFonts w:ascii="Arial" w:hAnsi="Arial" w:cs="Arial"/>
          <w:sz w:val="18"/>
          <w:szCs w:val="18"/>
          <w:lang w:val="nl-NL"/>
        </w:rPr>
        <w:t>e</w:t>
      </w:r>
      <w:r w:rsidR="002D4627" w:rsidRPr="000B28F5">
        <w:rPr>
          <w:rFonts w:ascii="Arial" w:hAnsi="Arial" w:cs="Arial"/>
          <w:sz w:val="18"/>
          <w:szCs w:val="18"/>
          <w:lang w:val="nl-NL"/>
        </w:rPr>
        <w:t>d</w:t>
      </w:r>
      <w:r w:rsidRPr="000B28F5">
        <w:rPr>
          <w:rFonts w:ascii="Arial" w:hAnsi="Arial" w:cs="Arial"/>
          <w:sz w:val="18"/>
          <w:szCs w:val="18"/>
          <w:lang w:val="nl-NL"/>
        </w:rPr>
        <w:t xml:space="preserve"> is dat de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niet altijd goed begr</w:t>
      </w:r>
      <w:r w:rsidR="00226E86">
        <w:rPr>
          <w:rFonts w:ascii="Arial" w:hAnsi="Arial" w:cs="Arial"/>
          <w:sz w:val="18"/>
          <w:szCs w:val="18"/>
          <w:lang w:val="nl-NL"/>
        </w:rPr>
        <w:t>e</w:t>
      </w:r>
      <w:r w:rsidRPr="000B28F5">
        <w:rPr>
          <w:rFonts w:ascii="Arial" w:hAnsi="Arial" w:cs="Arial"/>
          <w:sz w:val="18"/>
          <w:szCs w:val="18"/>
          <w:lang w:val="nl-NL"/>
        </w:rPr>
        <w:t>pen hoe zij hun resul</w:t>
      </w:r>
      <w:r w:rsidR="002D4627" w:rsidRPr="000B28F5">
        <w:rPr>
          <w:rFonts w:ascii="Arial" w:hAnsi="Arial" w:cs="Arial"/>
          <w:sz w:val="18"/>
          <w:szCs w:val="18"/>
          <w:lang w:val="nl-NL"/>
        </w:rPr>
        <w:t>t</w:t>
      </w:r>
      <w:r w:rsidRPr="000B28F5">
        <w:rPr>
          <w:rFonts w:ascii="Arial" w:hAnsi="Arial" w:cs="Arial"/>
          <w:sz w:val="18"/>
          <w:szCs w:val="18"/>
          <w:lang w:val="nl-NL"/>
        </w:rPr>
        <w:t>aten moet</w:t>
      </w:r>
      <w:r w:rsidR="00226E86">
        <w:rPr>
          <w:rFonts w:ascii="Arial" w:hAnsi="Arial" w:cs="Arial"/>
          <w:sz w:val="18"/>
          <w:szCs w:val="18"/>
          <w:lang w:val="nl-NL"/>
        </w:rPr>
        <w:t>en</w:t>
      </w:r>
      <w:r w:rsidRPr="000B28F5">
        <w:rPr>
          <w:rFonts w:ascii="Arial" w:hAnsi="Arial" w:cs="Arial"/>
          <w:sz w:val="18"/>
          <w:szCs w:val="18"/>
          <w:lang w:val="nl-NL"/>
        </w:rPr>
        <w:t xml:space="preserve"> inte</w:t>
      </w:r>
      <w:r w:rsidR="002D4627" w:rsidRPr="000B28F5">
        <w:rPr>
          <w:rFonts w:ascii="Arial" w:hAnsi="Arial" w:cs="Arial"/>
          <w:sz w:val="18"/>
          <w:szCs w:val="18"/>
          <w:lang w:val="nl-NL"/>
        </w:rPr>
        <w:t>r</w:t>
      </w:r>
      <w:r w:rsidRPr="000B28F5">
        <w:rPr>
          <w:rFonts w:ascii="Arial" w:hAnsi="Arial" w:cs="Arial"/>
          <w:sz w:val="18"/>
          <w:szCs w:val="18"/>
          <w:lang w:val="nl-NL"/>
        </w:rPr>
        <w:t>preteren. Bij de cartoon over co</w:t>
      </w:r>
      <w:r w:rsidR="001B766E" w:rsidRPr="000B28F5">
        <w:rPr>
          <w:rFonts w:ascii="Arial" w:hAnsi="Arial" w:cs="Arial"/>
          <w:sz w:val="18"/>
          <w:szCs w:val="18"/>
          <w:lang w:val="nl-NL"/>
        </w:rPr>
        <w:t xml:space="preserve">ndensatie </w:t>
      </w:r>
      <w:r w:rsidRPr="000B28F5">
        <w:rPr>
          <w:rFonts w:ascii="Arial" w:hAnsi="Arial" w:cs="Arial"/>
          <w:sz w:val="18"/>
          <w:szCs w:val="18"/>
          <w:lang w:val="nl-NL"/>
        </w:rPr>
        <w:t>wilde een groep</w:t>
      </w:r>
      <w:r w:rsidR="005100A2">
        <w:rPr>
          <w:rFonts w:ascii="Arial" w:hAnsi="Arial" w:cs="Arial"/>
          <w:sz w:val="18"/>
          <w:szCs w:val="18"/>
          <w:lang w:val="nl-NL"/>
        </w:rPr>
        <w:t>je</w:t>
      </w:r>
      <w:r w:rsidRPr="000B28F5">
        <w:rPr>
          <w:rFonts w:ascii="Arial" w:hAnsi="Arial" w:cs="Arial"/>
          <w:sz w:val="18"/>
          <w:szCs w:val="18"/>
          <w:lang w:val="nl-NL"/>
        </w:rPr>
        <w:t xml:space="preserve"> </w:t>
      </w:r>
      <w:r w:rsidR="006E55DA" w:rsidRPr="000B28F5">
        <w:rPr>
          <w:rFonts w:ascii="Arial" w:hAnsi="Arial" w:cs="Arial"/>
          <w:sz w:val="18"/>
          <w:szCs w:val="18"/>
          <w:lang w:val="nl-NL"/>
        </w:rPr>
        <w:t>leerlingen</w:t>
      </w:r>
      <w:r w:rsidRPr="000B28F5">
        <w:rPr>
          <w:rFonts w:ascii="Arial" w:hAnsi="Arial" w:cs="Arial"/>
          <w:sz w:val="18"/>
          <w:szCs w:val="18"/>
          <w:lang w:val="nl-NL"/>
        </w:rPr>
        <w:t xml:space="preserve"> uitzoeken of kou de oorzaak was van de condensatie van water in de lucht</w:t>
      </w:r>
      <w:r w:rsidR="00AE16F3">
        <w:rPr>
          <w:rFonts w:ascii="Arial" w:hAnsi="Arial" w:cs="Arial"/>
          <w:sz w:val="18"/>
          <w:szCs w:val="18"/>
          <w:lang w:val="nl-NL"/>
        </w:rPr>
        <w:t xml:space="preserve"> (zie figuur 12)</w:t>
      </w:r>
      <w:r w:rsidRPr="000B28F5">
        <w:rPr>
          <w:rFonts w:ascii="Arial" w:hAnsi="Arial" w:cs="Arial"/>
          <w:sz w:val="18"/>
          <w:szCs w:val="18"/>
          <w:lang w:val="nl-NL"/>
        </w:rPr>
        <w:t>. Hun groeps</w:t>
      </w:r>
      <w:r w:rsidR="007259D8" w:rsidRPr="000B28F5">
        <w:rPr>
          <w:rFonts w:ascii="Arial" w:hAnsi="Arial" w:cs="Arial"/>
          <w:sz w:val="18"/>
          <w:szCs w:val="18"/>
          <w:lang w:val="nl-NL"/>
        </w:rPr>
        <w:t>bewering</w:t>
      </w:r>
      <w:r w:rsidRPr="000B28F5">
        <w:rPr>
          <w:rFonts w:ascii="Arial" w:hAnsi="Arial" w:cs="Arial"/>
          <w:sz w:val="18"/>
          <w:szCs w:val="18"/>
          <w:lang w:val="nl-NL"/>
        </w:rPr>
        <w:t xml:space="preserve"> was dat Joris gelijk had: het glas wordt nat, omdat de kou </w:t>
      </w:r>
      <w:r w:rsidR="001E6A48" w:rsidRPr="000B28F5">
        <w:rPr>
          <w:rFonts w:ascii="Arial" w:hAnsi="Arial" w:cs="Arial"/>
          <w:sz w:val="18"/>
          <w:szCs w:val="18"/>
          <w:lang w:val="nl-NL"/>
        </w:rPr>
        <w:t xml:space="preserve">verandert </w:t>
      </w:r>
      <w:r w:rsidRPr="000B28F5">
        <w:rPr>
          <w:rFonts w:ascii="Arial" w:hAnsi="Arial" w:cs="Arial"/>
          <w:sz w:val="18"/>
          <w:szCs w:val="18"/>
          <w:lang w:val="nl-NL"/>
        </w:rPr>
        <w:t>in water o</w:t>
      </w:r>
      <w:r w:rsidR="002D4627" w:rsidRPr="000B28F5">
        <w:rPr>
          <w:rFonts w:ascii="Arial" w:hAnsi="Arial" w:cs="Arial"/>
          <w:sz w:val="18"/>
          <w:szCs w:val="18"/>
          <w:lang w:val="nl-NL"/>
        </w:rPr>
        <w:t>p het glas</w:t>
      </w:r>
      <w:r w:rsidRPr="000B28F5">
        <w:rPr>
          <w:rFonts w:ascii="Arial" w:hAnsi="Arial" w:cs="Arial"/>
          <w:sz w:val="18"/>
          <w:szCs w:val="18"/>
          <w:lang w:val="nl-NL"/>
        </w:rPr>
        <w:t>.</w:t>
      </w:r>
      <w:r w:rsidR="003231F2">
        <w:rPr>
          <w:rFonts w:ascii="Arial" w:hAnsi="Arial" w:cs="Arial"/>
          <w:sz w:val="18"/>
          <w:szCs w:val="18"/>
          <w:lang w:val="nl-NL"/>
        </w:rPr>
        <w:t xml:space="preserve"> </w:t>
      </w:r>
      <w:r w:rsidR="003231F2" w:rsidRPr="000B28F5">
        <w:rPr>
          <w:rFonts w:ascii="Arial" w:hAnsi="Arial" w:cs="Arial"/>
          <w:sz w:val="18"/>
          <w:szCs w:val="18"/>
          <w:lang w:val="nl-NL"/>
        </w:rPr>
        <w:t>Z</w:t>
      </w:r>
      <w:r w:rsidR="003231F2">
        <w:rPr>
          <w:rFonts w:ascii="Arial" w:hAnsi="Arial" w:cs="Arial"/>
          <w:sz w:val="18"/>
          <w:szCs w:val="18"/>
          <w:lang w:val="nl-NL"/>
        </w:rPr>
        <w:t>e</w:t>
      </w:r>
      <w:r w:rsidR="003231F2" w:rsidRPr="000B28F5">
        <w:rPr>
          <w:rFonts w:ascii="Arial" w:hAnsi="Arial" w:cs="Arial"/>
          <w:sz w:val="18"/>
          <w:szCs w:val="18"/>
          <w:lang w:val="nl-NL"/>
        </w:rPr>
        <w:t xml:space="preserve"> ontwierpen een experiment waarbij zij twee glazen met water vulden, </w:t>
      </w:r>
      <w:r w:rsidR="003231F2">
        <w:rPr>
          <w:rFonts w:ascii="Arial" w:hAnsi="Arial" w:cs="Arial"/>
          <w:sz w:val="18"/>
          <w:szCs w:val="18"/>
          <w:lang w:val="nl-NL"/>
        </w:rPr>
        <w:t>éé</w:t>
      </w:r>
      <w:r w:rsidR="003231F2" w:rsidRPr="000B28F5">
        <w:rPr>
          <w:rFonts w:ascii="Arial" w:hAnsi="Arial" w:cs="Arial"/>
          <w:sz w:val="18"/>
          <w:szCs w:val="18"/>
          <w:lang w:val="nl-NL"/>
        </w:rPr>
        <w:t xml:space="preserve">n met warm water en </w:t>
      </w:r>
      <w:r w:rsidR="003231F2">
        <w:rPr>
          <w:rFonts w:ascii="Arial" w:hAnsi="Arial" w:cs="Arial"/>
          <w:sz w:val="18"/>
          <w:szCs w:val="18"/>
          <w:lang w:val="nl-NL"/>
        </w:rPr>
        <w:t>éé</w:t>
      </w:r>
      <w:r w:rsidR="003231F2" w:rsidRPr="000B28F5">
        <w:rPr>
          <w:rFonts w:ascii="Arial" w:hAnsi="Arial" w:cs="Arial"/>
          <w:sz w:val="18"/>
          <w:szCs w:val="18"/>
          <w:lang w:val="nl-NL"/>
        </w:rPr>
        <w:t>n met koud water</w:t>
      </w:r>
      <w:r w:rsidR="003231F2">
        <w:rPr>
          <w:rFonts w:ascii="Arial" w:hAnsi="Arial" w:cs="Arial"/>
          <w:sz w:val="18"/>
          <w:szCs w:val="18"/>
          <w:lang w:val="nl-NL"/>
        </w:rPr>
        <w:t xml:space="preserve">, en </w:t>
      </w:r>
      <w:r w:rsidR="003231F2" w:rsidRPr="000B28F5">
        <w:rPr>
          <w:rFonts w:ascii="Arial" w:hAnsi="Arial" w:cs="Arial"/>
          <w:sz w:val="18"/>
          <w:szCs w:val="18"/>
          <w:lang w:val="nl-NL"/>
        </w:rPr>
        <w:t>wilden bekijken of er condensatie zou optreden. Z</w:t>
      </w:r>
      <w:r w:rsidR="003231F2">
        <w:rPr>
          <w:rFonts w:ascii="Arial" w:hAnsi="Arial" w:cs="Arial"/>
          <w:sz w:val="18"/>
          <w:szCs w:val="18"/>
          <w:lang w:val="nl-NL"/>
        </w:rPr>
        <w:t>e</w:t>
      </w:r>
      <w:r w:rsidR="003231F2" w:rsidRPr="000B28F5">
        <w:rPr>
          <w:rFonts w:ascii="Arial" w:hAnsi="Arial" w:cs="Arial"/>
          <w:sz w:val="18"/>
          <w:szCs w:val="18"/>
          <w:lang w:val="nl-NL"/>
        </w:rPr>
        <w:t xml:space="preserve"> noteerden dat alleen condensatie plaatsvond op het glas met koud water en hun conclusie was vervolgens dat kou de oorzaak is van het condensatieproces. Zij hadden zich niet gerealiseerd dat zij nog steeds geen antwoord op de vraag hadden of de </w:t>
      </w:r>
      <w:r w:rsidR="003231F2" w:rsidRPr="00180E2D">
        <w:rPr>
          <w:rFonts w:ascii="Arial" w:hAnsi="Arial" w:cs="Arial"/>
          <w:i/>
          <w:sz w:val="18"/>
          <w:szCs w:val="18"/>
          <w:lang w:val="nl-NL"/>
        </w:rPr>
        <w:t>kou</w:t>
      </w:r>
      <w:r w:rsidR="003231F2" w:rsidRPr="000B28F5">
        <w:rPr>
          <w:rFonts w:ascii="Arial" w:hAnsi="Arial" w:cs="Arial"/>
          <w:b/>
          <w:sz w:val="18"/>
          <w:szCs w:val="18"/>
          <w:lang w:val="nl-NL"/>
        </w:rPr>
        <w:t xml:space="preserve"> </w:t>
      </w:r>
      <w:r w:rsidR="003231F2" w:rsidRPr="000B28F5">
        <w:rPr>
          <w:rFonts w:ascii="Arial" w:hAnsi="Arial" w:cs="Arial"/>
          <w:sz w:val="18"/>
          <w:szCs w:val="18"/>
          <w:lang w:val="nl-NL"/>
        </w:rPr>
        <w:t xml:space="preserve">of </w:t>
      </w:r>
      <w:r w:rsidR="003231F2" w:rsidRPr="00180E2D">
        <w:rPr>
          <w:rFonts w:ascii="Arial" w:hAnsi="Arial" w:cs="Arial"/>
          <w:sz w:val="18"/>
          <w:szCs w:val="18"/>
          <w:lang w:val="nl-NL"/>
        </w:rPr>
        <w:t xml:space="preserve">de </w:t>
      </w:r>
      <w:r w:rsidR="003231F2" w:rsidRPr="00180E2D">
        <w:rPr>
          <w:rFonts w:ascii="Arial" w:hAnsi="Arial" w:cs="Arial"/>
          <w:i/>
          <w:sz w:val="18"/>
          <w:szCs w:val="18"/>
          <w:lang w:val="nl-NL"/>
        </w:rPr>
        <w:t>waterdamp</w:t>
      </w:r>
      <w:r w:rsidR="003231F2" w:rsidRPr="00180E2D">
        <w:rPr>
          <w:rFonts w:ascii="Arial" w:hAnsi="Arial" w:cs="Arial"/>
          <w:sz w:val="18"/>
          <w:szCs w:val="18"/>
          <w:lang w:val="nl-NL"/>
        </w:rPr>
        <w:t xml:space="preserve"> </w:t>
      </w:r>
      <w:r w:rsidR="003231F2" w:rsidRPr="000B28F5">
        <w:rPr>
          <w:rFonts w:ascii="Arial" w:hAnsi="Arial" w:cs="Arial"/>
          <w:sz w:val="18"/>
          <w:szCs w:val="18"/>
          <w:lang w:val="nl-NL"/>
        </w:rPr>
        <w:t xml:space="preserve">in water veranderd was. Is kou een stof of kan het in een stof veranderen? Hun bevindingen </w:t>
      </w:r>
      <w:r w:rsidR="003231F2" w:rsidRPr="000B28F5">
        <w:rPr>
          <w:rFonts w:ascii="Arial" w:hAnsi="Arial" w:cs="Arial"/>
          <w:sz w:val="18"/>
          <w:szCs w:val="18"/>
          <w:lang w:val="nl-NL"/>
        </w:rPr>
        <w:lastRenderedPageBreak/>
        <w:t>ondersteunden hun hypothese. Het zelf ontwerpen van experimenten leidt</w:t>
      </w:r>
      <w:r w:rsidR="003231F2">
        <w:rPr>
          <w:rFonts w:ascii="Arial" w:hAnsi="Arial" w:cs="Arial"/>
          <w:sz w:val="18"/>
          <w:szCs w:val="18"/>
          <w:lang w:val="nl-NL"/>
        </w:rPr>
        <w:t xml:space="preserve"> dus</w:t>
      </w:r>
      <w:r w:rsidR="003231F2" w:rsidRPr="000B28F5">
        <w:rPr>
          <w:rFonts w:ascii="Arial" w:hAnsi="Arial" w:cs="Arial"/>
          <w:sz w:val="18"/>
          <w:szCs w:val="18"/>
          <w:lang w:val="nl-NL"/>
        </w:rPr>
        <w:t xml:space="preserve"> niet per definitie tot het vinden van de wetenschappelijk ‘juiste’ antwoorden</w:t>
      </w:r>
      <w:r w:rsidR="003231F2">
        <w:rPr>
          <w:rFonts w:ascii="Arial" w:hAnsi="Arial" w:cs="Arial"/>
          <w:sz w:val="18"/>
          <w:szCs w:val="18"/>
          <w:lang w:val="nl-NL"/>
        </w:rPr>
        <w:t>. W</w:t>
      </w:r>
      <w:r w:rsidR="003231F2" w:rsidRPr="000B28F5">
        <w:rPr>
          <w:rFonts w:ascii="Arial" w:hAnsi="Arial" w:cs="Arial"/>
          <w:sz w:val="18"/>
          <w:szCs w:val="18"/>
          <w:lang w:val="nl-NL"/>
        </w:rPr>
        <w:t>e kennen dat trouwens ook vanuit de wetenschap</w:t>
      </w:r>
      <w:r w:rsidR="003231F2">
        <w:rPr>
          <w:rFonts w:ascii="Arial" w:hAnsi="Arial" w:cs="Arial"/>
          <w:sz w:val="18"/>
          <w:szCs w:val="18"/>
          <w:lang w:val="nl-NL"/>
        </w:rPr>
        <w:t xml:space="preserve">sgeschiedenis: </w:t>
      </w:r>
      <w:r w:rsidR="003231F2" w:rsidRPr="000B28F5">
        <w:rPr>
          <w:rFonts w:ascii="Arial" w:hAnsi="Arial" w:cs="Arial"/>
          <w:sz w:val="18"/>
          <w:szCs w:val="18"/>
          <w:lang w:val="nl-NL"/>
        </w:rPr>
        <w:t xml:space="preserve">zie bijvoorbeeld Wiser en Carey (1983) over de </w:t>
      </w:r>
      <w:r w:rsidR="003231F2">
        <w:rPr>
          <w:rFonts w:ascii="Arial" w:hAnsi="Arial" w:cs="Arial"/>
          <w:sz w:val="18"/>
          <w:szCs w:val="18"/>
          <w:lang w:val="nl-NL"/>
        </w:rPr>
        <w:t>‘</w:t>
      </w:r>
      <w:r w:rsidR="003231F2" w:rsidRPr="000B28F5">
        <w:rPr>
          <w:rFonts w:ascii="Arial" w:hAnsi="Arial" w:cs="Arial"/>
          <w:sz w:val="18"/>
          <w:szCs w:val="18"/>
          <w:lang w:val="nl-NL"/>
        </w:rPr>
        <w:t>experimentors</w:t>
      </w:r>
      <w:r w:rsidR="003231F2">
        <w:rPr>
          <w:rFonts w:ascii="Arial" w:hAnsi="Arial" w:cs="Arial"/>
          <w:sz w:val="18"/>
          <w:szCs w:val="18"/>
          <w:lang w:val="nl-NL"/>
        </w:rPr>
        <w:t>’</w:t>
      </w:r>
      <w:r w:rsidR="003231F2" w:rsidRPr="000B28F5">
        <w:rPr>
          <w:rFonts w:ascii="Arial" w:hAnsi="Arial" w:cs="Arial"/>
          <w:sz w:val="18"/>
          <w:szCs w:val="18"/>
          <w:lang w:val="nl-NL"/>
        </w:rPr>
        <w:t xml:space="preserve"> van de </w:t>
      </w:r>
      <w:r w:rsidR="003231F2">
        <w:rPr>
          <w:rFonts w:ascii="Arial" w:hAnsi="Arial" w:cs="Arial"/>
          <w:sz w:val="18"/>
          <w:szCs w:val="18"/>
          <w:lang w:val="nl-NL"/>
        </w:rPr>
        <w:t xml:space="preserve">zeventiende-eeuwse </w:t>
      </w:r>
      <w:r w:rsidR="003231F2" w:rsidRPr="000B28F5">
        <w:rPr>
          <w:rFonts w:ascii="Arial" w:hAnsi="Arial" w:cs="Arial"/>
          <w:sz w:val="18"/>
          <w:szCs w:val="18"/>
          <w:lang w:val="nl-NL"/>
        </w:rPr>
        <w:t>Italiaanse Academie die het verschil tussen warmte en temperatuur nog niet onderkenden en zie Mason (1962, p302-313) over de phlogiston</w:t>
      </w:r>
      <w:r w:rsidR="003231F2">
        <w:rPr>
          <w:rFonts w:ascii="Arial" w:hAnsi="Arial" w:cs="Arial"/>
          <w:sz w:val="18"/>
          <w:szCs w:val="18"/>
          <w:lang w:val="nl-NL"/>
        </w:rPr>
        <w:t>-</w:t>
      </w:r>
      <w:r w:rsidR="003231F2" w:rsidRPr="000B28F5">
        <w:rPr>
          <w:rFonts w:ascii="Arial" w:hAnsi="Arial" w:cs="Arial"/>
          <w:sz w:val="18"/>
          <w:szCs w:val="18"/>
          <w:lang w:val="nl-NL"/>
        </w:rPr>
        <w:t>theorie.</w:t>
      </w:r>
    </w:p>
    <w:p w:rsidR="003231F2" w:rsidRDefault="003231F2" w:rsidP="003231F2">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3231F2" w:rsidRPr="00B56BCE" w:rsidTr="000D724C">
        <w:tc>
          <w:tcPr>
            <w:tcW w:w="5817" w:type="dxa"/>
            <w:tcBorders>
              <w:top w:val="single" w:sz="8" w:space="0" w:color="auto"/>
              <w:left w:val="single" w:sz="8" w:space="0" w:color="auto"/>
              <w:bottom w:val="single" w:sz="8" w:space="0" w:color="auto"/>
              <w:right w:val="single" w:sz="8" w:space="0" w:color="auto"/>
            </w:tcBorders>
          </w:tcPr>
          <w:p w:rsidR="003231F2" w:rsidRDefault="003231F2"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660C50F5" wp14:editId="018AB65A">
                  <wp:extent cx="3491345" cy="601791"/>
                  <wp:effectExtent l="0" t="0" r="0" b="8255"/>
                  <wp:docPr id="3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3496219" cy="602631"/>
                          </a:xfrm>
                          <a:prstGeom prst="rect">
                            <a:avLst/>
                          </a:prstGeom>
                          <a:noFill/>
                          <a:ln w="9525">
                            <a:noFill/>
                            <a:miter lim="800000"/>
                            <a:headEnd/>
                            <a:tailEnd/>
                          </a:ln>
                        </pic:spPr>
                      </pic:pic>
                    </a:graphicData>
                  </a:graphic>
                </wp:inline>
              </w:drawing>
            </w:r>
          </w:p>
          <w:p w:rsidR="003231F2" w:rsidRDefault="003231F2"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1A2398B2" wp14:editId="62A59B83">
                  <wp:extent cx="3473532" cy="756143"/>
                  <wp:effectExtent l="0" t="0" r="0" b="6350"/>
                  <wp:docPr id="3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3478895" cy="757310"/>
                          </a:xfrm>
                          <a:prstGeom prst="rect">
                            <a:avLst/>
                          </a:prstGeom>
                          <a:noFill/>
                          <a:ln w="9525">
                            <a:noFill/>
                            <a:miter lim="800000"/>
                            <a:headEnd/>
                            <a:tailEnd/>
                          </a:ln>
                        </pic:spPr>
                      </pic:pic>
                    </a:graphicData>
                  </a:graphic>
                </wp:inline>
              </w:drawing>
            </w:r>
          </w:p>
          <w:p w:rsidR="003231F2" w:rsidRDefault="003231F2" w:rsidP="000D724C">
            <w:pPr>
              <w:tabs>
                <w:tab w:val="left" w:pos="284"/>
              </w:tabs>
              <w:rPr>
                <w:rFonts w:ascii="Arial" w:hAnsi="Arial" w:cs="Arial"/>
                <w:sz w:val="18"/>
                <w:szCs w:val="18"/>
                <w:lang w:val="nl-NL"/>
              </w:rPr>
            </w:pPr>
          </w:p>
        </w:tc>
        <w:tc>
          <w:tcPr>
            <w:tcW w:w="284" w:type="dxa"/>
            <w:tcBorders>
              <w:left w:val="single" w:sz="8" w:space="0" w:color="auto"/>
            </w:tcBorders>
          </w:tcPr>
          <w:p w:rsidR="003231F2" w:rsidRDefault="003231F2" w:rsidP="000D724C">
            <w:pPr>
              <w:tabs>
                <w:tab w:val="left" w:pos="284"/>
              </w:tabs>
              <w:rPr>
                <w:rFonts w:ascii="Arial" w:hAnsi="Arial" w:cs="Arial"/>
                <w:sz w:val="18"/>
                <w:szCs w:val="18"/>
                <w:lang w:val="nl-NL"/>
              </w:rPr>
            </w:pPr>
          </w:p>
        </w:tc>
        <w:tc>
          <w:tcPr>
            <w:tcW w:w="3313" w:type="dxa"/>
          </w:tcPr>
          <w:p w:rsidR="003231F2" w:rsidRPr="00571251" w:rsidRDefault="003231F2" w:rsidP="001C2435">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w:t>
            </w:r>
            <w:r w:rsidR="001C2435">
              <w:rPr>
                <w:rFonts w:ascii="Arial" w:hAnsi="Arial" w:cs="Arial"/>
                <w:sz w:val="16"/>
                <w:szCs w:val="16"/>
                <w:lang w:val="nl-NL"/>
              </w:rPr>
              <w:t>2</w:t>
            </w:r>
            <w:r w:rsidRPr="00571251">
              <w:rPr>
                <w:rFonts w:ascii="Arial" w:hAnsi="Arial" w:cs="Arial"/>
                <w:sz w:val="16"/>
                <w:szCs w:val="16"/>
                <w:lang w:val="nl-NL"/>
              </w:rPr>
              <w:t xml:space="preserve">. </w:t>
            </w:r>
            <w:r>
              <w:rPr>
                <w:rFonts w:ascii="Arial" w:hAnsi="Arial" w:cs="Arial"/>
                <w:sz w:val="16"/>
                <w:szCs w:val="16"/>
                <w:lang w:val="nl-NL"/>
              </w:rPr>
              <w:t>De groepsbewering en de opzet van het experiment over condensatie.</w:t>
            </w:r>
          </w:p>
        </w:tc>
      </w:tr>
    </w:tbl>
    <w:p w:rsidR="003231F2" w:rsidRDefault="003231F2" w:rsidP="003231F2">
      <w:pPr>
        <w:tabs>
          <w:tab w:val="left" w:pos="284"/>
        </w:tabs>
        <w:rPr>
          <w:rFonts w:ascii="Arial" w:hAnsi="Arial" w:cs="Arial"/>
          <w:sz w:val="18"/>
          <w:szCs w:val="18"/>
          <w:lang w:val="nl-NL"/>
        </w:rPr>
      </w:pPr>
    </w:p>
    <w:p w:rsidR="00F025DA" w:rsidRDefault="00D91772" w:rsidP="00DD4749">
      <w:pPr>
        <w:tabs>
          <w:tab w:val="left" w:pos="284"/>
        </w:tabs>
        <w:rPr>
          <w:rFonts w:ascii="Arial" w:hAnsi="Arial" w:cs="Arial"/>
          <w:sz w:val="18"/>
          <w:szCs w:val="18"/>
          <w:lang w:val="nl-NL"/>
        </w:rPr>
      </w:pPr>
      <w:r>
        <w:rPr>
          <w:rFonts w:ascii="Arial" w:hAnsi="Arial" w:cs="Arial"/>
          <w:sz w:val="18"/>
          <w:szCs w:val="18"/>
          <w:lang w:val="nl-NL"/>
        </w:rPr>
        <w:t>E</w:t>
      </w:r>
      <w:r w:rsidR="00F025DA" w:rsidRPr="000B28F5">
        <w:rPr>
          <w:rFonts w:ascii="Arial" w:hAnsi="Arial" w:cs="Arial"/>
          <w:sz w:val="18"/>
          <w:szCs w:val="18"/>
          <w:lang w:val="nl-NL"/>
        </w:rPr>
        <w:t xml:space="preserve">en ander voorbeeld is een experiment waarbij de </w:t>
      </w:r>
      <w:r w:rsidR="006E55DA" w:rsidRPr="000B28F5">
        <w:rPr>
          <w:rFonts w:ascii="Arial" w:hAnsi="Arial" w:cs="Arial"/>
          <w:sz w:val="18"/>
          <w:szCs w:val="18"/>
          <w:lang w:val="nl-NL"/>
        </w:rPr>
        <w:t>leerlingen</w:t>
      </w:r>
      <w:r w:rsidR="00F025DA" w:rsidRPr="000B28F5">
        <w:rPr>
          <w:rFonts w:ascii="Arial" w:hAnsi="Arial" w:cs="Arial"/>
          <w:sz w:val="18"/>
          <w:szCs w:val="18"/>
          <w:lang w:val="nl-NL"/>
        </w:rPr>
        <w:t xml:space="preserve"> stelden dat het glas nat werd door </w:t>
      </w:r>
      <w:r w:rsidR="00BF21C3" w:rsidRPr="000B28F5">
        <w:rPr>
          <w:rFonts w:ascii="Arial" w:hAnsi="Arial" w:cs="Arial"/>
          <w:sz w:val="18"/>
          <w:szCs w:val="18"/>
          <w:lang w:val="nl-NL"/>
        </w:rPr>
        <w:t xml:space="preserve">de </w:t>
      </w:r>
      <w:r w:rsidR="00F025DA" w:rsidRPr="000B28F5">
        <w:rPr>
          <w:rFonts w:ascii="Arial" w:hAnsi="Arial" w:cs="Arial"/>
          <w:sz w:val="18"/>
          <w:szCs w:val="18"/>
          <w:lang w:val="nl-NL"/>
        </w:rPr>
        <w:t>waterdamp uit het water. Z</w:t>
      </w:r>
      <w:r>
        <w:rPr>
          <w:rFonts w:ascii="Arial" w:hAnsi="Arial" w:cs="Arial"/>
          <w:sz w:val="18"/>
          <w:szCs w:val="18"/>
          <w:lang w:val="nl-NL"/>
        </w:rPr>
        <w:t>e</w:t>
      </w:r>
      <w:r w:rsidR="00F025DA" w:rsidRPr="000B28F5">
        <w:rPr>
          <w:rFonts w:ascii="Arial" w:hAnsi="Arial" w:cs="Arial"/>
          <w:sz w:val="18"/>
          <w:szCs w:val="18"/>
          <w:lang w:val="nl-NL"/>
        </w:rPr>
        <w:t xml:space="preserve"> waren van plan </w:t>
      </w:r>
      <w:r w:rsidR="00180E2D">
        <w:rPr>
          <w:rFonts w:ascii="Arial" w:hAnsi="Arial" w:cs="Arial"/>
          <w:sz w:val="18"/>
          <w:szCs w:val="18"/>
          <w:lang w:val="nl-NL"/>
        </w:rPr>
        <w:t xml:space="preserve">een </w:t>
      </w:r>
      <w:r w:rsidR="00F025DA" w:rsidRPr="000B28F5">
        <w:rPr>
          <w:rFonts w:ascii="Arial" w:hAnsi="Arial" w:cs="Arial"/>
          <w:sz w:val="18"/>
          <w:szCs w:val="18"/>
          <w:lang w:val="nl-NL"/>
        </w:rPr>
        <w:t>bewij</w:t>
      </w:r>
      <w:r w:rsidR="00180E2D">
        <w:rPr>
          <w:rFonts w:ascii="Arial" w:hAnsi="Arial" w:cs="Arial"/>
          <w:sz w:val="18"/>
          <w:szCs w:val="18"/>
          <w:lang w:val="nl-NL"/>
        </w:rPr>
        <w:t>s</w:t>
      </w:r>
      <w:r w:rsidR="00F025DA" w:rsidRPr="000B28F5">
        <w:rPr>
          <w:rFonts w:ascii="Arial" w:hAnsi="Arial" w:cs="Arial"/>
          <w:sz w:val="18"/>
          <w:szCs w:val="18"/>
          <w:lang w:val="nl-NL"/>
        </w:rPr>
        <w:t xml:space="preserve"> te vinden voor hun </w:t>
      </w:r>
      <w:r w:rsidR="007259D8" w:rsidRPr="000B28F5">
        <w:rPr>
          <w:rFonts w:ascii="Arial" w:hAnsi="Arial" w:cs="Arial"/>
          <w:sz w:val="18"/>
          <w:szCs w:val="18"/>
          <w:lang w:val="nl-NL"/>
        </w:rPr>
        <w:t>bewering</w:t>
      </w:r>
      <w:r w:rsidR="00F025DA" w:rsidRPr="000B28F5">
        <w:rPr>
          <w:rFonts w:ascii="Arial" w:hAnsi="Arial" w:cs="Arial"/>
          <w:sz w:val="18"/>
          <w:szCs w:val="18"/>
          <w:lang w:val="nl-NL"/>
        </w:rPr>
        <w:t xml:space="preserve"> dat </w:t>
      </w:r>
      <w:r w:rsidR="00BF21C3" w:rsidRPr="000B28F5">
        <w:rPr>
          <w:rFonts w:ascii="Arial" w:hAnsi="Arial" w:cs="Arial"/>
          <w:sz w:val="18"/>
          <w:szCs w:val="18"/>
          <w:lang w:val="nl-NL"/>
        </w:rPr>
        <w:t xml:space="preserve">de </w:t>
      </w:r>
      <w:r w:rsidR="00F025DA" w:rsidRPr="000B28F5">
        <w:rPr>
          <w:rFonts w:ascii="Arial" w:hAnsi="Arial" w:cs="Arial"/>
          <w:sz w:val="18"/>
          <w:szCs w:val="18"/>
          <w:lang w:val="nl-NL"/>
        </w:rPr>
        <w:t>waterdamp uit het glas met water komt</w:t>
      </w:r>
      <w:r w:rsidR="000610B9" w:rsidRPr="000B28F5">
        <w:rPr>
          <w:rFonts w:ascii="Arial" w:hAnsi="Arial" w:cs="Arial"/>
          <w:sz w:val="18"/>
          <w:szCs w:val="18"/>
          <w:lang w:val="nl-NL"/>
        </w:rPr>
        <w:t>,</w:t>
      </w:r>
      <w:r w:rsidR="00F025DA" w:rsidRPr="000B28F5">
        <w:rPr>
          <w:rFonts w:ascii="Arial" w:hAnsi="Arial" w:cs="Arial"/>
          <w:sz w:val="18"/>
          <w:szCs w:val="18"/>
          <w:lang w:val="nl-NL"/>
        </w:rPr>
        <w:t xml:space="preserve"> door een experiment </w:t>
      </w:r>
      <w:r w:rsidR="00297BCC" w:rsidRPr="000B28F5">
        <w:rPr>
          <w:rFonts w:ascii="Arial" w:hAnsi="Arial" w:cs="Arial"/>
          <w:sz w:val="18"/>
          <w:szCs w:val="18"/>
          <w:lang w:val="nl-NL"/>
        </w:rPr>
        <w:t>waarbij zij een glazen kom over het glas heen zetten (</w:t>
      </w:r>
      <w:r w:rsidR="00180E2D">
        <w:rPr>
          <w:rFonts w:ascii="Arial" w:hAnsi="Arial" w:cs="Arial"/>
          <w:sz w:val="18"/>
          <w:szCs w:val="18"/>
          <w:lang w:val="nl-NL"/>
        </w:rPr>
        <w:t xml:space="preserve">zie </w:t>
      </w:r>
      <w:r w:rsidR="00297BCC" w:rsidRPr="000B28F5">
        <w:rPr>
          <w:rFonts w:ascii="Arial" w:hAnsi="Arial" w:cs="Arial"/>
          <w:sz w:val="18"/>
          <w:szCs w:val="18"/>
          <w:lang w:val="nl-NL"/>
        </w:rPr>
        <w:t xml:space="preserve">figuur </w:t>
      </w:r>
      <w:r w:rsidR="001B766E" w:rsidRPr="000B28F5">
        <w:rPr>
          <w:rFonts w:ascii="Arial" w:hAnsi="Arial" w:cs="Arial"/>
          <w:sz w:val="18"/>
          <w:szCs w:val="18"/>
          <w:lang w:val="nl-NL"/>
        </w:rPr>
        <w:t>1</w:t>
      </w:r>
      <w:r w:rsidR="001C2435">
        <w:rPr>
          <w:rFonts w:ascii="Arial" w:hAnsi="Arial" w:cs="Arial"/>
          <w:sz w:val="18"/>
          <w:szCs w:val="18"/>
          <w:lang w:val="nl-NL"/>
        </w:rPr>
        <w:t>3</w:t>
      </w:r>
      <w:r w:rsidR="00297BCC" w:rsidRPr="000B28F5">
        <w:rPr>
          <w:rFonts w:ascii="Arial" w:hAnsi="Arial" w:cs="Arial"/>
          <w:sz w:val="18"/>
          <w:szCs w:val="18"/>
          <w:lang w:val="nl-NL"/>
        </w:rPr>
        <w:t xml:space="preserve">). </w:t>
      </w:r>
      <w:r w:rsidR="00180E2D">
        <w:rPr>
          <w:rFonts w:ascii="Arial" w:hAnsi="Arial" w:cs="Arial"/>
          <w:sz w:val="18"/>
          <w:szCs w:val="18"/>
          <w:lang w:val="nl-NL"/>
        </w:rPr>
        <w:t xml:space="preserve">In de beschrijving van hun resultaten stond </w:t>
      </w:r>
      <w:r w:rsidR="00297BCC" w:rsidRPr="000B28F5">
        <w:rPr>
          <w:rFonts w:ascii="Arial" w:hAnsi="Arial" w:cs="Arial"/>
          <w:sz w:val="18"/>
          <w:szCs w:val="18"/>
          <w:lang w:val="nl-NL"/>
        </w:rPr>
        <w:t>dat z</w:t>
      </w:r>
      <w:r w:rsidR="0068641E">
        <w:rPr>
          <w:rFonts w:ascii="Arial" w:hAnsi="Arial" w:cs="Arial"/>
          <w:sz w:val="18"/>
          <w:szCs w:val="18"/>
          <w:lang w:val="nl-NL"/>
        </w:rPr>
        <w:t>e</w:t>
      </w:r>
      <w:r w:rsidR="00297BCC" w:rsidRPr="000B28F5">
        <w:rPr>
          <w:rFonts w:ascii="Arial" w:hAnsi="Arial" w:cs="Arial"/>
          <w:sz w:val="18"/>
          <w:szCs w:val="18"/>
          <w:lang w:val="nl-NL"/>
        </w:rPr>
        <w:t xml:space="preserve"> hadden gezien dat de kom aan de binnenkant nat was geworden en dus dat het water uit het glas kwam. Hun conclusie was dat hun </w:t>
      </w:r>
      <w:r w:rsidR="007259D8" w:rsidRPr="000B28F5">
        <w:rPr>
          <w:rFonts w:ascii="Arial" w:hAnsi="Arial" w:cs="Arial"/>
          <w:sz w:val="18"/>
          <w:szCs w:val="18"/>
          <w:lang w:val="nl-NL"/>
        </w:rPr>
        <w:t>bewering</w:t>
      </w:r>
      <w:r w:rsidR="00297BCC" w:rsidRPr="000B28F5">
        <w:rPr>
          <w:rFonts w:ascii="Arial" w:hAnsi="Arial" w:cs="Arial"/>
          <w:sz w:val="18"/>
          <w:szCs w:val="18"/>
          <w:lang w:val="nl-NL"/>
        </w:rPr>
        <w:t xml:space="preserve"> klopte</w:t>
      </w:r>
      <w:r w:rsidR="00180E2D">
        <w:rPr>
          <w:rFonts w:ascii="Arial" w:hAnsi="Arial" w:cs="Arial"/>
          <w:sz w:val="18"/>
          <w:szCs w:val="18"/>
          <w:lang w:val="nl-NL"/>
        </w:rPr>
        <w:t>. Z</w:t>
      </w:r>
      <w:r w:rsidR="0068641E">
        <w:rPr>
          <w:rFonts w:ascii="Arial" w:hAnsi="Arial" w:cs="Arial"/>
          <w:sz w:val="18"/>
          <w:szCs w:val="18"/>
          <w:lang w:val="nl-NL"/>
        </w:rPr>
        <w:t>e</w:t>
      </w:r>
      <w:r w:rsidR="00297BCC" w:rsidRPr="000B28F5">
        <w:rPr>
          <w:rFonts w:ascii="Arial" w:hAnsi="Arial" w:cs="Arial"/>
          <w:sz w:val="18"/>
          <w:szCs w:val="18"/>
          <w:lang w:val="nl-NL"/>
        </w:rPr>
        <w:t xml:space="preserve"> realiseerden zich </w:t>
      </w:r>
      <w:r w:rsidR="00180E2D">
        <w:rPr>
          <w:rFonts w:ascii="Arial" w:hAnsi="Arial" w:cs="Arial"/>
          <w:sz w:val="18"/>
          <w:szCs w:val="18"/>
          <w:lang w:val="nl-NL"/>
        </w:rPr>
        <w:t xml:space="preserve">echter </w:t>
      </w:r>
      <w:r w:rsidR="00297BCC" w:rsidRPr="000B28F5">
        <w:rPr>
          <w:rFonts w:ascii="Arial" w:hAnsi="Arial" w:cs="Arial"/>
          <w:sz w:val="18"/>
          <w:szCs w:val="18"/>
          <w:lang w:val="nl-NL"/>
        </w:rPr>
        <w:t>ni</w:t>
      </w:r>
      <w:r w:rsidR="004E00E6" w:rsidRPr="000B28F5">
        <w:rPr>
          <w:rFonts w:ascii="Arial" w:hAnsi="Arial" w:cs="Arial"/>
          <w:sz w:val="18"/>
          <w:szCs w:val="18"/>
          <w:lang w:val="nl-NL"/>
        </w:rPr>
        <w:t>et dat z</w:t>
      </w:r>
      <w:r w:rsidR="0068641E">
        <w:rPr>
          <w:rFonts w:ascii="Arial" w:hAnsi="Arial" w:cs="Arial"/>
          <w:sz w:val="18"/>
          <w:szCs w:val="18"/>
          <w:lang w:val="nl-NL"/>
        </w:rPr>
        <w:t>e</w:t>
      </w:r>
      <w:r w:rsidR="004E00E6" w:rsidRPr="000B28F5">
        <w:rPr>
          <w:rFonts w:ascii="Arial" w:hAnsi="Arial" w:cs="Arial"/>
          <w:sz w:val="18"/>
          <w:szCs w:val="18"/>
          <w:lang w:val="nl-NL"/>
        </w:rPr>
        <w:t xml:space="preserve"> geen bewijs hadden dat</w:t>
      </w:r>
      <w:r w:rsidR="00297BCC" w:rsidRPr="000B28F5">
        <w:rPr>
          <w:rFonts w:ascii="Arial" w:hAnsi="Arial" w:cs="Arial"/>
          <w:sz w:val="18"/>
          <w:szCs w:val="18"/>
          <w:lang w:val="nl-NL"/>
        </w:rPr>
        <w:t xml:space="preserve"> </w:t>
      </w:r>
      <w:r w:rsidR="00BF21C3" w:rsidRPr="000B28F5">
        <w:rPr>
          <w:rFonts w:ascii="Arial" w:hAnsi="Arial" w:cs="Arial"/>
          <w:sz w:val="18"/>
          <w:szCs w:val="18"/>
          <w:lang w:val="nl-NL"/>
        </w:rPr>
        <w:t xml:space="preserve">de </w:t>
      </w:r>
      <w:r w:rsidR="00297BCC" w:rsidRPr="000B28F5">
        <w:rPr>
          <w:rFonts w:ascii="Arial" w:hAnsi="Arial" w:cs="Arial"/>
          <w:sz w:val="18"/>
          <w:szCs w:val="18"/>
          <w:lang w:val="nl-NL"/>
        </w:rPr>
        <w:t>waterd</w:t>
      </w:r>
      <w:r w:rsidR="00297BCC" w:rsidRPr="0068641E">
        <w:rPr>
          <w:rFonts w:ascii="Arial" w:hAnsi="Arial" w:cs="Arial"/>
          <w:sz w:val="18"/>
          <w:szCs w:val="18"/>
          <w:lang w:val="nl-NL"/>
        </w:rPr>
        <w:t xml:space="preserve">amp uit de lucht </w:t>
      </w:r>
      <w:r w:rsidR="002008F4" w:rsidRPr="0068641E">
        <w:rPr>
          <w:rFonts w:ascii="Arial" w:hAnsi="Arial" w:cs="Arial"/>
          <w:sz w:val="18"/>
          <w:szCs w:val="18"/>
          <w:lang w:val="nl-NL"/>
        </w:rPr>
        <w:t xml:space="preserve">rond het glas </w:t>
      </w:r>
      <w:r w:rsidR="00297BCC" w:rsidRPr="0068641E">
        <w:rPr>
          <w:rFonts w:ascii="Arial" w:hAnsi="Arial" w:cs="Arial"/>
          <w:sz w:val="18"/>
          <w:szCs w:val="18"/>
          <w:lang w:val="nl-NL"/>
        </w:rPr>
        <w:t>komt of uit het water</w:t>
      </w:r>
      <w:r w:rsidR="0068641E" w:rsidRPr="0068641E">
        <w:rPr>
          <w:rFonts w:ascii="Arial" w:hAnsi="Arial" w:cs="Arial"/>
          <w:sz w:val="18"/>
          <w:szCs w:val="18"/>
          <w:lang w:val="nl-NL"/>
        </w:rPr>
        <w:t>.</w:t>
      </w:r>
      <w:r w:rsidR="00297BCC" w:rsidRPr="0068641E">
        <w:rPr>
          <w:rFonts w:ascii="Arial" w:hAnsi="Arial" w:cs="Arial"/>
          <w:sz w:val="18"/>
          <w:szCs w:val="18"/>
          <w:lang w:val="nl-NL"/>
        </w:rPr>
        <w:t xml:space="preserve"> </w:t>
      </w:r>
      <w:r w:rsidR="00297BCC" w:rsidRPr="000B28F5">
        <w:rPr>
          <w:rFonts w:ascii="Arial" w:hAnsi="Arial" w:cs="Arial"/>
          <w:sz w:val="18"/>
          <w:szCs w:val="18"/>
          <w:lang w:val="nl-NL"/>
        </w:rPr>
        <w:t xml:space="preserve">Zij hadden in een vervolgexperiment een deksel op het glas kunnen doen om vast te kunnen stellen of het </w:t>
      </w:r>
      <w:r w:rsidR="003E6F5E" w:rsidRPr="000B28F5">
        <w:rPr>
          <w:rFonts w:ascii="Arial" w:hAnsi="Arial" w:cs="Arial"/>
          <w:sz w:val="18"/>
          <w:szCs w:val="18"/>
          <w:lang w:val="nl-NL"/>
        </w:rPr>
        <w:t>condens</w:t>
      </w:r>
      <w:r w:rsidR="00297BCC" w:rsidRPr="000B28F5">
        <w:rPr>
          <w:rFonts w:ascii="Arial" w:hAnsi="Arial" w:cs="Arial"/>
          <w:sz w:val="18"/>
          <w:szCs w:val="18"/>
          <w:lang w:val="nl-NL"/>
        </w:rPr>
        <w:t>water al in de lucht zat of uit het glas kwam.</w:t>
      </w:r>
    </w:p>
    <w:p w:rsidR="0068641E" w:rsidRDefault="0068641E" w:rsidP="0068641E">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68641E" w:rsidRPr="00B56BCE" w:rsidTr="000D724C">
        <w:tc>
          <w:tcPr>
            <w:tcW w:w="5817" w:type="dxa"/>
            <w:tcBorders>
              <w:top w:val="single" w:sz="8" w:space="0" w:color="auto"/>
              <w:left w:val="single" w:sz="8" w:space="0" w:color="auto"/>
              <w:bottom w:val="single" w:sz="8" w:space="0" w:color="auto"/>
              <w:right w:val="single" w:sz="8" w:space="0" w:color="auto"/>
            </w:tcBorders>
          </w:tcPr>
          <w:p w:rsidR="0068641E" w:rsidRDefault="0068641E"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0399CA6C" wp14:editId="3DF73D84">
                  <wp:extent cx="3562597" cy="646854"/>
                  <wp:effectExtent l="0" t="0" r="0" b="1270"/>
                  <wp:docPr id="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srcRect/>
                          <a:stretch>
                            <a:fillRect/>
                          </a:stretch>
                        </pic:blipFill>
                        <pic:spPr bwMode="auto">
                          <a:xfrm>
                            <a:off x="0" y="0"/>
                            <a:ext cx="3580722" cy="650145"/>
                          </a:xfrm>
                          <a:prstGeom prst="rect">
                            <a:avLst/>
                          </a:prstGeom>
                          <a:noFill/>
                          <a:ln w="9525">
                            <a:noFill/>
                            <a:miter lim="800000"/>
                            <a:headEnd/>
                            <a:tailEnd/>
                          </a:ln>
                        </pic:spPr>
                      </pic:pic>
                    </a:graphicData>
                  </a:graphic>
                </wp:inline>
              </w:drawing>
            </w:r>
          </w:p>
          <w:p w:rsidR="0068641E" w:rsidRDefault="0068641E" w:rsidP="000D724C">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3705077D" wp14:editId="56FD1E26">
                  <wp:extent cx="1888177" cy="1574043"/>
                  <wp:effectExtent l="0" t="0" r="0" b="7620"/>
                  <wp:docPr id="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1896281" cy="1580799"/>
                          </a:xfrm>
                          <a:prstGeom prst="rect">
                            <a:avLst/>
                          </a:prstGeom>
                          <a:noFill/>
                          <a:ln w="9525">
                            <a:noFill/>
                            <a:miter lim="800000"/>
                            <a:headEnd/>
                            <a:tailEnd/>
                          </a:ln>
                        </pic:spPr>
                      </pic:pic>
                    </a:graphicData>
                  </a:graphic>
                </wp:inline>
              </w:drawing>
            </w:r>
          </w:p>
          <w:p w:rsidR="0068641E" w:rsidRDefault="0068641E" w:rsidP="000D724C">
            <w:pPr>
              <w:tabs>
                <w:tab w:val="left" w:pos="284"/>
              </w:tabs>
              <w:rPr>
                <w:rFonts w:ascii="Arial" w:hAnsi="Arial" w:cs="Arial"/>
                <w:sz w:val="18"/>
                <w:szCs w:val="18"/>
                <w:lang w:val="nl-NL"/>
              </w:rPr>
            </w:pPr>
          </w:p>
        </w:tc>
        <w:tc>
          <w:tcPr>
            <w:tcW w:w="284" w:type="dxa"/>
            <w:tcBorders>
              <w:left w:val="single" w:sz="8" w:space="0" w:color="auto"/>
            </w:tcBorders>
          </w:tcPr>
          <w:p w:rsidR="0068641E" w:rsidRDefault="0068641E" w:rsidP="000D724C">
            <w:pPr>
              <w:tabs>
                <w:tab w:val="left" w:pos="284"/>
              </w:tabs>
              <w:rPr>
                <w:rFonts w:ascii="Arial" w:hAnsi="Arial" w:cs="Arial"/>
                <w:sz w:val="18"/>
                <w:szCs w:val="18"/>
                <w:lang w:val="nl-NL"/>
              </w:rPr>
            </w:pPr>
          </w:p>
        </w:tc>
        <w:tc>
          <w:tcPr>
            <w:tcW w:w="3313" w:type="dxa"/>
          </w:tcPr>
          <w:p w:rsidR="0068641E" w:rsidRPr="00571251" w:rsidRDefault="0068641E" w:rsidP="0068641E">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13</w:t>
            </w:r>
            <w:r w:rsidRPr="00571251">
              <w:rPr>
                <w:rFonts w:ascii="Arial" w:hAnsi="Arial" w:cs="Arial"/>
                <w:sz w:val="16"/>
                <w:szCs w:val="16"/>
                <w:lang w:val="nl-NL"/>
              </w:rPr>
              <w:t xml:space="preserve">. </w:t>
            </w:r>
            <w:r>
              <w:rPr>
                <w:rFonts w:ascii="Arial" w:hAnsi="Arial" w:cs="Arial"/>
                <w:sz w:val="16"/>
                <w:szCs w:val="16"/>
                <w:lang w:val="nl-NL"/>
              </w:rPr>
              <w:t>De groepsbewering en de opzet van het experiment over condensatie met een kom over het glas heen.</w:t>
            </w:r>
          </w:p>
        </w:tc>
      </w:tr>
    </w:tbl>
    <w:p w:rsidR="0068641E" w:rsidRDefault="0068641E" w:rsidP="0068641E">
      <w:pPr>
        <w:tabs>
          <w:tab w:val="left" w:pos="284"/>
        </w:tabs>
        <w:rPr>
          <w:rFonts w:ascii="Arial" w:hAnsi="Arial" w:cs="Arial"/>
          <w:sz w:val="18"/>
          <w:szCs w:val="18"/>
          <w:lang w:val="nl-NL"/>
        </w:rPr>
      </w:pPr>
    </w:p>
    <w:p w:rsidR="0068641E" w:rsidRPr="0068641E" w:rsidRDefault="0068641E" w:rsidP="00DD4749">
      <w:pPr>
        <w:tabs>
          <w:tab w:val="left" w:pos="284"/>
        </w:tabs>
        <w:rPr>
          <w:rFonts w:ascii="Arial" w:hAnsi="Arial" w:cs="Arial"/>
          <w:b/>
          <w:sz w:val="18"/>
          <w:szCs w:val="18"/>
          <w:lang w:val="nl-NL"/>
        </w:rPr>
      </w:pPr>
      <w:r w:rsidRPr="0068641E">
        <w:rPr>
          <w:rFonts w:ascii="Arial" w:hAnsi="Arial" w:cs="Arial"/>
          <w:b/>
          <w:sz w:val="18"/>
          <w:szCs w:val="18"/>
          <w:lang w:val="nl-NL"/>
        </w:rPr>
        <w:t>Redeneringen onder woorden brengen</w:t>
      </w:r>
    </w:p>
    <w:p w:rsidR="003A75AD" w:rsidRDefault="0068641E" w:rsidP="00DD4749">
      <w:pPr>
        <w:tabs>
          <w:tab w:val="left" w:pos="284"/>
        </w:tabs>
        <w:rPr>
          <w:rFonts w:ascii="Arial" w:hAnsi="Arial" w:cs="Arial"/>
          <w:sz w:val="18"/>
          <w:szCs w:val="18"/>
          <w:lang w:val="nl-NL"/>
        </w:rPr>
      </w:pPr>
      <w:r>
        <w:rPr>
          <w:rFonts w:ascii="Arial" w:hAnsi="Arial" w:cs="Arial"/>
          <w:sz w:val="18"/>
          <w:szCs w:val="18"/>
          <w:lang w:val="nl-NL"/>
        </w:rPr>
        <w:t>D</w:t>
      </w:r>
      <w:r w:rsidR="003A75AD" w:rsidRPr="000B28F5">
        <w:rPr>
          <w:rFonts w:ascii="Arial" w:hAnsi="Arial" w:cs="Arial"/>
          <w:sz w:val="18"/>
          <w:szCs w:val="18"/>
          <w:lang w:val="nl-NL"/>
        </w:rPr>
        <w:t xml:space="preserve">e </w:t>
      </w:r>
      <w:r w:rsidR="006E55DA" w:rsidRPr="000B28F5">
        <w:rPr>
          <w:rFonts w:ascii="Arial" w:hAnsi="Arial" w:cs="Arial"/>
          <w:sz w:val="18"/>
          <w:szCs w:val="18"/>
          <w:lang w:val="nl-NL"/>
        </w:rPr>
        <w:t>leerlingen</w:t>
      </w:r>
      <w:r w:rsidR="003A75AD" w:rsidRPr="000B28F5">
        <w:rPr>
          <w:rFonts w:ascii="Arial" w:hAnsi="Arial" w:cs="Arial"/>
          <w:sz w:val="18"/>
          <w:szCs w:val="18"/>
          <w:lang w:val="nl-NL"/>
        </w:rPr>
        <w:t xml:space="preserve"> voerden de experimenten met </w:t>
      </w:r>
      <w:r w:rsidR="002030C7" w:rsidRPr="000B28F5">
        <w:rPr>
          <w:rFonts w:ascii="Arial" w:hAnsi="Arial" w:cs="Arial"/>
          <w:sz w:val="18"/>
          <w:szCs w:val="18"/>
          <w:lang w:val="nl-NL"/>
        </w:rPr>
        <w:t>enthousiasme uit, wat</w:t>
      </w:r>
      <w:r w:rsidR="00DB16A8" w:rsidRPr="000B28F5">
        <w:rPr>
          <w:rFonts w:ascii="Arial" w:hAnsi="Arial" w:cs="Arial"/>
          <w:sz w:val="18"/>
          <w:szCs w:val="18"/>
          <w:lang w:val="nl-NL"/>
        </w:rPr>
        <w:t xml:space="preserve"> bleek </w:t>
      </w:r>
      <w:r w:rsidR="009021DD" w:rsidRPr="000B28F5">
        <w:rPr>
          <w:rFonts w:ascii="Arial" w:hAnsi="Arial" w:cs="Arial"/>
          <w:sz w:val="18"/>
          <w:szCs w:val="18"/>
          <w:lang w:val="nl-NL"/>
        </w:rPr>
        <w:t>uit observaties en</w:t>
      </w:r>
      <w:r w:rsidR="00D3460A">
        <w:rPr>
          <w:rFonts w:ascii="Arial" w:hAnsi="Arial" w:cs="Arial"/>
          <w:sz w:val="18"/>
          <w:szCs w:val="18"/>
          <w:lang w:val="nl-NL"/>
        </w:rPr>
        <w:t xml:space="preserve"> uit de antwoorden van de leerlingen als wij hen </w:t>
      </w:r>
      <w:r w:rsidR="00DB16A8" w:rsidRPr="000B28F5">
        <w:rPr>
          <w:rFonts w:ascii="Arial" w:hAnsi="Arial" w:cs="Arial"/>
          <w:sz w:val="18"/>
          <w:szCs w:val="18"/>
          <w:lang w:val="nl-NL"/>
        </w:rPr>
        <w:t>vroegen wat z</w:t>
      </w:r>
      <w:r w:rsidR="00D3460A">
        <w:rPr>
          <w:rFonts w:ascii="Arial" w:hAnsi="Arial" w:cs="Arial"/>
          <w:sz w:val="18"/>
          <w:szCs w:val="18"/>
          <w:lang w:val="nl-NL"/>
        </w:rPr>
        <w:t>e</w:t>
      </w:r>
      <w:r w:rsidR="00DB16A8" w:rsidRPr="000B28F5">
        <w:rPr>
          <w:rFonts w:ascii="Arial" w:hAnsi="Arial" w:cs="Arial"/>
          <w:sz w:val="18"/>
          <w:szCs w:val="18"/>
          <w:lang w:val="nl-NL"/>
        </w:rPr>
        <w:t xml:space="preserve"> ervan vonden.</w:t>
      </w:r>
      <w:r w:rsidR="002030C7" w:rsidRPr="000B28F5">
        <w:rPr>
          <w:rFonts w:ascii="Arial" w:hAnsi="Arial" w:cs="Arial"/>
          <w:sz w:val="18"/>
          <w:szCs w:val="18"/>
          <w:lang w:val="nl-NL"/>
        </w:rPr>
        <w:t xml:space="preserve"> </w:t>
      </w:r>
      <w:r w:rsidR="00D3460A">
        <w:rPr>
          <w:rFonts w:ascii="Arial" w:hAnsi="Arial" w:cs="Arial"/>
          <w:sz w:val="18"/>
          <w:szCs w:val="18"/>
          <w:lang w:val="nl-NL"/>
        </w:rPr>
        <w:t>H</w:t>
      </w:r>
      <w:r w:rsidR="002030C7" w:rsidRPr="000B28F5">
        <w:rPr>
          <w:rFonts w:ascii="Arial" w:hAnsi="Arial" w:cs="Arial"/>
          <w:sz w:val="18"/>
          <w:szCs w:val="18"/>
          <w:lang w:val="nl-NL"/>
        </w:rPr>
        <w:t>et was</w:t>
      </w:r>
      <w:r w:rsidR="003A75AD" w:rsidRPr="000B28F5">
        <w:rPr>
          <w:rFonts w:ascii="Arial" w:hAnsi="Arial" w:cs="Arial"/>
          <w:sz w:val="18"/>
          <w:szCs w:val="18"/>
          <w:lang w:val="nl-NL"/>
        </w:rPr>
        <w:t xml:space="preserve"> voor de </w:t>
      </w:r>
      <w:r w:rsidR="006E55DA" w:rsidRPr="000B28F5">
        <w:rPr>
          <w:rFonts w:ascii="Arial" w:hAnsi="Arial" w:cs="Arial"/>
          <w:sz w:val="18"/>
          <w:szCs w:val="18"/>
          <w:lang w:val="nl-NL"/>
        </w:rPr>
        <w:t>leerlingen</w:t>
      </w:r>
      <w:r w:rsidR="00D3460A">
        <w:rPr>
          <w:rFonts w:ascii="Arial" w:hAnsi="Arial" w:cs="Arial"/>
          <w:sz w:val="18"/>
          <w:szCs w:val="18"/>
          <w:lang w:val="nl-NL"/>
        </w:rPr>
        <w:t xml:space="preserve"> echter</w:t>
      </w:r>
      <w:r w:rsidR="003A75AD" w:rsidRPr="000B28F5">
        <w:rPr>
          <w:rFonts w:ascii="Arial" w:hAnsi="Arial" w:cs="Arial"/>
          <w:sz w:val="18"/>
          <w:szCs w:val="18"/>
          <w:lang w:val="nl-NL"/>
        </w:rPr>
        <w:t xml:space="preserve"> moeilijk om</w:t>
      </w:r>
      <w:r w:rsidR="00D3460A">
        <w:rPr>
          <w:rFonts w:ascii="Arial" w:hAnsi="Arial" w:cs="Arial"/>
          <w:sz w:val="18"/>
          <w:szCs w:val="18"/>
          <w:lang w:val="nl-NL"/>
        </w:rPr>
        <w:t xml:space="preserve"> de </w:t>
      </w:r>
      <w:r w:rsidR="00947FF1" w:rsidRPr="000B28F5">
        <w:rPr>
          <w:rFonts w:ascii="Arial" w:hAnsi="Arial" w:cs="Arial"/>
          <w:sz w:val="18"/>
          <w:szCs w:val="18"/>
          <w:lang w:val="nl-NL"/>
        </w:rPr>
        <w:t>opzet</w:t>
      </w:r>
      <w:r w:rsidR="00D3460A">
        <w:rPr>
          <w:rFonts w:ascii="Arial" w:hAnsi="Arial" w:cs="Arial"/>
          <w:sz w:val="18"/>
          <w:szCs w:val="18"/>
          <w:lang w:val="nl-NL"/>
        </w:rPr>
        <w:t xml:space="preserve"> van hun experiment </w:t>
      </w:r>
      <w:r w:rsidR="003A75AD" w:rsidRPr="000B28F5">
        <w:rPr>
          <w:rFonts w:ascii="Arial" w:hAnsi="Arial" w:cs="Arial"/>
          <w:sz w:val="18"/>
          <w:szCs w:val="18"/>
          <w:lang w:val="nl-NL"/>
        </w:rPr>
        <w:t>en</w:t>
      </w:r>
      <w:r w:rsidR="00D3460A">
        <w:rPr>
          <w:rFonts w:ascii="Arial" w:hAnsi="Arial" w:cs="Arial"/>
          <w:sz w:val="18"/>
          <w:szCs w:val="18"/>
          <w:lang w:val="nl-NL"/>
        </w:rPr>
        <w:t xml:space="preserve"> hun</w:t>
      </w:r>
      <w:r w:rsidR="003A75AD" w:rsidRPr="000B28F5">
        <w:rPr>
          <w:rFonts w:ascii="Arial" w:hAnsi="Arial" w:cs="Arial"/>
          <w:sz w:val="18"/>
          <w:szCs w:val="18"/>
          <w:lang w:val="nl-NL"/>
        </w:rPr>
        <w:t xml:space="preserve"> conclusie goed op papier uit te werken. De </w:t>
      </w:r>
      <w:r w:rsidR="006E55DA" w:rsidRPr="000B28F5">
        <w:rPr>
          <w:rFonts w:ascii="Arial" w:hAnsi="Arial" w:cs="Arial"/>
          <w:sz w:val="18"/>
          <w:szCs w:val="18"/>
          <w:lang w:val="nl-NL"/>
        </w:rPr>
        <w:t>leerlingen</w:t>
      </w:r>
      <w:r w:rsidR="003A75AD" w:rsidRPr="000B28F5">
        <w:rPr>
          <w:rFonts w:ascii="Arial" w:hAnsi="Arial" w:cs="Arial"/>
          <w:sz w:val="18"/>
          <w:szCs w:val="18"/>
          <w:lang w:val="nl-NL"/>
        </w:rPr>
        <w:t xml:space="preserve"> hebben nog niet de juiste </w:t>
      </w:r>
      <w:r w:rsidR="00E77AE6" w:rsidRPr="000B28F5">
        <w:rPr>
          <w:rFonts w:ascii="Arial" w:hAnsi="Arial" w:cs="Arial"/>
          <w:sz w:val="18"/>
          <w:szCs w:val="18"/>
          <w:lang w:val="nl-NL"/>
        </w:rPr>
        <w:t xml:space="preserve">woordenschat </w:t>
      </w:r>
      <w:r w:rsidR="003A75AD" w:rsidRPr="000B28F5">
        <w:rPr>
          <w:rFonts w:ascii="Arial" w:hAnsi="Arial" w:cs="Arial"/>
          <w:sz w:val="18"/>
          <w:szCs w:val="18"/>
          <w:lang w:val="nl-NL"/>
        </w:rPr>
        <w:t>of z</w:t>
      </w:r>
      <w:r w:rsidR="00D3460A">
        <w:rPr>
          <w:rFonts w:ascii="Arial" w:hAnsi="Arial" w:cs="Arial"/>
          <w:sz w:val="18"/>
          <w:szCs w:val="18"/>
          <w:lang w:val="nl-NL"/>
        </w:rPr>
        <w:t>e</w:t>
      </w:r>
      <w:r w:rsidR="003A75AD" w:rsidRPr="000B28F5">
        <w:rPr>
          <w:rFonts w:ascii="Arial" w:hAnsi="Arial" w:cs="Arial"/>
          <w:sz w:val="18"/>
          <w:szCs w:val="18"/>
          <w:lang w:val="nl-NL"/>
        </w:rPr>
        <w:t xml:space="preserve"> zijn niet gewend om te formuleren wat zij denken. Het</w:t>
      </w:r>
      <w:r w:rsidR="004E00E6" w:rsidRPr="000B28F5">
        <w:rPr>
          <w:rFonts w:ascii="Arial" w:hAnsi="Arial" w:cs="Arial"/>
          <w:sz w:val="18"/>
          <w:szCs w:val="18"/>
          <w:lang w:val="nl-NL"/>
        </w:rPr>
        <w:t xml:space="preserve"> kan ook zijn dat zij het </w:t>
      </w:r>
      <w:r w:rsidR="003A75AD" w:rsidRPr="000B28F5">
        <w:rPr>
          <w:rFonts w:ascii="Arial" w:hAnsi="Arial" w:cs="Arial"/>
          <w:sz w:val="18"/>
          <w:szCs w:val="18"/>
          <w:lang w:val="nl-NL"/>
        </w:rPr>
        <w:t>schrijven zien als een onwelkome afleiding van het leuke werk, zoals met elkaar discussiëren en de experimenten</w:t>
      </w:r>
      <w:r w:rsidR="00D3460A">
        <w:rPr>
          <w:rFonts w:ascii="Arial" w:hAnsi="Arial" w:cs="Arial"/>
          <w:sz w:val="18"/>
          <w:szCs w:val="18"/>
          <w:lang w:val="nl-NL"/>
        </w:rPr>
        <w:t xml:space="preserve"> uitvoeren</w:t>
      </w:r>
      <w:r w:rsidR="00DB16A8" w:rsidRPr="000B28F5">
        <w:rPr>
          <w:rFonts w:ascii="Arial" w:hAnsi="Arial" w:cs="Arial"/>
          <w:sz w:val="18"/>
          <w:szCs w:val="18"/>
          <w:lang w:val="nl-NL"/>
        </w:rPr>
        <w:t>.</w:t>
      </w:r>
    </w:p>
    <w:p w:rsidR="007D70E1" w:rsidRDefault="007D70E1" w:rsidP="00DD4749">
      <w:pPr>
        <w:tabs>
          <w:tab w:val="left" w:pos="284"/>
        </w:tabs>
        <w:rPr>
          <w:rFonts w:ascii="Arial" w:hAnsi="Arial" w:cs="Arial"/>
          <w:sz w:val="18"/>
          <w:szCs w:val="18"/>
          <w:lang w:val="nl-NL"/>
        </w:rPr>
      </w:pPr>
      <w:r>
        <w:rPr>
          <w:rFonts w:ascii="Arial" w:hAnsi="Arial" w:cs="Arial"/>
          <w:sz w:val="18"/>
          <w:szCs w:val="18"/>
          <w:lang w:val="nl-NL"/>
        </w:rPr>
        <w:tab/>
      </w:r>
      <w:r w:rsidRPr="000B28F5">
        <w:rPr>
          <w:rFonts w:ascii="Arial" w:hAnsi="Arial" w:cs="Arial"/>
          <w:sz w:val="18"/>
          <w:szCs w:val="18"/>
          <w:lang w:val="nl-NL"/>
        </w:rPr>
        <w:t xml:space="preserve">Zoals eerder </w:t>
      </w:r>
      <w:r>
        <w:rPr>
          <w:rFonts w:ascii="Arial" w:hAnsi="Arial" w:cs="Arial"/>
          <w:sz w:val="18"/>
          <w:szCs w:val="18"/>
          <w:lang w:val="nl-NL"/>
        </w:rPr>
        <w:t>beschreven</w:t>
      </w:r>
      <w:r w:rsidRPr="000B28F5">
        <w:rPr>
          <w:rFonts w:ascii="Arial" w:hAnsi="Arial" w:cs="Arial"/>
          <w:sz w:val="18"/>
          <w:szCs w:val="18"/>
          <w:lang w:val="nl-NL"/>
        </w:rPr>
        <w:t xml:space="preserve"> hebben wij drie verschillende concept cartoons </w:t>
      </w:r>
      <w:r>
        <w:rPr>
          <w:rFonts w:ascii="Arial" w:hAnsi="Arial" w:cs="Arial"/>
          <w:sz w:val="18"/>
          <w:szCs w:val="18"/>
          <w:lang w:val="nl-NL"/>
        </w:rPr>
        <w:t>gebruikt, waarbij e</w:t>
      </w:r>
      <w:r w:rsidRPr="000B28F5">
        <w:rPr>
          <w:rFonts w:ascii="Arial" w:hAnsi="Arial" w:cs="Arial"/>
          <w:sz w:val="18"/>
          <w:szCs w:val="18"/>
          <w:lang w:val="nl-NL"/>
        </w:rPr>
        <w:t>lke cartoon in twee lessen</w:t>
      </w:r>
      <w:r>
        <w:rPr>
          <w:rFonts w:ascii="Arial" w:hAnsi="Arial" w:cs="Arial"/>
          <w:sz w:val="18"/>
          <w:szCs w:val="18"/>
          <w:lang w:val="nl-NL"/>
        </w:rPr>
        <w:t xml:space="preserve"> werd behandeld</w:t>
      </w:r>
      <w:r w:rsidRPr="000B28F5">
        <w:rPr>
          <w:rFonts w:ascii="Arial" w:hAnsi="Arial" w:cs="Arial"/>
          <w:sz w:val="18"/>
          <w:szCs w:val="18"/>
          <w:lang w:val="nl-NL"/>
        </w:rPr>
        <w:t>: één</w:t>
      </w:r>
      <w:r>
        <w:rPr>
          <w:rFonts w:ascii="Arial" w:hAnsi="Arial" w:cs="Arial"/>
          <w:sz w:val="18"/>
          <w:szCs w:val="18"/>
          <w:lang w:val="nl-NL"/>
        </w:rPr>
        <w:t xml:space="preserve"> les</w:t>
      </w:r>
      <w:r w:rsidRPr="000B28F5">
        <w:rPr>
          <w:rFonts w:ascii="Arial" w:hAnsi="Arial" w:cs="Arial"/>
          <w:sz w:val="18"/>
          <w:szCs w:val="18"/>
          <w:lang w:val="nl-NL"/>
        </w:rPr>
        <w:t xml:space="preserve"> op woensdag waar</w:t>
      </w:r>
      <w:r>
        <w:rPr>
          <w:rFonts w:ascii="Arial" w:hAnsi="Arial" w:cs="Arial"/>
          <w:sz w:val="18"/>
          <w:szCs w:val="18"/>
          <w:lang w:val="nl-NL"/>
        </w:rPr>
        <w:t>in</w:t>
      </w:r>
      <w:r w:rsidRPr="000B28F5">
        <w:rPr>
          <w:rFonts w:ascii="Arial" w:hAnsi="Arial" w:cs="Arial"/>
          <w:sz w:val="18"/>
          <w:szCs w:val="18"/>
          <w:lang w:val="nl-NL"/>
        </w:rPr>
        <w:t xml:space="preserve"> de leerlingen discussieerden over de cartoon en een experiment ontwierpen</w:t>
      </w:r>
      <w:r>
        <w:rPr>
          <w:rFonts w:ascii="Arial" w:hAnsi="Arial" w:cs="Arial"/>
          <w:sz w:val="18"/>
          <w:szCs w:val="18"/>
          <w:lang w:val="nl-NL"/>
        </w:rPr>
        <w:t>,</w:t>
      </w:r>
      <w:r w:rsidRPr="000B28F5">
        <w:rPr>
          <w:rFonts w:ascii="Arial" w:hAnsi="Arial" w:cs="Arial"/>
          <w:sz w:val="18"/>
          <w:szCs w:val="18"/>
          <w:lang w:val="nl-NL"/>
        </w:rPr>
        <w:t xml:space="preserve"> en</w:t>
      </w:r>
      <w:r>
        <w:rPr>
          <w:rFonts w:ascii="Arial" w:hAnsi="Arial" w:cs="Arial"/>
          <w:sz w:val="18"/>
          <w:szCs w:val="18"/>
          <w:lang w:val="nl-NL"/>
        </w:rPr>
        <w:t xml:space="preserve"> één les</w:t>
      </w:r>
      <w:r w:rsidRPr="000B28F5">
        <w:rPr>
          <w:rFonts w:ascii="Arial" w:hAnsi="Arial" w:cs="Arial"/>
          <w:sz w:val="18"/>
          <w:szCs w:val="18"/>
          <w:lang w:val="nl-NL"/>
        </w:rPr>
        <w:t xml:space="preserve"> op vrijdag om het experiment uit te voeren en de bevindingen te rapporteren. In de lessen op de woensdagen namen de leerlingen over het algemeen enthousiast deel aan de discussies in hun groepje. De leerlingen met de rol van </w:t>
      </w:r>
      <w:r>
        <w:rPr>
          <w:rFonts w:ascii="Arial" w:hAnsi="Arial" w:cs="Arial"/>
          <w:sz w:val="18"/>
          <w:szCs w:val="18"/>
          <w:lang w:val="nl-NL"/>
        </w:rPr>
        <w:t>‘s</w:t>
      </w:r>
      <w:r w:rsidRPr="000B28F5">
        <w:rPr>
          <w:rFonts w:ascii="Arial" w:hAnsi="Arial" w:cs="Arial"/>
          <w:sz w:val="18"/>
          <w:szCs w:val="18"/>
          <w:lang w:val="nl-NL"/>
        </w:rPr>
        <w:t>chrijver</w:t>
      </w:r>
      <w:r>
        <w:rPr>
          <w:rFonts w:ascii="Arial" w:hAnsi="Arial" w:cs="Arial"/>
          <w:sz w:val="18"/>
          <w:szCs w:val="18"/>
          <w:lang w:val="nl-NL"/>
        </w:rPr>
        <w:t>’</w:t>
      </w:r>
      <w:r w:rsidRPr="000B28F5">
        <w:rPr>
          <w:rFonts w:ascii="Arial" w:hAnsi="Arial" w:cs="Arial"/>
          <w:sz w:val="18"/>
          <w:szCs w:val="18"/>
          <w:lang w:val="nl-NL"/>
        </w:rPr>
        <w:t xml:space="preserve"> waren zich bewust van </w:t>
      </w:r>
      <w:r>
        <w:rPr>
          <w:rFonts w:ascii="Arial" w:hAnsi="Arial" w:cs="Arial"/>
          <w:sz w:val="18"/>
          <w:szCs w:val="18"/>
          <w:lang w:val="nl-NL"/>
        </w:rPr>
        <w:t>hun</w:t>
      </w:r>
      <w:r w:rsidRPr="000B28F5">
        <w:rPr>
          <w:rFonts w:ascii="Arial" w:hAnsi="Arial" w:cs="Arial"/>
          <w:sz w:val="18"/>
          <w:szCs w:val="18"/>
          <w:lang w:val="nl-NL"/>
        </w:rPr>
        <w:t xml:space="preserve"> verantwoordelijkheid voor het registreren van de uitkomsten en argumenten, maar de druk om alles ook te moeten </w:t>
      </w:r>
      <w:r>
        <w:rPr>
          <w:rFonts w:ascii="Arial" w:hAnsi="Arial" w:cs="Arial"/>
          <w:sz w:val="18"/>
          <w:szCs w:val="18"/>
          <w:lang w:val="nl-NL"/>
        </w:rPr>
        <w:t>op</w:t>
      </w:r>
      <w:r w:rsidRPr="000B28F5">
        <w:rPr>
          <w:rFonts w:ascii="Arial" w:hAnsi="Arial" w:cs="Arial"/>
          <w:sz w:val="18"/>
          <w:szCs w:val="18"/>
          <w:lang w:val="nl-NL"/>
        </w:rPr>
        <w:t xml:space="preserve">schrijven bleek uiteindelijk een remmend effect te hebben. In het </w:t>
      </w:r>
      <w:r>
        <w:rPr>
          <w:rFonts w:ascii="Arial" w:hAnsi="Arial" w:cs="Arial"/>
          <w:sz w:val="18"/>
          <w:szCs w:val="18"/>
          <w:lang w:val="nl-NL"/>
        </w:rPr>
        <w:t xml:space="preserve">in figuur 14 weergegeven </w:t>
      </w:r>
      <w:r w:rsidRPr="000B28F5">
        <w:rPr>
          <w:rFonts w:ascii="Arial" w:hAnsi="Arial" w:cs="Arial"/>
          <w:sz w:val="18"/>
          <w:szCs w:val="18"/>
          <w:lang w:val="nl-NL"/>
        </w:rPr>
        <w:t xml:space="preserve">voorbeeld van een groepsdiscussie </w:t>
      </w:r>
      <w:r>
        <w:rPr>
          <w:rFonts w:ascii="Arial" w:hAnsi="Arial" w:cs="Arial"/>
          <w:sz w:val="18"/>
          <w:szCs w:val="18"/>
          <w:lang w:val="nl-NL"/>
        </w:rPr>
        <w:t>rond</w:t>
      </w:r>
      <w:r w:rsidRPr="000B28F5">
        <w:rPr>
          <w:rFonts w:ascii="Arial" w:hAnsi="Arial" w:cs="Arial"/>
          <w:sz w:val="18"/>
          <w:szCs w:val="18"/>
          <w:lang w:val="nl-NL"/>
        </w:rPr>
        <w:t xml:space="preserve"> de cartoon over condensatie wordt duidelijk dat het zwaartepunt van de discussie ligt bij de wijze waarop alles genoteerd dient te worden</w:t>
      </w:r>
      <w:r>
        <w:rPr>
          <w:rFonts w:ascii="Arial" w:hAnsi="Arial" w:cs="Arial"/>
          <w:sz w:val="18"/>
          <w:szCs w:val="18"/>
          <w:lang w:val="nl-NL"/>
        </w:rPr>
        <w:t xml:space="preserve">. </w:t>
      </w:r>
      <w:r w:rsidRPr="000B28F5">
        <w:rPr>
          <w:rFonts w:ascii="Arial" w:hAnsi="Arial" w:cs="Arial"/>
          <w:sz w:val="18"/>
          <w:szCs w:val="18"/>
          <w:lang w:val="nl-NL"/>
        </w:rPr>
        <w:t>De leerlingen lieten zich voornamelijk leiden door het feit dat de redeneringen opgeschreven moesten worden. Z</w:t>
      </w:r>
      <w:r>
        <w:rPr>
          <w:rFonts w:ascii="Arial" w:hAnsi="Arial" w:cs="Arial"/>
          <w:sz w:val="18"/>
          <w:szCs w:val="18"/>
          <w:lang w:val="nl-NL"/>
        </w:rPr>
        <w:t>e</w:t>
      </w:r>
      <w:r w:rsidRPr="000B28F5">
        <w:rPr>
          <w:rFonts w:ascii="Arial" w:hAnsi="Arial" w:cs="Arial"/>
          <w:sz w:val="18"/>
          <w:szCs w:val="18"/>
          <w:lang w:val="nl-NL"/>
        </w:rPr>
        <w:t xml:space="preserve"> namen niet de tijd om te discussiëren over hun gedachten en argumenten. Het lijkt er zelfs op dat </w:t>
      </w:r>
      <w:r>
        <w:rPr>
          <w:rFonts w:ascii="Arial" w:hAnsi="Arial" w:cs="Arial"/>
          <w:sz w:val="18"/>
          <w:szCs w:val="18"/>
          <w:lang w:val="nl-NL"/>
        </w:rPr>
        <w:t>éé</w:t>
      </w:r>
      <w:r w:rsidRPr="000B28F5">
        <w:rPr>
          <w:rFonts w:ascii="Arial" w:hAnsi="Arial" w:cs="Arial"/>
          <w:sz w:val="18"/>
          <w:szCs w:val="18"/>
          <w:lang w:val="nl-NL"/>
        </w:rPr>
        <w:t xml:space="preserve">n </w:t>
      </w:r>
      <w:r>
        <w:rPr>
          <w:rFonts w:ascii="Arial" w:hAnsi="Arial" w:cs="Arial"/>
          <w:sz w:val="18"/>
          <w:szCs w:val="18"/>
          <w:lang w:val="nl-NL"/>
        </w:rPr>
        <w:t>leerling</w:t>
      </w:r>
      <w:r w:rsidRPr="000B28F5">
        <w:rPr>
          <w:rFonts w:ascii="Arial" w:hAnsi="Arial" w:cs="Arial"/>
          <w:sz w:val="18"/>
          <w:szCs w:val="18"/>
          <w:lang w:val="nl-NL"/>
        </w:rPr>
        <w:t xml:space="preserve"> al een argument in zijn hoofd heeft en dat argument </w:t>
      </w:r>
      <w:r>
        <w:rPr>
          <w:rFonts w:ascii="Arial" w:hAnsi="Arial" w:cs="Arial"/>
          <w:sz w:val="18"/>
          <w:szCs w:val="18"/>
          <w:lang w:val="nl-NL"/>
        </w:rPr>
        <w:t xml:space="preserve">op papier </w:t>
      </w:r>
      <w:r w:rsidRPr="000B28F5">
        <w:rPr>
          <w:rFonts w:ascii="Arial" w:hAnsi="Arial" w:cs="Arial"/>
          <w:sz w:val="18"/>
          <w:szCs w:val="18"/>
          <w:lang w:val="nl-NL"/>
        </w:rPr>
        <w:t xml:space="preserve">probeert te formuleren, terwijl de andere leerlingen hem hierin ondersteunen. </w:t>
      </w:r>
      <w:r w:rsidRPr="000B28F5">
        <w:rPr>
          <w:rFonts w:ascii="Arial" w:hAnsi="Arial" w:cs="Arial"/>
          <w:sz w:val="18"/>
          <w:szCs w:val="18"/>
          <w:lang w:val="nl-NL"/>
        </w:rPr>
        <w:lastRenderedPageBreak/>
        <w:t>Wanneer we kijken naar de individuele argumenten van elk</w:t>
      </w:r>
      <w:r>
        <w:rPr>
          <w:rFonts w:ascii="Arial" w:hAnsi="Arial" w:cs="Arial"/>
          <w:sz w:val="18"/>
          <w:szCs w:val="18"/>
          <w:lang w:val="nl-NL"/>
        </w:rPr>
        <w:t>e leerling</w:t>
      </w:r>
      <w:r w:rsidRPr="000B28F5">
        <w:rPr>
          <w:rFonts w:ascii="Arial" w:hAnsi="Arial" w:cs="Arial"/>
          <w:sz w:val="18"/>
          <w:szCs w:val="18"/>
          <w:lang w:val="nl-NL"/>
        </w:rPr>
        <w:t xml:space="preserve"> </w:t>
      </w:r>
      <w:r>
        <w:rPr>
          <w:rFonts w:ascii="Arial" w:hAnsi="Arial" w:cs="Arial"/>
          <w:sz w:val="18"/>
          <w:szCs w:val="18"/>
          <w:lang w:val="nl-NL"/>
        </w:rPr>
        <w:t>in</w:t>
      </w:r>
      <w:r w:rsidRPr="000B28F5">
        <w:rPr>
          <w:rFonts w:ascii="Arial" w:hAnsi="Arial" w:cs="Arial"/>
          <w:sz w:val="18"/>
          <w:szCs w:val="18"/>
          <w:lang w:val="nl-NL"/>
        </w:rPr>
        <w:t xml:space="preserve"> dit groepje, zien we dat inderdaad het betreffende argument genoteerd wordt als groepsargument, zoals weergegeven in figuur 1</w:t>
      </w:r>
      <w:r>
        <w:rPr>
          <w:rFonts w:ascii="Arial" w:hAnsi="Arial" w:cs="Arial"/>
          <w:sz w:val="18"/>
          <w:szCs w:val="18"/>
          <w:lang w:val="nl-NL"/>
        </w:rPr>
        <w:t>5</w:t>
      </w:r>
      <w:r w:rsidRPr="000B28F5">
        <w:rPr>
          <w:rFonts w:ascii="Arial" w:hAnsi="Arial" w:cs="Arial"/>
          <w:sz w:val="18"/>
          <w:szCs w:val="18"/>
          <w:lang w:val="nl-NL"/>
        </w:rPr>
        <w:t>.</w:t>
      </w:r>
    </w:p>
    <w:p w:rsidR="00FF0CA3" w:rsidRDefault="00FF0CA3" w:rsidP="00FF0CA3">
      <w:pPr>
        <w:tabs>
          <w:tab w:val="left" w:pos="284"/>
        </w:tabs>
        <w:rPr>
          <w:rFonts w:ascii="Arial" w:hAnsi="Arial" w:cs="Arial"/>
          <w:sz w:val="18"/>
          <w:szCs w:val="18"/>
          <w:lang w:val="nl-NL"/>
        </w:rPr>
      </w:pPr>
    </w:p>
    <w:tbl>
      <w:tblPr>
        <w:tblStyle w:val="TableGrid"/>
        <w:tblW w:w="0" w:type="auto"/>
        <w:tblInd w:w="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0"/>
        <w:gridCol w:w="284"/>
        <w:gridCol w:w="3310"/>
      </w:tblGrid>
      <w:tr w:rsidR="00FF0CA3" w:rsidRPr="00B56BCE" w:rsidTr="00AB7095">
        <w:tc>
          <w:tcPr>
            <w:tcW w:w="5810" w:type="dxa"/>
            <w:tcBorders>
              <w:top w:val="single" w:sz="8" w:space="0" w:color="auto"/>
              <w:left w:val="single" w:sz="8" w:space="0" w:color="auto"/>
              <w:bottom w:val="single" w:sz="8" w:space="0" w:color="auto"/>
              <w:right w:val="single" w:sz="8" w:space="0" w:color="auto"/>
            </w:tcBorders>
            <w:tcMar>
              <w:top w:w="57" w:type="dxa"/>
              <w:left w:w="57" w:type="dxa"/>
              <w:bottom w:w="57" w:type="dxa"/>
              <w:right w:w="57" w:type="dxa"/>
            </w:tcMar>
          </w:tcPr>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LL1</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Dan komen druppeltjes op het glas</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LL2</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Ja</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LL1</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Toch?</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Klopt</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LL2</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Omdat… wel weer uh…</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LL4</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 doorzichtig wordt</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LL2</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001E695A">
              <w:rPr>
                <w:rFonts w:ascii="Arial" w:hAnsi="Arial" w:cs="Arial"/>
                <w:color w:val="000000"/>
                <w:sz w:val="16"/>
                <w:szCs w:val="16"/>
                <w:lang w:val="nl-NL"/>
              </w:rPr>
              <w:t>Ja</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LL2</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Dus in een warm huis</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LL3</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Oké</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LL1</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In een warm huis</w:t>
            </w:r>
          </w:p>
          <w:p w:rsidR="00FF0CA3" w:rsidRPr="00AB7095" w:rsidRDefault="00FF0CA3" w:rsidP="00FF0CA3">
            <w:pPr>
              <w:tabs>
                <w:tab w:val="left" w:pos="284"/>
              </w:tabs>
              <w:ind w:left="720" w:hanging="720"/>
              <w:rPr>
                <w:rFonts w:ascii="Arial" w:hAnsi="Arial" w:cs="Arial"/>
                <w:color w:val="000000"/>
                <w:sz w:val="16"/>
                <w:szCs w:val="16"/>
                <w:lang w:val="nl-NL"/>
              </w:rPr>
            </w:pPr>
            <w:r w:rsidRPr="00AB7095">
              <w:rPr>
                <w:rFonts w:ascii="Arial" w:hAnsi="Arial" w:cs="Arial"/>
                <w:color w:val="000000"/>
                <w:sz w:val="16"/>
                <w:szCs w:val="16"/>
                <w:lang w:val="nl-NL"/>
              </w:rPr>
              <w:t>LL2</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Is waterdamp, maar dat koelt af en wordt water bij een koud glas</w:t>
            </w:r>
          </w:p>
          <w:p w:rsidR="00FF0CA3" w:rsidRPr="00AB7095" w:rsidRDefault="00FF0CA3" w:rsidP="00FF0CA3">
            <w:pPr>
              <w:tabs>
                <w:tab w:val="left" w:pos="284"/>
              </w:tabs>
              <w:rPr>
                <w:rFonts w:ascii="Arial" w:hAnsi="Arial" w:cs="Arial"/>
                <w:color w:val="000000"/>
                <w:sz w:val="16"/>
                <w:szCs w:val="16"/>
                <w:lang w:val="nl-NL"/>
              </w:rPr>
            </w:pPr>
            <w:r w:rsidRPr="00AB7095">
              <w:rPr>
                <w:rFonts w:ascii="Arial" w:hAnsi="Arial" w:cs="Arial"/>
                <w:color w:val="000000"/>
                <w:sz w:val="16"/>
                <w:szCs w:val="16"/>
                <w:lang w:val="nl-NL"/>
              </w:rPr>
              <w:t>LL1</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In een warm</w:t>
            </w:r>
          </w:p>
          <w:p w:rsidR="00FF0CA3" w:rsidRPr="00AB7095" w:rsidRDefault="00FF0CA3" w:rsidP="00FF0CA3">
            <w:pPr>
              <w:tabs>
                <w:tab w:val="left" w:pos="284"/>
              </w:tabs>
              <w:ind w:left="720" w:hanging="720"/>
              <w:rPr>
                <w:rFonts w:ascii="Arial" w:hAnsi="Arial" w:cs="Arial"/>
                <w:sz w:val="16"/>
                <w:szCs w:val="16"/>
                <w:lang w:val="nl-NL"/>
              </w:rPr>
            </w:pPr>
            <w:r w:rsidRPr="00AB7095">
              <w:rPr>
                <w:rFonts w:ascii="Arial" w:hAnsi="Arial" w:cs="Arial"/>
                <w:color w:val="000000"/>
                <w:sz w:val="16"/>
                <w:szCs w:val="16"/>
                <w:lang w:val="nl-NL"/>
              </w:rPr>
              <w:t>LL4</w:t>
            </w:r>
            <w:r w:rsidRPr="00AB7095">
              <w:rPr>
                <w:rFonts w:ascii="Arial" w:hAnsi="Arial" w:cs="Arial"/>
                <w:color w:val="000000"/>
                <w:sz w:val="16"/>
                <w:szCs w:val="16"/>
                <w:lang w:val="nl-NL"/>
              </w:rPr>
              <w:tab/>
            </w:r>
            <w:r w:rsidR="00D66560">
              <w:rPr>
                <w:rFonts w:ascii="Arial" w:hAnsi="Arial" w:cs="Arial"/>
                <w:color w:val="000000"/>
                <w:sz w:val="16"/>
                <w:szCs w:val="16"/>
                <w:lang w:val="nl-NL"/>
              </w:rPr>
              <w:tab/>
            </w:r>
            <w:r w:rsidRPr="00AB7095">
              <w:rPr>
                <w:rFonts w:ascii="Arial" w:hAnsi="Arial" w:cs="Arial"/>
                <w:color w:val="000000"/>
                <w:sz w:val="16"/>
                <w:szCs w:val="16"/>
                <w:lang w:val="nl-NL"/>
              </w:rPr>
              <w:t>Immer, moet we nu allemaal op gaan schrijven wat je nu allemaal verteld hebt?</w:t>
            </w:r>
          </w:p>
          <w:p w:rsidR="00FF0CA3" w:rsidRPr="00AB7095" w:rsidRDefault="00FF0CA3" w:rsidP="00E4371A">
            <w:pPr>
              <w:tabs>
                <w:tab w:val="left" w:pos="284"/>
              </w:tabs>
              <w:rPr>
                <w:rFonts w:ascii="Arial" w:hAnsi="Arial" w:cs="Arial"/>
                <w:sz w:val="16"/>
                <w:szCs w:val="16"/>
                <w:lang w:val="nl-NL"/>
              </w:rPr>
            </w:pPr>
            <w:r w:rsidRPr="00AB7095">
              <w:rPr>
                <w:rFonts w:ascii="Arial" w:hAnsi="Arial" w:cs="Arial"/>
                <w:sz w:val="16"/>
                <w:szCs w:val="16"/>
                <w:lang w:val="nl-NL"/>
              </w:rPr>
              <w:t>LL1</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In een warm</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LL2</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Nee, alleen…</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LL4</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Wat moeten we opschrijven?</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LL1</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In een warm water huis</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LL2</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Nee, in een warm huis</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LL2</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In een warm huis is waterdamp</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LL3</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Huis…</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Is er wa-ter-damp…</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LL1</w:t>
            </w:r>
            <w:r w:rsidRPr="00AB7095">
              <w:rPr>
                <w:rFonts w:ascii="Arial" w:hAnsi="Arial" w:cs="Arial"/>
                <w:sz w:val="16"/>
                <w:szCs w:val="16"/>
                <w:lang w:val="nl-NL"/>
              </w:rPr>
              <w:tab/>
            </w:r>
            <w:r w:rsidR="00D66560">
              <w:rPr>
                <w:rFonts w:ascii="Arial" w:hAnsi="Arial" w:cs="Arial"/>
                <w:sz w:val="16"/>
                <w:szCs w:val="16"/>
                <w:lang w:val="nl-NL"/>
              </w:rPr>
              <w:tab/>
            </w:r>
            <w:r w:rsidR="001E695A">
              <w:rPr>
                <w:rFonts w:ascii="Arial" w:hAnsi="Arial" w:cs="Arial"/>
                <w:sz w:val="16"/>
                <w:szCs w:val="16"/>
                <w:lang w:val="nl-NL"/>
              </w:rPr>
              <w:t>En ga verder</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LL3</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Ik kan niet schrijven, ik heb niet eens</w:t>
            </w:r>
            <w:r w:rsidR="001E695A">
              <w:rPr>
                <w:rFonts w:ascii="Arial" w:hAnsi="Arial" w:cs="Arial"/>
                <w:sz w:val="16"/>
                <w:szCs w:val="16"/>
                <w:lang w:val="nl-NL"/>
              </w:rPr>
              <w:t xml:space="preserve"> zoveel ruimte</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LL2</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Als</w:t>
            </w:r>
          </w:p>
          <w:p w:rsidR="00FF0CA3" w:rsidRPr="00AB7095" w:rsidRDefault="00FF0CA3" w:rsidP="00FF0CA3">
            <w:pPr>
              <w:tabs>
                <w:tab w:val="left" w:pos="284"/>
              </w:tabs>
              <w:rPr>
                <w:rFonts w:ascii="Arial" w:hAnsi="Arial" w:cs="Arial"/>
                <w:sz w:val="16"/>
                <w:szCs w:val="16"/>
                <w:lang w:val="nl-NL"/>
              </w:rPr>
            </w:pPr>
            <w:r w:rsidRPr="00AB7095">
              <w:rPr>
                <w:rFonts w:ascii="Arial" w:hAnsi="Arial" w:cs="Arial"/>
                <w:sz w:val="16"/>
                <w:szCs w:val="16"/>
                <w:lang w:val="nl-NL"/>
              </w:rPr>
              <w:t>LL1</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Kijk daar is veel ruimte!</w:t>
            </w:r>
          </w:p>
          <w:p w:rsidR="00AB7095" w:rsidRPr="00AB7095" w:rsidRDefault="00AB7095" w:rsidP="00FF0CA3">
            <w:pPr>
              <w:tabs>
                <w:tab w:val="left" w:pos="284"/>
              </w:tabs>
              <w:rPr>
                <w:rFonts w:ascii="Arial" w:hAnsi="Arial" w:cs="Arial"/>
                <w:sz w:val="16"/>
                <w:szCs w:val="16"/>
                <w:lang w:val="nl-NL"/>
              </w:rPr>
            </w:pPr>
            <w:r w:rsidRPr="00AB7095">
              <w:rPr>
                <w:rFonts w:ascii="Arial" w:hAnsi="Arial" w:cs="Arial"/>
                <w:sz w:val="16"/>
                <w:szCs w:val="16"/>
                <w:lang w:val="nl-NL"/>
              </w:rPr>
              <w:t>LL3</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Yo, makke</w:t>
            </w:r>
            <w:r w:rsidR="001E695A">
              <w:rPr>
                <w:rFonts w:ascii="Arial" w:hAnsi="Arial" w:cs="Arial"/>
                <w:sz w:val="16"/>
                <w:szCs w:val="16"/>
                <w:lang w:val="nl-NL"/>
              </w:rPr>
              <w:t>r, ik ga toch niet zo schrijven</w:t>
            </w:r>
          </w:p>
          <w:p w:rsidR="00AB7095" w:rsidRPr="00AB7095" w:rsidRDefault="00AB7095" w:rsidP="00FF0CA3">
            <w:pPr>
              <w:tabs>
                <w:tab w:val="left" w:pos="284"/>
              </w:tabs>
              <w:rPr>
                <w:rFonts w:ascii="Arial" w:hAnsi="Arial" w:cs="Arial"/>
                <w:sz w:val="16"/>
                <w:szCs w:val="16"/>
                <w:lang w:val="nl-NL"/>
              </w:rPr>
            </w:pPr>
            <w:r w:rsidRPr="00AB7095">
              <w:rPr>
                <w:rFonts w:ascii="Arial" w:hAnsi="Arial" w:cs="Arial"/>
                <w:sz w:val="16"/>
                <w:szCs w:val="16"/>
                <w:lang w:val="nl-NL"/>
              </w:rPr>
              <w:t>LL4</w:t>
            </w:r>
            <w:r w:rsidR="00D66560">
              <w:rPr>
                <w:rFonts w:ascii="Arial" w:hAnsi="Arial" w:cs="Arial"/>
                <w:sz w:val="16"/>
                <w:szCs w:val="16"/>
                <w:lang w:val="nl-NL"/>
              </w:rPr>
              <w:tab/>
            </w:r>
            <w:r w:rsidRPr="00AB7095">
              <w:rPr>
                <w:rFonts w:ascii="Arial" w:hAnsi="Arial" w:cs="Arial"/>
                <w:sz w:val="16"/>
                <w:szCs w:val="16"/>
                <w:lang w:val="nl-NL"/>
              </w:rPr>
              <w:tab/>
              <w:t>Haha</w:t>
            </w:r>
          </w:p>
          <w:p w:rsidR="00AB7095" w:rsidRPr="00AB7095" w:rsidRDefault="00AB7095" w:rsidP="00FF0CA3">
            <w:pPr>
              <w:tabs>
                <w:tab w:val="left" w:pos="284"/>
              </w:tabs>
              <w:rPr>
                <w:rFonts w:ascii="Arial" w:hAnsi="Arial" w:cs="Arial"/>
                <w:sz w:val="16"/>
                <w:szCs w:val="16"/>
                <w:lang w:val="nl-NL"/>
              </w:rPr>
            </w:pPr>
            <w:r w:rsidRPr="00AB7095">
              <w:rPr>
                <w:rFonts w:ascii="Arial" w:hAnsi="Arial" w:cs="Arial"/>
                <w:sz w:val="16"/>
                <w:szCs w:val="16"/>
                <w:lang w:val="nl-NL"/>
              </w:rPr>
              <w:t>LL2</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En als…</w:t>
            </w:r>
          </w:p>
          <w:p w:rsidR="00FF0CA3" w:rsidRDefault="00AB7095" w:rsidP="00E4371A">
            <w:pPr>
              <w:tabs>
                <w:tab w:val="left" w:pos="284"/>
              </w:tabs>
              <w:rPr>
                <w:rFonts w:ascii="Arial" w:hAnsi="Arial" w:cs="Arial"/>
                <w:sz w:val="18"/>
                <w:szCs w:val="18"/>
                <w:lang w:val="nl-NL"/>
              </w:rPr>
            </w:pPr>
            <w:r w:rsidRPr="00AB7095">
              <w:rPr>
                <w:rFonts w:ascii="Arial" w:hAnsi="Arial" w:cs="Arial"/>
                <w:sz w:val="16"/>
                <w:szCs w:val="16"/>
                <w:lang w:val="nl-NL"/>
              </w:rPr>
              <w:t>LL4</w:t>
            </w:r>
            <w:r w:rsidRPr="00AB7095">
              <w:rPr>
                <w:rFonts w:ascii="Arial" w:hAnsi="Arial" w:cs="Arial"/>
                <w:sz w:val="16"/>
                <w:szCs w:val="16"/>
                <w:lang w:val="nl-NL"/>
              </w:rPr>
              <w:tab/>
            </w:r>
            <w:r w:rsidR="00D66560">
              <w:rPr>
                <w:rFonts w:ascii="Arial" w:hAnsi="Arial" w:cs="Arial"/>
                <w:sz w:val="16"/>
                <w:szCs w:val="16"/>
                <w:lang w:val="nl-NL"/>
              </w:rPr>
              <w:tab/>
            </w:r>
            <w:r w:rsidRPr="00AB7095">
              <w:rPr>
                <w:rFonts w:ascii="Arial" w:hAnsi="Arial" w:cs="Arial"/>
                <w:sz w:val="16"/>
                <w:szCs w:val="16"/>
                <w:lang w:val="nl-NL"/>
              </w:rPr>
              <w:t>Tis waterdamp, en?</w:t>
            </w:r>
          </w:p>
        </w:tc>
        <w:tc>
          <w:tcPr>
            <w:tcW w:w="284" w:type="dxa"/>
            <w:tcBorders>
              <w:left w:val="single" w:sz="8" w:space="0" w:color="auto"/>
            </w:tcBorders>
          </w:tcPr>
          <w:p w:rsidR="00FF0CA3" w:rsidRDefault="00FF0CA3" w:rsidP="00E4371A">
            <w:pPr>
              <w:tabs>
                <w:tab w:val="left" w:pos="284"/>
              </w:tabs>
              <w:rPr>
                <w:rFonts w:ascii="Arial" w:hAnsi="Arial" w:cs="Arial"/>
                <w:sz w:val="18"/>
                <w:szCs w:val="18"/>
                <w:lang w:val="nl-NL"/>
              </w:rPr>
            </w:pPr>
          </w:p>
        </w:tc>
        <w:tc>
          <w:tcPr>
            <w:tcW w:w="3310" w:type="dxa"/>
          </w:tcPr>
          <w:p w:rsidR="00FF0CA3" w:rsidRPr="00571251" w:rsidRDefault="00FF0CA3" w:rsidP="00FF0CA3">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14</w:t>
            </w:r>
            <w:r w:rsidRPr="00571251">
              <w:rPr>
                <w:rFonts w:ascii="Arial" w:hAnsi="Arial" w:cs="Arial"/>
                <w:sz w:val="16"/>
                <w:szCs w:val="16"/>
                <w:lang w:val="nl-NL"/>
              </w:rPr>
              <w:t xml:space="preserve">. </w:t>
            </w:r>
            <w:r>
              <w:rPr>
                <w:rFonts w:ascii="Arial" w:hAnsi="Arial" w:cs="Arial"/>
                <w:sz w:val="16"/>
                <w:szCs w:val="16"/>
                <w:lang w:val="nl-NL"/>
              </w:rPr>
              <w:t>Groepsdiscussie rond de concept cartoon over condensatie.</w:t>
            </w:r>
          </w:p>
        </w:tc>
      </w:tr>
    </w:tbl>
    <w:p w:rsidR="00AB7095" w:rsidRDefault="00AB7095" w:rsidP="00AB7095">
      <w:pPr>
        <w:tabs>
          <w:tab w:val="left" w:pos="284"/>
        </w:tabs>
        <w:rPr>
          <w:rFonts w:ascii="Arial" w:hAnsi="Arial" w:cs="Arial"/>
          <w:sz w:val="18"/>
          <w:szCs w:val="18"/>
          <w:lang w:val="nl-NL"/>
        </w:rPr>
      </w:pPr>
    </w:p>
    <w:tbl>
      <w:tblPr>
        <w:tblStyle w:val="TableGrid"/>
        <w:tblW w:w="0" w:type="auto"/>
        <w:tblInd w:w="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905"/>
        <w:gridCol w:w="2905"/>
        <w:gridCol w:w="284"/>
        <w:gridCol w:w="3310"/>
      </w:tblGrid>
      <w:tr w:rsidR="00AB7095" w:rsidRPr="00F85F98" w:rsidTr="00AB7095">
        <w:tc>
          <w:tcPr>
            <w:tcW w:w="2905" w:type="dxa"/>
            <w:tcBorders>
              <w:top w:val="single" w:sz="8" w:space="0" w:color="auto"/>
              <w:left w:val="single" w:sz="8" w:space="0" w:color="auto"/>
              <w:bottom w:val="single" w:sz="8" w:space="0" w:color="auto"/>
              <w:right w:val="single" w:sz="8" w:space="0" w:color="auto"/>
            </w:tcBorders>
            <w:tcMar>
              <w:top w:w="57" w:type="dxa"/>
              <w:left w:w="57" w:type="dxa"/>
              <w:bottom w:w="57" w:type="dxa"/>
              <w:right w:w="57" w:type="dxa"/>
            </w:tcMar>
          </w:tcPr>
          <w:p w:rsidR="00AB7095" w:rsidRPr="00D66560" w:rsidRDefault="00AB7095" w:rsidP="00E4371A">
            <w:pPr>
              <w:tabs>
                <w:tab w:val="left" w:pos="284"/>
              </w:tabs>
              <w:rPr>
                <w:rFonts w:ascii="Arial" w:hAnsi="Arial" w:cs="Arial"/>
                <w:sz w:val="16"/>
                <w:szCs w:val="16"/>
                <w:lang w:val="nl-NL"/>
              </w:rPr>
            </w:pPr>
            <w:r w:rsidRPr="00D66560">
              <w:rPr>
                <w:rFonts w:ascii="Arial" w:hAnsi="Arial" w:cs="Arial"/>
                <w:b/>
                <w:sz w:val="16"/>
                <w:szCs w:val="16"/>
                <w:lang w:val="nl-NL"/>
              </w:rPr>
              <w:t>Groepsbewering</w:t>
            </w:r>
          </w:p>
          <w:p w:rsidR="00AB7095" w:rsidRPr="00D66560" w:rsidRDefault="00AB7095" w:rsidP="00E4371A">
            <w:pPr>
              <w:tabs>
                <w:tab w:val="left" w:pos="284"/>
              </w:tabs>
              <w:rPr>
                <w:rFonts w:ascii="Arial" w:hAnsi="Arial" w:cs="Arial"/>
                <w:sz w:val="16"/>
                <w:szCs w:val="16"/>
                <w:lang w:val="nl-NL"/>
              </w:rPr>
            </w:pPr>
            <w:r w:rsidRPr="00D66560">
              <w:rPr>
                <w:rFonts w:ascii="Arial" w:hAnsi="Arial" w:cs="Arial"/>
                <w:sz w:val="16"/>
                <w:szCs w:val="16"/>
                <w:lang w:val="nl-NL"/>
              </w:rPr>
              <w:t>Tom, in een warm huis is waterdamp en als die bij het koude glas komt worden het weer waterdruppels</w:t>
            </w:r>
          </w:p>
        </w:tc>
        <w:tc>
          <w:tcPr>
            <w:tcW w:w="2905" w:type="dxa"/>
            <w:tcBorders>
              <w:top w:val="single" w:sz="8" w:space="0" w:color="auto"/>
              <w:left w:val="single" w:sz="8" w:space="0" w:color="auto"/>
              <w:bottom w:val="single" w:sz="8" w:space="0" w:color="auto"/>
              <w:right w:val="single" w:sz="8" w:space="0" w:color="auto"/>
            </w:tcBorders>
            <w:tcMar>
              <w:top w:w="57" w:type="dxa"/>
              <w:left w:w="57" w:type="dxa"/>
              <w:bottom w:w="57" w:type="dxa"/>
              <w:right w:w="57" w:type="dxa"/>
            </w:tcMar>
          </w:tcPr>
          <w:p w:rsidR="00AB7095" w:rsidRPr="00D66560" w:rsidRDefault="00AB7095" w:rsidP="00E4371A">
            <w:pPr>
              <w:tabs>
                <w:tab w:val="left" w:pos="284"/>
              </w:tabs>
              <w:rPr>
                <w:rFonts w:ascii="Arial" w:hAnsi="Arial" w:cs="Arial"/>
                <w:b/>
                <w:sz w:val="16"/>
                <w:szCs w:val="16"/>
                <w:lang w:val="nl-NL"/>
              </w:rPr>
            </w:pPr>
            <w:r w:rsidRPr="00D66560">
              <w:rPr>
                <w:rFonts w:ascii="Arial" w:hAnsi="Arial" w:cs="Arial"/>
                <w:b/>
                <w:sz w:val="16"/>
                <w:szCs w:val="16"/>
                <w:lang w:val="nl-NL"/>
              </w:rPr>
              <w:t>Individuele beweringen</w:t>
            </w:r>
          </w:p>
          <w:p w:rsidR="00AB7095" w:rsidRPr="00D66560" w:rsidRDefault="00AB7095" w:rsidP="00AB7095">
            <w:pPr>
              <w:tabs>
                <w:tab w:val="left" w:pos="284"/>
              </w:tabs>
              <w:rPr>
                <w:rFonts w:ascii="Arial" w:hAnsi="Arial" w:cs="Arial"/>
                <w:sz w:val="16"/>
                <w:szCs w:val="16"/>
                <w:lang w:val="nl-NL"/>
              </w:rPr>
            </w:pPr>
            <w:r w:rsidRPr="00D66560">
              <w:rPr>
                <w:rFonts w:ascii="Arial" w:hAnsi="Arial" w:cs="Arial"/>
                <w:sz w:val="16"/>
                <w:szCs w:val="16"/>
                <w:lang w:val="nl-NL"/>
              </w:rPr>
              <w:t>Oliver: Tom, omdat de koude lucht die van het water afkomt veranderen in dauwdruppeltjes</w:t>
            </w:r>
          </w:p>
          <w:p w:rsidR="00AB7095" w:rsidRPr="00D66560" w:rsidRDefault="00AB7095" w:rsidP="00AB7095">
            <w:pPr>
              <w:tabs>
                <w:tab w:val="left" w:pos="284"/>
              </w:tabs>
              <w:rPr>
                <w:rFonts w:ascii="Arial" w:hAnsi="Arial" w:cs="Arial"/>
                <w:sz w:val="16"/>
                <w:szCs w:val="16"/>
                <w:lang w:val="nl-NL"/>
              </w:rPr>
            </w:pPr>
            <w:r w:rsidRPr="00D66560">
              <w:rPr>
                <w:rFonts w:ascii="Arial" w:hAnsi="Arial" w:cs="Arial"/>
                <w:sz w:val="16"/>
                <w:szCs w:val="16"/>
                <w:lang w:val="nl-NL"/>
              </w:rPr>
              <w:t>Jari: Tom, ik vind het logisch klinken.</w:t>
            </w:r>
          </w:p>
          <w:p w:rsidR="00AB7095" w:rsidRPr="00D66560" w:rsidRDefault="00AB7095" w:rsidP="00AB7095">
            <w:pPr>
              <w:tabs>
                <w:tab w:val="left" w:pos="284"/>
              </w:tabs>
              <w:rPr>
                <w:rFonts w:ascii="Arial" w:hAnsi="Arial" w:cs="Arial"/>
                <w:sz w:val="16"/>
                <w:szCs w:val="16"/>
                <w:lang w:val="nl-NL"/>
              </w:rPr>
            </w:pPr>
            <w:r w:rsidRPr="00D66560">
              <w:rPr>
                <w:rFonts w:ascii="Arial" w:hAnsi="Arial" w:cs="Arial"/>
                <w:sz w:val="16"/>
                <w:szCs w:val="16"/>
                <w:lang w:val="nl-NL"/>
              </w:rPr>
              <w:t>Immer: Tom, in een warm huis er waterdamp aanwezig is en als dat koud word, word het weer vloeibare substantie.</w:t>
            </w:r>
          </w:p>
          <w:p w:rsidR="00AB7095" w:rsidRPr="00D66560" w:rsidRDefault="00AB7095" w:rsidP="00AB7095">
            <w:pPr>
              <w:tabs>
                <w:tab w:val="left" w:pos="284"/>
              </w:tabs>
              <w:rPr>
                <w:rFonts w:ascii="Arial" w:hAnsi="Arial" w:cs="Arial"/>
                <w:sz w:val="16"/>
                <w:szCs w:val="16"/>
                <w:lang w:val="nl-NL"/>
              </w:rPr>
            </w:pPr>
            <w:r w:rsidRPr="00D66560">
              <w:rPr>
                <w:rFonts w:ascii="Arial" w:hAnsi="Arial" w:cs="Arial"/>
                <w:sz w:val="16"/>
                <w:szCs w:val="16"/>
                <w:lang w:val="nl-NL"/>
              </w:rPr>
              <w:t>Daan C.: Joris, ik vind het logisch.</w:t>
            </w:r>
          </w:p>
        </w:tc>
        <w:tc>
          <w:tcPr>
            <w:tcW w:w="284" w:type="dxa"/>
            <w:tcBorders>
              <w:left w:val="single" w:sz="8" w:space="0" w:color="auto"/>
            </w:tcBorders>
          </w:tcPr>
          <w:p w:rsidR="00AB7095" w:rsidRDefault="00AB7095" w:rsidP="00E4371A">
            <w:pPr>
              <w:tabs>
                <w:tab w:val="left" w:pos="284"/>
              </w:tabs>
              <w:rPr>
                <w:rFonts w:ascii="Arial" w:hAnsi="Arial" w:cs="Arial"/>
                <w:sz w:val="18"/>
                <w:szCs w:val="18"/>
                <w:lang w:val="nl-NL"/>
              </w:rPr>
            </w:pPr>
          </w:p>
        </w:tc>
        <w:tc>
          <w:tcPr>
            <w:tcW w:w="3310" w:type="dxa"/>
          </w:tcPr>
          <w:p w:rsidR="00AB7095" w:rsidRPr="00571251" w:rsidRDefault="00AB7095" w:rsidP="00AB7095">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15</w:t>
            </w:r>
            <w:r w:rsidRPr="00571251">
              <w:rPr>
                <w:rFonts w:ascii="Arial" w:hAnsi="Arial" w:cs="Arial"/>
                <w:sz w:val="16"/>
                <w:szCs w:val="16"/>
                <w:lang w:val="nl-NL"/>
              </w:rPr>
              <w:t xml:space="preserve">. </w:t>
            </w:r>
            <w:r>
              <w:rPr>
                <w:rFonts w:ascii="Arial" w:hAnsi="Arial" w:cs="Arial"/>
                <w:sz w:val="16"/>
                <w:szCs w:val="16"/>
                <w:lang w:val="nl-NL"/>
              </w:rPr>
              <w:t>Individuele beweringen voordat de groepsdiscussie plaatsvond (rechts) in relatie tot de</w:t>
            </w:r>
            <w:r w:rsidR="00AE0EFA">
              <w:rPr>
                <w:rFonts w:ascii="Arial" w:hAnsi="Arial" w:cs="Arial"/>
                <w:sz w:val="16"/>
                <w:szCs w:val="16"/>
                <w:lang w:val="nl-NL"/>
              </w:rPr>
              <w:t xml:space="preserve"> uiteindelijke</w:t>
            </w:r>
            <w:r>
              <w:rPr>
                <w:rFonts w:ascii="Arial" w:hAnsi="Arial" w:cs="Arial"/>
                <w:sz w:val="16"/>
                <w:szCs w:val="16"/>
                <w:lang w:val="nl-NL"/>
              </w:rPr>
              <w:t xml:space="preserve"> groepsbewering (links). In de transcriptie zijn de leerlinguitspraken letterlijk overgenomen.</w:t>
            </w:r>
          </w:p>
        </w:tc>
      </w:tr>
    </w:tbl>
    <w:p w:rsidR="00AB7095" w:rsidRDefault="00AB7095" w:rsidP="00AB7095">
      <w:pPr>
        <w:tabs>
          <w:tab w:val="left" w:pos="284"/>
        </w:tabs>
        <w:rPr>
          <w:rFonts w:ascii="Arial" w:hAnsi="Arial" w:cs="Arial"/>
          <w:sz w:val="18"/>
          <w:szCs w:val="18"/>
          <w:lang w:val="nl-NL"/>
        </w:rPr>
      </w:pPr>
    </w:p>
    <w:p w:rsidR="00A06BED" w:rsidRDefault="00F85F98" w:rsidP="00DD4749">
      <w:pPr>
        <w:tabs>
          <w:tab w:val="left" w:pos="284"/>
        </w:tabs>
        <w:rPr>
          <w:rFonts w:ascii="Arial" w:hAnsi="Arial" w:cs="Arial"/>
          <w:sz w:val="18"/>
          <w:szCs w:val="18"/>
          <w:lang w:val="nl-NL"/>
        </w:rPr>
      </w:pPr>
      <w:r>
        <w:rPr>
          <w:rFonts w:ascii="Arial" w:hAnsi="Arial" w:cs="Arial"/>
          <w:sz w:val="18"/>
          <w:szCs w:val="18"/>
          <w:lang w:val="nl-NL"/>
        </w:rPr>
        <w:t xml:space="preserve">Een ander voorbeeld is de </w:t>
      </w:r>
      <w:r w:rsidR="007D70E1">
        <w:rPr>
          <w:rFonts w:ascii="Arial" w:hAnsi="Arial" w:cs="Arial"/>
          <w:sz w:val="18"/>
          <w:szCs w:val="18"/>
          <w:lang w:val="nl-NL"/>
        </w:rPr>
        <w:t xml:space="preserve">in figuur 16 en 17 weergegeven </w:t>
      </w:r>
      <w:r>
        <w:rPr>
          <w:rFonts w:ascii="Arial" w:hAnsi="Arial" w:cs="Arial"/>
          <w:sz w:val="18"/>
          <w:szCs w:val="18"/>
          <w:lang w:val="nl-NL"/>
        </w:rPr>
        <w:t xml:space="preserve">groepsdiscussie, </w:t>
      </w:r>
      <w:r w:rsidR="00A06BED" w:rsidRPr="000B28F5">
        <w:rPr>
          <w:rFonts w:ascii="Arial" w:hAnsi="Arial" w:cs="Arial"/>
          <w:sz w:val="18"/>
          <w:szCs w:val="18"/>
          <w:lang w:val="nl-NL"/>
        </w:rPr>
        <w:t>waar</w:t>
      </w:r>
      <w:r w:rsidR="009A0F78">
        <w:rPr>
          <w:rFonts w:ascii="Arial" w:hAnsi="Arial" w:cs="Arial"/>
          <w:sz w:val="18"/>
          <w:szCs w:val="18"/>
          <w:lang w:val="nl-NL"/>
        </w:rPr>
        <w:t>in</w:t>
      </w:r>
      <w:r w:rsidR="00A06BED" w:rsidRPr="000B28F5">
        <w:rPr>
          <w:rFonts w:ascii="Arial" w:hAnsi="Arial" w:cs="Arial"/>
          <w:sz w:val="18"/>
          <w:szCs w:val="18"/>
          <w:lang w:val="nl-NL"/>
        </w:rPr>
        <w:t xml:space="preserve"> een leerling zeker is van zijn argumenten en dit probeert uit te leggen aan de andere </w:t>
      </w:r>
      <w:r w:rsidR="006E55DA" w:rsidRPr="000B28F5">
        <w:rPr>
          <w:rFonts w:ascii="Arial" w:hAnsi="Arial" w:cs="Arial"/>
          <w:sz w:val="18"/>
          <w:szCs w:val="18"/>
          <w:lang w:val="nl-NL"/>
        </w:rPr>
        <w:t>leerlingen</w:t>
      </w:r>
      <w:r w:rsidR="00A06BED" w:rsidRPr="000B28F5">
        <w:rPr>
          <w:rFonts w:ascii="Arial" w:hAnsi="Arial" w:cs="Arial"/>
          <w:sz w:val="18"/>
          <w:szCs w:val="18"/>
          <w:lang w:val="nl-NL"/>
        </w:rPr>
        <w:t xml:space="preserve">. Hij is tevens de </w:t>
      </w:r>
      <w:r w:rsidR="009A0F78">
        <w:rPr>
          <w:rFonts w:ascii="Arial" w:hAnsi="Arial" w:cs="Arial"/>
          <w:sz w:val="18"/>
          <w:szCs w:val="18"/>
          <w:lang w:val="nl-NL"/>
        </w:rPr>
        <w:t>‘s</w:t>
      </w:r>
      <w:r w:rsidR="00A06BED" w:rsidRPr="000B28F5">
        <w:rPr>
          <w:rFonts w:ascii="Arial" w:hAnsi="Arial" w:cs="Arial"/>
          <w:sz w:val="18"/>
          <w:szCs w:val="18"/>
          <w:lang w:val="nl-NL"/>
        </w:rPr>
        <w:t>chrijve</w:t>
      </w:r>
      <w:r w:rsidR="007F14DB" w:rsidRPr="000B28F5">
        <w:rPr>
          <w:rFonts w:ascii="Arial" w:hAnsi="Arial" w:cs="Arial"/>
          <w:sz w:val="18"/>
          <w:szCs w:val="18"/>
          <w:lang w:val="nl-NL"/>
        </w:rPr>
        <w:t>r</w:t>
      </w:r>
      <w:r w:rsidR="009A0F78">
        <w:rPr>
          <w:rFonts w:ascii="Arial" w:hAnsi="Arial" w:cs="Arial"/>
          <w:sz w:val="18"/>
          <w:szCs w:val="18"/>
          <w:lang w:val="nl-NL"/>
        </w:rPr>
        <w:t>’</w:t>
      </w:r>
      <w:r w:rsidR="00A06BED" w:rsidRPr="000B28F5">
        <w:rPr>
          <w:rFonts w:ascii="Arial" w:hAnsi="Arial" w:cs="Arial"/>
          <w:sz w:val="18"/>
          <w:szCs w:val="18"/>
          <w:lang w:val="nl-NL"/>
        </w:rPr>
        <w:t xml:space="preserve"> en gebruikt deze macht om zijn argumenten op te schrijven zonder de meningen van zijn groepsleden in acht te nemen. </w:t>
      </w:r>
      <w:r w:rsidR="005D7A4F" w:rsidRPr="000B28F5">
        <w:rPr>
          <w:rFonts w:ascii="Arial" w:hAnsi="Arial" w:cs="Arial"/>
          <w:sz w:val="18"/>
          <w:szCs w:val="18"/>
          <w:lang w:val="nl-NL"/>
        </w:rPr>
        <w:t>Wat we</w:t>
      </w:r>
      <w:r w:rsidR="00A06BED" w:rsidRPr="000B28F5">
        <w:rPr>
          <w:rFonts w:ascii="Arial" w:hAnsi="Arial" w:cs="Arial"/>
          <w:sz w:val="18"/>
          <w:szCs w:val="18"/>
          <w:lang w:val="nl-NL"/>
        </w:rPr>
        <w:t xml:space="preserve"> kunnen opmaken uit </w:t>
      </w:r>
      <w:r w:rsidR="007D70E1">
        <w:rPr>
          <w:rFonts w:ascii="Arial" w:hAnsi="Arial" w:cs="Arial"/>
          <w:sz w:val="18"/>
          <w:szCs w:val="18"/>
          <w:lang w:val="nl-NL"/>
        </w:rPr>
        <w:t>de transcriptie</w:t>
      </w:r>
      <w:r w:rsidR="00A06BED" w:rsidRPr="000B28F5">
        <w:rPr>
          <w:rFonts w:ascii="Arial" w:hAnsi="Arial" w:cs="Arial"/>
          <w:sz w:val="18"/>
          <w:szCs w:val="18"/>
          <w:lang w:val="nl-NL"/>
        </w:rPr>
        <w:t xml:space="preserve"> is dat de </w:t>
      </w:r>
      <w:r w:rsidR="006E55DA" w:rsidRPr="000B28F5">
        <w:rPr>
          <w:rFonts w:ascii="Arial" w:hAnsi="Arial" w:cs="Arial"/>
          <w:sz w:val="18"/>
          <w:szCs w:val="18"/>
          <w:lang w:val="nl-NL"/>
        </w:rPr>
        <w:t>leerlingen</w:t>
      </w:r>
      <w:r w:rsidR="00A06BED" w:rsidRPr="000B28F5">
        <w:rPr>
          <w:rFonts w:ascii="Arial" w:hAnsi="Arial" w:cs="Arial"/>
          <w:sz w:val="18"/>
          <w:szCs w:val="18"/>
          <w:lang w:val="nl-NL"/>
        </w:rPr>
        <w:t xml:space="preserve"> soms observaties gebruiken om hun </w:t>
      </w:r>
      <w:r w:rsidR="007259D8" w:rsidRPr="000B28F5">
        <w:rPr>
          <w:rFonts w:ascii="Arial" w:hAnsi="Arial" w:cs="Arial"/>
          <w:sz w:val="18"/>
          <w:szCs w:val="18"/>
          <w:lang w:val="nl-NL"/>
        </w:rPr>
        <w:t>bewering</w:t>
      </w:r>
      <w:r w:rsidR="00A06BED" w:rsidRPr="000B28F5">
        <w:rPr>
          <w:rFonts w:ascii="Arial" w:hAnsi="Arial" w:cs="Arial"/>
          <w:sz w:val="18"/>
          <w:szCs w:val="18"/>
          <w:lang w:val="nl-NL"/>
        </w:rPr>
        <w:t xml:space="preserve"> te ondersteunen. Maar wordt de discussie opgelost door te redeneren met concepten en bewijzen? Nee, dat niet echt.</w:t>
      </w:r>
    </w:p>
    <w:p w:rsidR="00AE62C2" w:rsidRDefault="00AE62C2" w:rsidP="00AE62C2">
      <w:pPr>
        <w:tabs>
          <w:tab w:val="left" w:pos="284"/>
        </w:tabs>
        <w:rPr>
          <w:rFonts w:ascii="Arial" w:hAnsi="Arial" w:cs="Arial"/>
          <w:sz w:val="18"/>
          <w:szCs w:val="18"/>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7"/>
        <w:gridCol w:w="284"/>
        <w:gridCol w:w="3313"/>
      </w:tblGrid>
      <w:tr w:rsidR="00AE62C2" w:rsidRPr="00B56BCE" w:rsidTr="0004488B">
        <w:tc>
          <w:tcPr>
            <w:tcW w:w="5817" w:type="dxa"/>
            <w:tcBorders>
              <w:top w:val="single" w:sz="8" w:space="0" w:color="auto"/>
              <w:left w:val="single" w:sz="8" w:space="0" w:color="auto"/>
              <w:bottom w:val="single" w:sz="8" w:space="0" w:color="auto"/>
              <w:right w:val="single" w:sz="8" w:space="0" w:color="auto"/>
            </w:tcBorders>
          </w:tcPr>
          <w:p w:rsidR="00AE62C2" w:rsidRDefault="00AE62C2" w:rsidP="0004488B">
            <w:pPr>
              <w:tabs>
                <w:tab w:val="left" w:pos="284"/>
              </w:tabs>
              <w:rPr>
                <w:rFonts w:ascii="Arial" w:hAnsi="Arial" w:cs="Arial"/>
                <w:sz w:val="18"/>
                <w:szCs w:val="18"/>
                <w:lang w:val="nl-NL"/>
              </w:rPr>
            </w:pPr>
            <w:r w:rsidRPr="000B28F5">
              <w:rPr>
                <w:rFonts w:ascii="Arial" w:hAnsi="Arial" w:cs="Arial"/>
                <w:noProof/>
                <w:sz w:val="18"/>
                <w:szCs w:val="18"/>
              </w:rPr>
              <w:drawing>
                <wp:inline distT="0" distB="0" distL="0" distR="0" wp14:anchorId="30A2D060" wp14:editId="7120C42B">
                  <wp:extent cx="3437906" cy="539869"/>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477789" cy="546132"/>
                          </a:xfrm>
                          <a:prstGeom prst="rect">
                            <a:avLst/>
                          </a:prstGeom>
                          <a:noFill/>
                          <a:ln w="9525">
                            <a:noFill/>
                            <a:miter lim="800000"/>
                            <a:headEnd/>
                            <a:tailEnd/>
                          </a:ln>
                        </pic:spPr>
                      </pic:pic>
                    </a:graphicData>
                  </a:graphic>
                </wp:inline>
              </w:drawing>
            </w:r>
          </w:p>
        </w:tc>
        <w:tc>
          <w:tcPr>
            <w:tcW w:w="284" w:type="dxa"/>
            <w:tcBorders>
              <w:left w:val="single" w:sz="8" w:space="0" w:color="auto"/>
            </w:tcBorders>
          </w:tcPr>
          <w:p w:rsidR="00AE62C2" w:rsidRDefault="00AE62C2" w:rsidP="0004488B">
            <w:pPr>
              <w:tabs>
                <w:tab w:val="left" w:pos="284"/>
              </w:tabs>
              <w:rPr>
                <w:rFonts w:ascii="Arial" w:hAnsi="Arial" w:cs="Arial"/>
                <w:sz w:val="18"/>
                <w:szCs w:val="18"/>
                <w:lang w:val="nl-NL"/>
              </w:rPr>
            </w:pPr>
          </w:p>
        </w:tc>
        <w:tc>
          <w:tcPr>
            <w:tcW w:w="3313" w:type="dxa"/>
          </w:tcPr>
          <w:p w:rsidR="00AE62C2" w:rsidRPr="00571251" w:rsidRDefault="00AE62C2" w:rsidP="00AE62C2">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16</w:t>
            </w:r>
            <w:r w:rsidRPr="00571251">
              <w:rPr>
                <w:rFonts w:ascii="Arial" w:hAnsi="Arial" w:cs="Arial"/>
                <w:sz w:val="16"/>
                <w:szCs w:val="16"/>
                <w:lang w:val="nl-NL"/>
              </w:rPr>
              <w:t xml:space="preserve">. </w:t>
            </w:r>
            <w:r>
              <w:rPr>
                <w:rFonts w:ascii="Arial" w:hAnsi="Arial" w:cs="Arial"/>
                <w:sz w:val="16"/>
                <w:szCs w:val="16"/>
                <w:lang w:val="nl-NL"/>
              </w:rPr>
              <w:t>De groepsbewering van het experiment over condensatie, voorafgaand aan de groepsdiscussie van figuur 17 tijdens het experiment.</w:t>
            </w:r>
          </w:p>
        </w:tc>
      </w:tr>
    </w:tbl>
    <w:p w:rsidR="00AE62C2" w:rsidRDefault="00AE62C2" w:rsidP="00AE62C2">
      <w:pPr>
        <w:tabs>
          <w:tab w:val="left" w:pos="284"/>
        </w:tabs>
        <w:rPr>
          <w:rFonts w:ascii="Arial" w:hAnsi="Arial" w:cs="Arial"/>
          <w:sz w:val="18"/>
          <w:szCs w:val="18"/>
          <w:lang w:val="nl-NL"/>
        </w:rPr>
      </w:pPr>
    </w:p>
    <w:tbl>
      <w:tblPr>
        <w:tblStyle w:val="TableGrid"/>
        <w:tblW w:w="0" w:type="auto"/>
        <w:tblInd w:w="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10"/>
        <w:gridCol w:w="284"/>
        <w:gridCol w:w="3310"/>
      </w:tblGrid>
      <w:tr w:rsidR="00AE62C2" w:rsidRPr="00B56BCE" w:rsidTr="0004488B">
        <w:tc>
          <w:tcPr>
            <w:tcW w:w="5810" w:type="dxa"/>
            <w:tcBorders>
              <w:top w:val="single" w:sz="8" w:space="0" w:color="auto"/>
              <w:left w:val="single" w:sz="8" w:space="0" w:color="auto"/>
              <w:bottom w:val="single" w:sz="8" w:space="0" w:color="auto"/>
              <w:right w:val="single" w:sz="8" w:space="0" w:color="auto"/>
            </w:tcBorders>
            <w:tcMar>
              <w:top w:w="57" w:type="dxa"/>
              <w:left w:w="57" w:type="dxa"/>
              <w:bottom w:w="57" w:type="dxa"/>
              <w:right w:w="57" w:type="dxa"/>
            </w:tcMar>
          </w:tcPr>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LL1</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Wij denken dat Tom gelijk heeft, omdat</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LL3</w:t>
            </w:r>
            <w:r w:rsidR="00247805">
              <w:rPr>
                <w:rFonts w:ascii="Arial" w:hAnsi="Arial" w:cs="Arial"/>
                <w:color w:val="000000"/>
                <w:sz w:val="16"/>
                <w:szCs w:val="16"/>
                <w:lang w:val="nl-NL"/>
              </w:rPr>
              <w:t>/</w:t>
            </w:r>
            <w:r w:rsidRPr="001E695A">
              <w:rPr>
                <w:rFonts w:ascii="Arial" w:hAnsi="Arial" w:cs="Arial"/>
                <w:color w:val="000000"/>
                <w:sz w:val="16"/>
                <w:szCs w:val="16"/>
                <w:lang w:val="nl-NL"/>
              </w:rPr>
              <w:t>4</w:t>
            </w:r>
            <w:r>
              <w:rPr>
                <w:rFonts w:ascii="Arial" w:hAnsi="Arial" w:cs="Arial"/>
                <w:color w:val="000000"/>
                <w:sz w:val="16"/>
                <w:szCs w:val="16"/>
                <w:lang w:val="nl-NL"/>
              </w:rPr>
              <w:tab/>
            </w:r>
            <w:r w:rsidRPr="001E695A">
              <w:rPr>
                <w:rFonts w:ascii="Arial" w:hAnsi="Arial" w:cs="Arial"/>
                <w:color w:val="000000"/>
                <w:sz w:val="16"/>
                <w:szCs w:val="16"/>
                <w:lang w:val="nl-NL"/>
              </w:rPr>
              <w:t>Ja</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LL3</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Ik denk dat Joris gelijk heeft</w:t>
            </w:r>
          </w:p>
          <w:p w:rsidR="001E695A" w:rsidRPr="001E695A" w:rsidRDefault="001E695A" w:rsidP="001E695A">
            <w:pPr>
              <w:tabs>
                <w:tab w:val="left" w:pos="284"/>
              </w:tabs>
              <w:ind w:left="720" w:hanging="720"/>
              <w:rPr>
                <w:rFonts w:ascii="Arial" w:hAnsi="Arial" w:cs="Arial"/>
                <w:color w:val="000000"/>
                <w:sz w:val="16"/>
                <w:szCs w:val="16"/>
                <w:lang w:val="nl-NL"/>
              </w:rPr>
            </w:pPr>
            <w:r w:rsidRPr="001E695A">
              <w:rPr>
                <w:rFonts w:ascii="Arial" w:hAnsi="Arial" w:cs="Arial"/>
                <w:color w:val="000000"/>
                <w:sz w:val="16"/>
                <w:szCs w:val="16"/>
                <w:lang w:val="nl-NL"/>
              </w:rPr>
              <w:t>LL1</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Nee, want het glas wordt nat, want de kou in het</w:t>
            </w:r>
            <w:r>
              <w:rPr>
                <w:rFonts w:ascii="Arial" w:hAnsi="Arial" w:cs="Arial"/>
                <w:color w:val="000000"/>
                <w:sz w:val="16"/>
                <w:szCs w:val="16"/>
                <w:lang w:val="nl-NL"/>
              </w:rPr>
              <w:t>…</w:t>
            </w:r>
            <w:r w:rsidRPr="001E695A">
              <w:rPr>
                <w:rFonts w:ascii="Arial" w:hAnsi="Arial" w:cs="Arial"/>
                <w:color w:val="000000"/>
                <w:sz w:val="16"/>
                <w:szCs w:val="16"/>
                <w:lang w:val="nl-NL"/>
              </w:rPr>
              <w:t xml:space="preserve"> verandert in het</w:t>
            </w:r>
            <w:r>
              <w:rPr>
                <w:rFonts w:ascii="Arial" w:hAnsi="Arial" w:cs="Arial"/>
                <w:color w:val="000000"/>
                <w:sz w:val="16"/>
                <w:szCs w:val="16"/>
                <w:lang w:val="nl-NL"/>
              </w:rPr>
              <w:t xml:space="preserve"> </w:t>
            </w:r>
            <w:r w:rsidRPr="001E695A">
              <w:rPr>
                <w:rFonts w:ascii="Arial" w:hAnsi="Arial" w:cs="Arial"/>
                <w:color w:val="000000"/>
                <w:sz w:val="16"/>
                <w:szCs w:val="16"/>
                <w:lang w:val="nl-NL"/>
              </w:rPr>
              <w:t>water dat</w:t>
            </w:r>
            <w:r>
              <w:rPr>
                <w:rFonts w:ascii="Arial" w:hAnsi="Arial" w:cs="Arial"/>
                <w:color w:val="000000"/>
                <w:sz w:val="16"/>
                <w:szCs w:val="16"/>
                <w:lang w:val="nl-NL"/>
              </w:rPr>
              <w:t xml:space="preserve"> </w:t>
            </w:r>
            <w:r w:rsidRPr="001E695A">
              <w:rPr>
                <w:rFonts w:ascii="Arial" w:hAnsi="Arial" w:cs="Arial"/>
                <w:color w:val="000000"/>
                <w:sz w:val="16"/>
                <w:szCs w:val="16"/>
                <w:lang w:val="nl-NL"/>
              </w:rPr>
              <w:t>glas, dat is niet zo, want dat is wa-ter-damp</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LL3</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Klopt, met kou</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LL2</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Gek!</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LL3</w:t>
            </w:r>
            <w:r w:rsidRPr="001E695A">
              <w:rPr>
                <w:rFonts w:ascii="Arial" w:hAnsi="Arial" w:cs="Arial"/>
                <w:color w:val="000000"/>
                <w:sz w:val="16"/>
                <w:szCs w:val="16"/>
                <w:lang w:val="nl-NL"/>
              </w:rPr>
              <w:tab/>
            </w:r>
            <w:r w:rsidRPr="001E695A">
              <w:rPr>
                <w:rFonts w:ascii="Arial" w:hAnsi="Arial" w:cs="Arial"/>
                <w:color w:val="000000"/>
                <w:sz w:val="16"/>
                <w:szCs w:val="16"/>
                <w:lang w:val="nl-NL"/>
              </w:rPr>
              <w:tab/>
              <w:t>Kou!</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LL1</w:t>
            </w:r>
            <w:r w:rsidR="00247805">
              <w:rPr>
                <w:rFonts w:ascii="Arial" w:hAnsi="Arial" w:cs="Arial"/>
                <w:color w:val="000000"/>
                <w:sz w:val="16"/>
                <w:szCs w:val="16"/>
                <w:lang w:val="nl-NL"/>
              </w:rPr>
              <w:t>/</w:t>
            </w:r>
            <w:r w:rsidRPr="001E695A">
              <w:rPr>
                <w:rFonts w:ascii="Arial" w:hAnsi="Arial" w:cs="Arial"/>
                <w:color w:val="000000"/>
                <w:sz w:val="16"/>
                <w:szCs w:val="16"/>
                <w:lang w:val="nl-NL"/>
              </w:rPr>
              <w:t>2</w:t>
            </w:r>
            <w:r w:rsidRPr="001E695A">
              <w:rPr>
                <w:rFonts w:ascii="Arial" w:hAnsi="Arial" w:cs="Arial"/>
                <w:color w:val="000000"/>
                <w:sz w:val="16"/>
                <w:szCs w:val="16"/>
                <w:lang w:val="nl-NL"/>
              </w:rPr>
              <w:tab/>
              <w:t>Waterdamp</w:t>
            </w:r>
          </w:p>
          <w:p w:rsidR="001E695A" w:rsidRPr="001E695A" w:rsidRDefault="001E695A" w:rsidP="001E695A">
            <w:pPr>
              <w:tabs>
                <w:tab w:val="left" w:pos="284"/>
              </w:tabs>
              <w:ind w:left="720" w:hanging="720"/>
              <w:rPr>
                <w:rFonts w:ascii="Arial" w:hAnsi="Arial" w:cs="Arial"/>
                <w:color w:val="000000"/>
                <w:sz w:val="16"/>
                <w:szCs w:val="16"/>
                <w:lang w:val="nl-NL"/>
              </w:rPr>
            </w:pPr>
            <w:r w:rsidRPr="001E695A">
              <w:rPr>
                <w:rFonts w:ascii="Arial" w:hAnsi="Arial" w:cs="Arial"/>
                <w:color w:val="000000"/>
                <w:sz w:val="16"/>
                <w:szCs w:val="16"/>
                <w:lang w:val="nl-NL"/>
              </w:rPr>
              <w:lastRenderedPageBreak/>
              <w:t>LL3</w:t>
            </w:r>
            <w:r w:rsidRPr="001E695A">
              <w:rPr>
                <w:rFonts w:ascii="Arial" w:hAnsi="Arial" w:cs="Arial"/>
                <w:color w:val="000000"/>
                <w:sz w:val="16"/>
                <w:szCs w:val="16"/>
                <w:lang w:val="nl-NL"/>
              </w:rPr>
              <w:tab/>
            </w:r>
            <w:r w:rsidRPr="001E695A">
              <w:rPr>
                <w:rFonts w:ascii="Arial" w:hAnsi="Arial" w:cs="Arial"/>
                <w:color w:val="000000"/>
                <w:sz w:val="16"/>
                <w:szCs w:val="16"/>
                <w:lang w:val="nl-NL"/>
              </w:rPr>
              <w:tab/>
              <w:t>Kou is van, is van, is van dat spul dat omhoog komt als het heel koud is</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LL5</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Kijk, jongens, kijk!</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LL5</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Das ook waterdamp</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LL3</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Waar?</w:t>
            </w:r>
          </w:p>
          <w:p w:rsidR="00AE62C2"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LL5</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Kijk, kijk dan onder! Wat het glas doet,</w:t>
            </w:r>
            <w:r>
              <w:rPr>
                <w:rFonts w:ascii="Arial" w:hAnsi="Arial" w:cs="Arial"/>
                <w:color w:val="000000"/>
                <w:sz w:val="16"/>
                <w:szCs w:val="16"/>
                <w:lang w:val="nl-NL"/>
              </w:rPr>
              <w:t xml:space="preserve"> </w:t>
            </w:r>
            <w:r w:rsidRPr="001E695A">
              <w:rPr>
                <w:rFonts w:ascii="Arial" w:hAnsi="Arial" w:cs="Arial"/>
                <w:color w:val="000000"/>
                <w:sz w:val="16"/>
                <w:szCs w:val="16"/>
                <w:lang w:val="nl-NL"/>
              </w:rPr>
              <w:t>das waterdamp</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LL4</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Ja, das gewoon water</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LL5</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Dat druppelt naar beneden</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Ja, kijk maar, kijk maar</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LL1</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Tom heeft gelijk, omdat</w:t>
            </w:r>
          </w:p>
          <w:p w:rsidR="001E695A" w:rsidRPr="001E695A" w:rsidRDefault="001E695A" w:rsidP="001E695A">
            <w:pPr>
              <w:tabs>
                <w:tab w:val="left" w:pos="284"/>
              </w:tabs>
              <w:ind w:left="720" w:hanging="720"/>
              <w:rPr>
                <w:rFonts w:ascii="Arial" w:hAnsi="Arial" w:cs="Arial"/>
                <w:color w:val="000000"/>
                <w:sz w:val="16"/>
                <w:szCs w:val="16"/>
                <w:lang w:val="nl-NL"/>
              </w:rPr>
            </w:pPr>
            <w:r w:rsidRPr="001E695A">
              <w:rPr>
                <w:rFonts w:ascii="Arial" w:hAnsi="Arial" w:cs="Arial"/>
                <w:color w:val="000000"/>
                <w:sz w:val="16"/>
                <w:szCs w:val="16"/>
                <w:lang w:val="nl-NL"/>
              </w:rPr>
              <w:t>LL3</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Want kijk, het is koud en dan gaat het</w:t>
            </w:r>
            <w:r>
              <w:rPr>
                <w:rFonts w:ascii="Arial" w:hAnsi="Arial" w:cs="Arial"/>
                <w:color w:val="000000"/>
                <w:sz w:val="16"/>
                <w:szCs w:val="16"/>
                <w:lang w:val="nl-NL"/>
              </w:rPr>
              <w:t xml:space="preserve"> </w:t>
            </w:r>
            <w:r w:rsidRPr="001E695A">
              <w:rPr>
                <w:rFonts w:ascii="Arial" w:hAnsi="Arial" w:cs="Arial"/>
                <w:color w:val="000000"/>
                <w:sz w:val="16"/>
                <w:szCs w:val="16"/>
                <w:lang w:val="nl-NL"/>
              </w:rPr>
              <w:t>naar buiten, en dat komt het zo omhoog</w:t>
            </w:r>
            <w:r>
              <w:rPr>
                <w:rFonts w:ascii="Arial" w:hAnsi="Arial" w:cs="Arial"/>
                <w:color w:val="000000"/>
                <w:sz w:val="16"/>
                <w:szCs w:val="16"/>
                <w:lang w:val="nl-NL"/>
              </w:rPr>
              <w:t xml:space="preserve"> </w:t>
            </w:r>
            <w:r w:rsidRPr="001E695A">
              <w:rPr>
                <w:rFonts w:ascii="Arial" w:hAnsi="Arial" w:cs="Arial"/>
                <w:color w:val="000000"/>
                <w:sz w:val="16"/>
                <w:szCs w:val="16"/>
                <w:lang w:val="nl-NL"/>
              </w:rPr>
              <w:t>die kou, gaat omhoog en zakt dan weer naar beneden</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LL1</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Echt niet! Voor de zoveelste keer!</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LL3</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Hou je kop dicht!</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LL1</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Timo heeft niet gelijk</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LL4</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Maar Timo heeft gelijk</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LL4</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Het is waterdamp</w:t>
            </w:r>
          </w:p>
          <w:p w:rsidR="001E695A" w:rsidRPr="001E695A" w:rsidRDefault="001E695A" w:rsidP="001E695A">
            <w:pPr>
              <w:tabs>
                <w:tab w:val="left" w:pos="284"/>
              </w:tabs>
              <w:ind w:left="720" w:hanging="720"/>
              <w:rPr>
                <w:rFonts w:ascii="Arial" w:hAnsi="Arial" w:cs="Arial"/>
                <w:color w:val="000000"/>
                <w:sz w:val="16"/>
                <w:szCs w:val="16"/>
                <w:lang w:val="nl-NL"/>
              </w:rPr>
            </w:pPr>
            <w:r w:rsidRPr="001E695A">
              <w:rPr>
                <w:rFonts w:ascii="Arial" w:hAnsi="Arial" w:cs="Arial"/>
                <w:color w:val="000000"/>
                <w:sz w:val="16"/>
                <w:szCs w:val="16"/>
                <w:lang w:val="nl-NL"/>
              </w:rPr>
              <w:t>LL3</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Maar ik vertel mijn mening even, dus</w:t>
            </w:r>
            <w:r>
              <w:rPr>
                <w:rFonts w:ascii="Arial" w:hAnsi="Arial" w:cs="Arial"/>
                <w:color w:val="000000"/>
                <w:sz w:val="16"/>
                <w:szCs w:val="16"/>
                <w:lang w:val="nl-NL"/>
              </w:rPr>
              <w:t xml:space="preserve"> </w:t>
            </w:r>
            <w:r w:rsidRPr="001E695A">
              <w:rPr>
                <w:rFonts w:ascii="Arial" w:hAnsi="Arial" w:cs="Arial"/>
                <w:color w:val="000000"/>
                <w:sz w:val="16"/>
                <w:szCs w:val="16"/>
                <w:lang w:val="nl-NL"/>
              </w:rPr>
              <w:t>laat gewoon mijn mening zeggen</w:t>
            </w:r>
          </w:p>
          <w:p w:rsidR="001E695A" w:rsidRPr="001E695A" w:rsidRDefault="001E695A" w:rsidP="001E695A">
            <w:pPr>
              <w:tabs>
                <w:tab w:val="left" w:pos="284"/>
              </w:tabs>
              <w:rPr>
                <w:rFonts w:ascii="Arial" w:hAnsi="Arial" w:cs="Arial"/>
                <w:color w:val="000000"/>
                <w:sz w:val="16"/>
                <w:szCs w:val="16"/>
                <w:lang w:val="nl-NL"/>
              </w:rPr>
            </w:pPr>
            <w:r w:rsidRPr="001E695A">
              <w:rPr>
                <w:rFonts w:ascii="Arial" w:hAnsi="Arial" w:cs="Arial"/>
                <w:color w:val="000000"/>
                <w:sz w:val="16"/>
                <w:szCs w:val="16"/>
                <w:lang w:val="nl-NL"/>
              </w:rPr>
              <w:t>LL2</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Wij denken dat…</w:t>
            </w:r>
          </w:p>
          <w:p w:rsidR="001E695A" w:rsidRDefault="001E695A" w:rsidP="001E695A">
            <w:pPr>
              <w:tabs>
                <w:tab w:val="left" w:pos="284"/>
              </w:tabs>
              <w:rPr>
                <w:rFonts w:ascii="Arial" w:hAnsi="Arial" w:cs="Arial"/>
                <w:sz w:val="18"/>
                <w:szCs w:val="18"/>
                <w:lang w:val="nl-NL"/>
              </w:rPr>
            </w:pPr>
            <w:r w:rsidRPr="001E695A">
              <w:rPr>
                <w:rFonts w:ascii="Arial" w:hAnsi="Arial" w:cs="Arial"/>
                <w:color w:val="000000"/>
                <w:sz w:val="16"/>
                <w:szCs w:val="16"/>
                <w:lang w:val="nl-NL"/>
              </w:rPr>
              <w:t>LL1</w:t>
            </w:r>
            <w:r>
              <w:rPr>
                <w:rFonts w:ascii="Arial" w:hAnsi="Arial" w:cs="Arial"/>
                <w:color w:val="000000"/>
                <w:sz w:val="16"/>
                <w:szCs w:val="16"/>
                <w:lang w:val="nl-NL"/>
              </w:rPr>
              <w:tab/>
            </w:r>
            <w:r>
              <w:rPr>
                <w:rFonts w:ascii="Arial" w:hAnsi="Arial" w:cs="Arial"/>
                <w:color w:val="000000"/>
                <w:sz w:val="16"/>
                <w:szCs w:val="16"/>
                <w:lang w:val="nl-NL"/>
              </w:rPr>
              <w:tab/>
            </w:r>
            <w:r w:rsidRPr="001E695A">
              <w:rPr>
                <w:rFonts w:ascii="Arial" w:hAnsi="Arial" w:cs="Arial"/>
                <w:color w:val="000000"/>
                <w:sz w:val="16"/>
                <w:szCs w:val="16"/>
                <w:lang w:val="nl-NL"/>
              </w:rPr>
              <w:t>Dat Tom gelijk heeft, omdat</w:t>
            </w:r>
          </w:p>
        </w:tc>
        <w:tc>
          <w:tcPr>
            <w:tcW w:w="284" w:type="dxa"/>
            <w:tcBorders>
              <w:left w:val="single" w:sz="8" w:space="0" w:color="auto"/>
            </w:tcBorders>
          </w:tcPr>
          <w:p w:rsidR="00AE62C2" w:rsidRDefault="00AE62C2" w:rsidP="0004488B">
            <w:pPr>
              <w:tabs>
                <w:tab w:val="left" w:pos="284"/>
              </w:tabs>
              <w:rPr>
                <w:rFonts w:ascii="Arial" w:hAnsi="Arial" w:cs="Arial"/>
                <w:sz w:val="18"/>
                <w:szCs w:val="18"/>
                <w:lang w:val="nl-NL"/>
              </w:rPr>
            </w:pPr>
          </w:p>
        </w:tc>
        <w:tc>
          <w:tcPr>
            <w:tcW w:w="3310" w:type="dxa"/>
          </w:tcPr>
          <w:p w:rsidR="00AE62C2" w:rsidRPr="00571251" w:rsidRDefault="00AE62C2" w:rsidP="00AE62C2">
            <w:pPr>
              <w:tabs>
                <w:tab w:val="left" w:pos="284"/>
              </w:tabs>
              <w:rPr>
                <w:rFonts w:ascii="Arial" w:hAnsi="Arial" w:cs="Arial"/>
                <w:sz w:val="16"/>
                <w:szCs w:val="16"/>
                <w:lang w:val="nl-NL"/>
              </w:rPr>
            </w:pPr>
            <w:r w:rsidRPr="00571251">
              <w:rPr>
                <w:rFonts w:ascii="Arial" w:hAnsi="Arial" w:cs="Arial"/>
                <w:sz w:val="16"/>
                <w:szCs w:val="16"/>
                <w:lang w:val="nl-NL"/>
              </w:rPr>
              <w:t xml:space="preserve">Figuur </w:t>
            </w:r>
            <w:r>
              <w:rPr>
                <w:rFonts w:ascii="Arial" w:hAnsi="Arial" w:cs="Arial"/>
                <w:sz w:val="16"/>
                <w:szCs w:val="16"/>
                <w:lang w:val="nl-NL"/>
              </w:rPr>
              <w:t>17</w:t>
            </w:r>
            <w:r w:rsidRPr="00571251">
              <w:rPr>
                <w:rFonts w:ascii="Arial" w:hAnsi="Arial" w:cs="Arial"/>
                <w:sz w:val="16"/>
                <w:szCs w:val="16"/>
                <w:lang w:val="nl-NL"/>
              </w:rPr>
              <w:t xml:space="preserve">. </w:t>
            </w:r>
            <w:r>
              <w:rPr>
                <w:rFonts w:ascii="Arial" w:hAnsi="Arial" w:cs="Arial"/>
                <w:sz w:val="16"/>
                <w:szCs w:val="16"/>
                <w:lang w:val="nl-NL"/>
              </w:rPr>
              <w:t>Groepsdiscussie tijdens het experiment over condensatie.</w:t>
            </w:r>
          </w:p>
        </w:tc>
      </w:tr>
    </w:tbl>
    <w:p w:rsidR="00AE62C2" w:rsidRDefault="00AE62C2" w:rsidP="00AE62C2">
      <w:pPr>
        <w:tabs>
          <w:tab w:val="left" w:pos="284"/>
        </w:tabs>
        <w:rPr>
          <w:rFonts w:ascii="Arial" w:hAnsi="Arial" w:cs="Arial"/>
          <w:sz w:val="18"/>
          <w:szCs w:val="18"/>
          <w:lang w:val="nl-NL"/>
        </w:rPr>
      </w:pPr>
    </w:p>
    <w:p w:rsidR="00180AE3" w:rsidRPr="000B28F5" w:rsidRDefault="009A0F78" w:rsidP="00DD4749">
      <w:pPr>
        <w:pStyle w:val="Heading2"/>
        <w:tabs>
          <w:tab w:val="left" w:pos="284"/>
        </w:tabs>
        <w:spacing w:after="0" w:afterAutospacing="0"/>
        <w:rPr>
          <w:rFonts w:ascii="Arial" w:hAnsi="Arial" w:cs="Arial"/>
          <w:sz w:val="18"/>
          <w:szCs w:val="18"/>
          <w:lang w:val="nl-NL"/>
        </w:rPr>
      </w:pPr>
      <w:r>
        <w:rPr>
          <w:rFonts w:ascii="Arial" w:hAnsi="Arial" w:cs="Arial"/>
          <w:sz w:val="18"/>
          <w:szCs w:val="18"/>
          <w:lang w:val="nl-NL"/>
        </w:rPr>
        <w:t>5</w:t>
      </w:r>
      <w:r>
        <w:rPr>
          <w:rFonts w:ascii="Arial" w:hAnsi="Arial" w:cs="Arial"/>
          <w:sz w:val="18"/>
          <w:szCs w:val="18"/>
          <w:lang w:val="nl-NL"/>
        </w:rPr>
        <w:tab/>
      </w:r>
      <w:r w:rsidR="0011346F">
        <w:rPr>
          <w:rFonts w:ascii="Arial" w:hAnsi="Arial" w:cs="Arial"/>
          <w:sz w:val="18"/>
          <w:szCs w:val="18"/>
          <w:lang w:val="nl-NL"/>
        </w:rPr>
        <w:t>C</w:t>
      </w:r>
      <w:r w:rsidR="00360FC4" w:rsidRPr="000B28F5">
        <w:rPr>
          <w:rFonts w:ascii="Arial" w:hAnsi="Arial" w:cs="Arial"/>
          <w:sz w:val="18"/>
          <w:szCs w:val="18"/>
          <w:lang w:val="nl-NL"/>
        </w:rPr>
        <w:t>onclusies</w:t>
      </w:r>
      <w:r w:rsidR="0011346F">
        <w:rPr>
          <w:rFonts w:ascii="Arial" w:hAnsi="Arial" w:cs="Arial"/>
          <w:sz w:val="18"/>
          <w:szCs w:val="18"/>
          <w:lang w:val="nl-NL"/>
        </w:rPr>
        <w:t xml:space="preserve"> en discussie</w:t>
      </w:r>
    </w:p>
    <w:p w:rsidR="00CB6EB4" w:rsidRPr="000B28F5" w:rsidRDefault="00CB6EB4" w:rsidP="00DD4749">
      <w:pPr>
        <w:tabs>
          <w:tab w:val="left" w:pos="284"/>
        </w:tabs>
        <w:rPr>
          <w:rFonts w:ascii="Arial" w:hAnsi="Arial" w:cs="Arial"/>
          <w:i/>
          <w:sz w:val="18"/>
          <w:szCs w:val="18"/>
          <w:lang w:val="nl-NL"/>
        </w:rPr>
      </w:pPr>
      <w:r w:rsidRPr="000B28F5">
        <w:rPr>
          <w:rFonts w:ascii="Arial" w:hAnsi="Arial" w:cs="Arial"/>
          <w:i/>
          <w:sz w:val="18"/>
          <w:szCs w:val="18"/>
          <w:lang w:val="nl-NL"/>
        </w:rPr>
        <w:t>Kunnen cartoons functioneren als een laagdrempelige start om kinderen hun eigen experimenten te laten ontwerpen? Welke moeilijkheden ervaren ze daarbij?</w:t>
      </w:r>
    </w:p>
    <w:p w:rsidR="006F2000" w:rsidRPr="000B28F5" w:rsidRDefault="00D92DC7" w:rsidP="00DD4749">
      <w:pPr>
        <w:tabs>
          <w:tab w:val="left" w:pos="284"/>
        </w:tabs>
        <w:rPr>
          <w:rFonts w:ascii="Arial" w:hAnsi="Arial" w:cs="Arial"/>
          <w:sz w:val="18"/>
          <w:szCs w:val="18"/>
          <w:lang w:val="nl-NL"/>
        </w:rPr>
      </w:pPr>
      <w:r>
        <w:rPr>
          <w:rFonts w:ascii="Arial" w:hAnsi="Arial" w:cs="Arial"/>
          <w:sz w:val="18"/>
          <w:szCs w:val="18"/>
          <w:lang w:val="nl-NL"/>
        </w:rPr>
        <w:tab/>
      </w:r>
      <w:r w:rsidR="00360FC4" w:rsidRPr="000B28F5">
        <w:rPr>
          <w:rFonts w:ascii="Arial" w:hAnsi="Arial" w:cs="Arial"/>
          <w:sz w:val="18"/>
          <w:szCs w:val="18"/>
          <w:lang w:val="nl-NL"/>
        </w:rPr>
        <w:t xml:space="preserve">Ja, dat kunnen zij. In onze heterogene groep 7 met </w:t>
      </w:r>
      <w:r w:rsidR="006E55DA" w:rsidRPr="000B28F5">
        <w:rPr>
          <w:rFonts w:ascii="Arial" w:hAnsi="Arial" w:cs="Arial"/>
          <w:sz w:val="18"/>
          <w:szCs w:val="18"/>
          <w:lang w:val="nl-NL"/>
        </w:rPr>
        <w:t>leerlingen</w:t>
      </w:r>
      <w:r w:rsidR="00360FC4" w:rsidRPr="000B28F5">
        <w:rPr>
          <w:rFonts w:ascii="Arial" w:hAnsi="Arial" w:cs="Arial"/>
          <w:sz w:val="18"/>
          <w:szCs w:val="18"/>
          <w:lang w:val="nl-NL"/>
        </w:rPr>
        <w:t xml:space="preserve"> die geen tot weinig ervaring hadden met experimenteren en </w:t>
      </w:r>
      <w:r w:rsidR="00360FC4" w:rsidRPr="009A0F78">
        <w:rPr>
          <w:rFonts w:ascii="Arial" w:hAnsi="Arial" w:cs="Arial"/>
          <w:sz w:val="18"/>
          <w:szCs w:val="18"/>
          <w:lang w:val="nl-NL"/>
        </w:rPr>
        <w:t>hands-on</w:t>
      </w:r>
      <w:r w:rsidR="00360FC4" w:rsidRPr="000B28F5">
        <w:rPr>
          <w:rFonts w:ascii="Arial" w:hAnsi="Arial" w:cs="Arial"/>
          <w:sz w:val="18"/>
          <w:szCs w:val="18"/>
          <w:lang w:val="nl-NL"/>
        </w:rPr>
        <w:t xml:space="preserve"> leren waren de </w:t>
      </w:r>
      <w:r w:rsidR="006E55DA" w:rsidRPr="000B28F5">
        <w:rPr>
          <w:rFonts w:ascii="Arial" w:hAnsi="Arial" w:cs="Arial"/>
          <w:sz w:val="18"/>
          <w:szCs w:val="18"/>
          <w:lang w:val="nl-NL"/>
        </w:rPr>
        <w:t>leerlingen</w:t>
      </w:r>
      <w:r w:rsidR="00360FC4" w:rsidRPr="000B28F5">
        <w:rPr>
          <w:rFonts w:ascii="Arial" w:hAnsi="Arial" w:cs="Arial"/>
          <w:sz w:val="18"/>
          <w:szCs w:val="18"/>
          <w:lang w:val="nl-NL"/>
        </w:rPr>
        <w:t xml:space="preserve"> in staat om spontaan en creatief experimenten te ontwerpen. Sommige cartoons inspireerden de </w:t>
      </w:r>
      <w:r w:rsidR="006E55DA" w:rsidRPr="000B28F5">
        <w:rPr>
          <w:rFonts w:ascii="Arial" w:hAnsi="Arial" w:cs="Arial"/>
          <w:sz w:val="18"/>
          <w:szCs w:val="18"/>
          <w:lang w:val="nl-NL"/>
        </w:rPr>
        <w:t>leerlingen</w:t>
      </w:r>
      <w:r w:rsidR="00360FC4" w:rsidRPr="000B28F5">
        <w:rPr>
          <w:rFonts w:ascii="Arial" w:hAnsi="Arial" w:cs="Arial"/>
          <w:sz w:val="18"/>
          <w:szCs w:val="18"/>
          <w:lang w:val="nl-NL"/>
        </w:rPr>
        <w:t xml:space="preserve"> tot meer </w:t>
      </w:r>
      <w:r w:rsidR="00D81D08" w:rsidRPr="000B28F5">
        <w:rPr>
          <w:rFonts w:ascii="Arial" w:hAnsi="Arial" w:cs="Arial"/>
          <w:sz w:val="18"/>
          <w:szCs w:val="18"/>
          <w:lang w:val="nl-NL"/>
        </w:rPr>
        <w:t xml:space="preserve">gevarieerde </w:t>
      </w:r>
      <w:r w:rsidR="00360FC4" w:rsidRPr="000B28F5">
        <w:rPr>
          <w:rFonts w:ascii="Arial" w:hAnsi="Arial" w:cs="Arial"/>
          <w:sz w:val="18"/>
          <w:szCs w:val="18"/>
          <w:lang w:val="nl-NL"/>
        </w:rPr>
        <w:t>idee</w:t>
      </w:r>
      <w:r w:rsidR="0019159F" w:rsidRPr="000B28F5">
        <w:rPr>
          <w:rFonts w:ascii="Arial" w:hAnsi="Arial" w:cs="Arial"/>
          <w:sz w:val="18"/>
          <w:szCs w:val="18"/>
          <w:lang w:val="nl-NL"/>
        </w:rPr>
        <w:t>ë</w:t>
      </w:r>
      <w:r w:rsidR="00360FC4" w:rsidRPr="000B28F5">
        <w:rPr>
          <w:rFonts w:ascii="Arial" w:hAnsi="Arial" w:cs="Arial"/>
          <w:sz w:val="18"/>
          <w:szCs w:val="18"/>
          <w:lang w:val="nl-NL"/>
        </w:rPr>
        <w:t xml:space="preserve">n </w:t>
      </w:r>
      <w:r w:rsidR="00D81D08" w:rsidRPr="000B28F5">
        <w:rPr>
          <w:rFonts w:ascii="Arial" w:hAnsi="Arial" w:cs="Arial"/>
          <w:sz w:val="18"/>
          <w:szCs w:val="18"/>
          <w:lang w:val="nl-NL"/>
        </w:rPr>
        <w:t xml:space="preserve">en experimenten </w:t>
      </w:r>
      <w:r w:rsidR="00360FC4" w:rsidRPr="000B28F5">
        <w:rPr>
          <w:rFonts w:ascii="Arial" w:hAnsi="Arial" w:cs="Arial"/>
          <w:sz w:val="18"/>
          <w:szCs w:val="18"/>
          <w:lang w:val="nl-NL"/>
        </w:rPr>
        <w:t xml:space="preserve">dan andere cartoons. De cartoon over de schaduwen bijvoorbeeld leidde tot de minst creatieve experimenten, terwijl de cartoon over wrijving de </w:t>
      </w:r>
      <w:r w:rsidR="006E55DA" w:rsidRPr="000B28F5">
        <w:rPr>
          <w:rFonts w:ascii="Arial" w:hAnsi="Arial" w:cs="Arial"/>
          <w:sz w:val="18"/>
          <w:szCs w:val="18"/>
          <w:lang w:val="nl-NL"/>
        </w:rPr>
        <w:t>leerlingen</w:t>
      </w:r>
      <w:r w:rsidR="00360FC4" w:rsidRPr="000B28F5">
        <w:rPr>
          <w:rFonts w:ascii="Arial" w:hAnsi="Arial" w:cs="Arial"/>
          <w:sz w:val="18"/>
          <w:szCs w:val="18"/>
          <w:lang w:val="nl-NL"/>
        </w:rPr>
        <w:t xml:space="preserve"> aanzette tot veel verschillende experimenten. Onze ervaringen op andere scholen in verschillende groepen variërend van groep 6</w:t>
      </w:r>
      <w:r w:rsidR="009A0F78">
        <w:rPr>
          <w:rFonts w:ascii="Arial" w:hAnsi="Arial" w:cs="Arial"/>
          <w:sz w:val="18"/>
          <w:szCs w:val="18"/>
          <w:lang w:val="nl-NL"/>
        </w:rPr>
        <w:t xml:space="preserve"> tot </w:t>
      </w:r>
      <w:r w:rsidR="00360FC4" w:rsidRPr="000B28F5">
        <w:rPr>
          <w:rFonts w:ascii="Arial" w:hAnsi="Arial" w:cs="Arial"/>
          <w:sz w:val="18"/>
          <w:szCs w:val="18"/>
          <w:lang w:val="nl-NL"/>
        </w:rPr>
        <w:t>8 ondersteunen deze conclusie.</w:t>
      </w:r>
      <w:r w:rsidR="00DC7F3C" w:rsidRPr="000B28F5">
        <w:rPr>
          <w:rFonts w:ascii="Arial" w:hAnsi="Arial" w:cs="Arial"/>
          <w:sz w:val="18"/>
          <w:szCs w:val="18"/>
          <w:lang w:val="nl-NL"/>
        </w:rPr>
        <w:t xml:space="preserve"> Echter, niet alle experimenten leidden tot </w:t>
      </w:r>
      <w:r w:rsidR="00DE44AB" w:rsidRPr="000B28F5">
        <w:rPr>
          <w:rFonts w:ascii="Arial" w:hAnsi="Arial" w:cs="Arial"/>
          <w:sz w:val="18"/>
          <w:szCs w:val="18"/>
          <w:lang w:val="nl-NL"/>
        </w:rPr>
        <w:t>een duidelijke toetsing</w:t>
      </w:r>
      <w:r w:rsidR="00DC7F3C" w:rsidRPr="000B28F5">
        <w:rPr>
          <w:rFonts w:ascii="Arial" w:hAnsi="Arial" w:cs="Arial"/>
          <w:sz w:val="18"/>
          <w:szCs w:val="18"/>
          <w:lang w:val="nl-NL"/>
        </w:rPr>
        <w:t xml:space="preserve"> van de door de leerlingen gekozen claim. In sommige experimenten was rekening gehouden met verschillende variabelen, maar bij de meerderheid van de experimenten was dit niet het geval.</w:t>
      </w:r>
      <w:r w:rsidR="00EA3D65" w:rsidRPr="000B28F5">
        <w:rPr>
          <w:rFonts w:ascii="Arial" w:hAnsi="Arial" w:cs="Arial"/>
          <w:sz w:val="18"/>
          <w:szCs w:val="18"/>
          <w:lang w:val="nl-NL"/>
        </w:rPr>
        <w:t xml:space="preserve"> </w:t>
      </w:r>
      <w:r w:rsidR="004669C8" w:rsidRPr="000B28F5">
        <w:rPr>
          <w:rFonts w:ascii="Arial" w:hAnsi="Arial" w:cs="Arial"/>
          <w:sz w:val="18"/>
          <w:szCs w:val="18"/>
          <w:lang w:val="nl-NL"/>
        </w:rPr>
        <w:t>Kortom,</w:t>
      </w:r>
      <w:r w:rsidR="009A0F78">
        <w:rPr>
          <w:rFonts w:ascii="Arial" w:hAnsi="Arial" w:cs="Arial"/>
          <w:sz w:val="18"/>
          <w:szCs w:val="18"/>
          <w:lang w:val="nl-NL"/>
        </w:rPr>
        <w:t xml:space="preserve"> het</w:t>
      </w:r>
      <w:r w:rsidR="004669C8" w:rsidRPr="000B28F5">
        <w:rPr>
          <w:rFonts w:ascii="Arial" w:hAnsi="Arial" w:cs="Arial"/>
          <w:sz w:val="18"/>
          <w:szCs w:val="18"/>
          <w:lang w:val="nl-NL"/>
        </w:rPr>
        <w:t xml:space="preserve"> gebruik van cartoons als starter is inderdaad een laagdrempelige methode om leerlingen te betrekken in ontwerp en interpretatie van experimenten, iets waar</w:t>
      </w:r>
      <w:r>
        <w:rPr>
          <w:rFonts w:ascii="Arial" w:hAnsi="Arial" w:cs="Arial"/>
          <w:sz w:val="18"/>
          <w:szCs w:val="18"/>
          <w:lang w:val="nl-NL"/>
        </w:rPr>
        <w:t>in</w:t>
      </w:r>
      <w:r w:rsidR="004669C8" w:rsidRPr="000B28F5">
        <w:rPr>
          <w:rFonts w:ascii="Arial" w:hAnsi="Arial" w:cs="Arial"/>
          <w:sz w:val="18"/>
          <w:szCs w:val="18"/>
          <w:lang w:val="nl-NL"/>
        </w:rPr>
        <w:t xml:space="preserve"> veel standaard</w:t>
      </w:r>
      <w:r w:rsidR="009A0F78">
        <w:rPr>
          <w:rFonts w:ascii="Arial" w:hAnsi="Arial" w:cs="Arial"/>
          <w:sz w:val="18"/>
          <w:szCs w:val="18"/>
          <w:lang w:val="nl-NL"/>
        </w:rPr>
        <w:t>-</w:t>
      </w:r>
      <w:r w:rsidR="004669C8" w:rsidRPr="000B28F5">
        <w:rPr>
          <w:rFonts w:ascii="Arial" w:hAnsi="Arial" w:cs="Arial"/>
          <w:sz w:val="18"/>
          <w:szCs w:val="18"/>
          <w:lang w:val="nl-NL"/>
        </w:rPr>
        <w:t>practicuminstructies tekort schieten (Tamir &amp; Lunetta, 1981; Germann et al</w:t>
      </w:r>
      <w:r>
        <w:rPr>
          <w:rFonts w:ascii="Arial" w:hAnsi="Arial" w:cs="Arial"/>
          <w:sz w:val="18"/>
          <w:szCs w:val="18"/>
          <w:lang w:val="nl-NL"/>
        </w:rPr>
        <w:t>.</w:t>
      </w:r>
      <w:r w:rsidR="004669C8" w:rsidRPr="000B28F5">
        <w:rPr>
          <w:rFonts w:ascii="Arial" w:hAnsi="Arial" w:cs="Arial"/>
          <w:sz w:val="18"/>
          <w:szCs w:val="18"/>
          <w:lang w:val="nl-NL"/>
        </w:rPr>
        <w:t>, 1996), maar met goede begeleiding zal gewerkt moeten worden aan de typische problemen die leerlingen daarbij ondervinden</w:t>
      </w:r>
      <w:r w:rsidR="00B35E69" w:rsidRPr="000B28F5">
        <w:rPr>
          <w:rFonts w:ascii="Arial" w:hAnsi="Arial" w:cs="Arial"/>
          <w:sz w:val="18"/>
          <w:szCs w:val="18"/>
          <w:lang w:val="nl-NL"/>
        </w:rPr>
        <w:t xml:space="preserve">. De gevonden problemen komen goed overeen met het overzicht van </w:t>
      </w:r>
      <w:r w:rsidR="004669C8" w:rsidRPr="000B28F5">
        <w:rPr>
          <w:rFonts w:ascii="Arial" w:hAnsi="Arial" w:cs="Arial"/>
          <w:sz w:val="18"/>
          <w:szCs w:val="18"/>
          <w:lang w:val="nl-NL"/>
        </w:rPr>
        <w:t>Duschl et al</w:t>
      </w:r>
      <w:r>
        <w:rPr>
          <w:rFonts w:ascii="Arial" w:hAnsi="Arial" w:cs="Arial"/>
          <w:sz w:val="18"/>
          <w:szCs w:val="18"/>
          <w:lang w:val="nl-NL"/>
        </w:rPr>
        <w:t>.</w:t>
      </w:r>
      <w:r w:rsidR="00B35E69" w:rsidRPr="000B28F5">
        <w:rPr>
          <w:rFonts w:ascii="Arial" w:hAnsi="Arial" w:cs="Arial"/>
          <w:sz w:val="18"/>
          <w:szCs w:val="18"/>
          <w:lang w:val="nl-NL"/>
        </w:rPr>
        <w:t xml:space="preserve"> (</w:t>
      </w:r>
      <w:r w:rsidR="004669C8" w:rsidRPr="000B28F5">
        <w:rPr>
          <w:rFonts w:ascii="Arial" w:hAnsi="Arial" w:cs="Arial"/>
          <w:sz w:val="18"/>
          <w:szCs w:val="18"/>
          <w:lang w:val="nl-NL"/>
        </w:rPr>
        <w:t xml:space="preserve">2007, p129-167). </w:t>
      </w:r>
    </w:p>
    <w:p w:rsidR="00EA3D65" w:rsidRPr="000B28F5" w:rsidRDefault="00EA3D65" w:rsidP="00DD4749">
      <w:pPr>
        <w:tabs>
          <w:tab w:val="left" w:pos="284"/>
        </w:tabs>
        <w:rPr>
          <w:rFonts w:ascii="Arial" w:hAnsi="Arial" w:cs="Arial"/>
          <w:sz w:val="18"/>
          <w:szCs w:val="18"/>
          <w:lang w:val="nl-NL"/>
        </w:rPr>
      </w:pPr>
    </w:p>
    <w:p w:rsidR="00CB6EB4" w:rsidRPr="000B28F5" w:rsidRDefault="00CB6EB4" w:rsidP="00DD4749">
      <w:pPr>
        <w:tabs>
          <w:tab w:val="left" w:pos="284"/>
        </w:tabs>
        <w:contextualSpacing/>
        <w:rPr>
          <w:rFonts w:ascii="Arial" w:hAnsi="Arial" w:cs="Arial"/>
          <w:i/>
          <w:sz w:val="18"/>
          <w:szCs w:val="18"/>
          <w:lang w:val="nl-NL"/>
        </w:rPr>
      </w:pPr>
      <w:r w:rsidRPr="000B28F5">
        <w:rPr>
          <w:rFonts w:ascii="Arial" w:hAnsi="Arial" w:cs="Arial"/>
          <w:i/>
          <w:sz w:val="18"/>
          <w:szCs w:val="18"/>
          <w:lang w:val="nl-NL"/>
        </w:rPr>
        <w:t>Leidt dit proces tot redeneren met begrippen en resultaten uit experimenten? Welke typische problemen doen zich daarbij voor?</w:t>
      </w:r>
    </w:p>
    <w:p w:rsidR="00360FC4" w:rsidRPr="000B28F5" w:rsidRDefault="00D92DC7" w:rsidP="00DD4749">
      <w:pPr>
        <w:tabs>
          <w:tab w:val="left" w:pos="284"/>
        </w:tabs>
        <w:contextualSpacing/>
        <w:rPr>
          <w:rFonts w:ascii="Arial" w:hAnsi="Arial" w:cs="Arial"/>
          <w:sz w:val="18"/>
          <w:szCs w:val="18"/>
          <w:lang w:val="nl-NL"/>
        </w:rPr>
      </w:pPr>
      <w:r>
        <w:rPr>
          <w:rFonts w:ascii="Arial" w:hAnsi="Arial" w:cs="Arial"/>
          <w:sz w:val="18"/>
          <w:szCs w:val="18"/>
          <w:lang w:val="nl-NL"/>
        </w:rPr>
        <w:tab/>
      </w:r>
      <w:r w:rsidR="00BF2B8D" w:rsidRPr="000B28F5">
        <w:rPr>
          <w:rFonts w:ascii="Arial" w:hAnsi="Arial" w:cs="Arial"/>
          <w:sz w:val="18"/>
          <w:szCs w:val="18"/>
          <w:lang w:val="nl-NL"/>
        </w:rPr>
        <w:t xml:space="preserve">Concept cartoons </w:t>
      </w:r>
      <w:r w:rsidR="00360FC4" w:rsidRPr="000B28F5">
        <w:rPr>
          <w:rFonts w:ascii="Arial" w:hAnsi="Arial" w:cs="Arial"/>
          <w:sz w:val="18"/>
          <w:szCs w:val="18"/>
          <w:lang w:val="nl-NL"/>
        </w:rPr>
        <w:t>zijn zeker een effectieve stimulans om tot redeneren aan te zetten. De manier waarop</w:t>
      </w:r>
      <w:r>
        <w:rPr>
          <w:rFonts w:ascii="Arial" w:hAnsi="Arial" w:cs="Arial"/>
          <w:sz w:val="18"/>
          <w:szCs w:val="18"/>
          <w:lang w:val="nl-NL"/>
        </w:rPr>
        <w:t xml:space="preserve"> de</w:t>
      </w:r>
      <w:r w:rsidR="00360FC4" w:rsidRPr="000B28F5">
        <w:rPr>
          <w:rFonts w:ascii="Arial" w:hAnsi="Arial" w:cs="Arial"/>
          <w:sz w:val="18"/>
          <w:szCs w:val="18"/>
          <w:lang w:val="nl-NL"/>
        </w:rPr>
        <w:t xml:space="preserve"> cartoons geïntroduceerd kunnen worden is eenvoudig en</w:t>
      </w:r>
      <w:r w:rsidR="00016FDA" w:rsidRPr="000B28F5">
        <w:rPr>
          <w:rFonts w:ascii="Arial" w:hAnsi="Arial" w:cs="Arial"/>
          <w:sz w:val="18"/>
          <w:szCs w:val="18"/>
          <w:lang w:val="nl-NL"/>
        </w:rPr>
        <w:t xml:space="preserve"> er is weinig voorbereiding van</w:t>
      </w:r>
      <w:r w:rsidR="00360FC4" w:rsidRPr="000B28F5">
        <w:rPr>
          <w:rFonts w:ascii="Arial" w:hAnsi="Arial" w:cs="Arial"/>
          <w:sz w:val="18"/>
          <w:szCs w:val="18"/>
          <w:lang w:val="nl-NL"/>
        </w:rPr>
        <w:t xml:space="preserve"> de </w:t>
      </w:r>
      <w:r w:rsidR="005D665F" w:rsidRPr="000B28F5">
        <w:rPr>
          <w:rFonts w:ascii="Arial" w:hAnsi="Arial" w:cs="Arial"/>
          <w:sz w:val="18"/>
          <w:szCs w:val="18"/>
          <w:lang w:val="nl-NL"/>
        </w:rPr>
        <w:t>docent</w:t>
      </w:r>
      <w:r w:rsidR="00360FC4" w:rsidRPr="000B28F5">
        <w:rPr>
          <w:rFonts w:ascii="Arial" w:hAnsi="Arial" w:cs="Arial"/>
          <w:sz w:val="18"/>
          <w:szCs w:val="18"/>
          <w:lang w:val="nl-NL"/>
        </w:rPr>
        <w:t xml:space="preserve"> nodig om de </w:t>
      </w:r>
      <w:r w:rsidR="006E55DA" w:rsidRPr="000B28F5">
        <w:rPr>
          <w:rFonts w:ascii="Arial" w:hAnsi="Arial" w:cs="Arial"/>
          <w:sz w:val="18"/>
          <w:szCs w:val="18"/>
          <w:lang w:val="nl-NL"/>
        </w:rPr>
        <w:t>leerlingen</w:t>
      </w:r>
      <w:r w:rsidR="00360FC4" w:rsidRPr="000B28F5">
        <w:rPr>
          <w:rFonts w:ascii="Arial" w:hAnsi="Arial" w:cs="Arial"/>
          <w:sz w:val="18"/>
          <w:szCs w:val="18"/>
          <w:lang w:val="nl-NL"/>
        </w:rPr>
        <w:t xml:space="preserve"> aan de gang te krijgen. Echter, bij vergelijken van de </w:t>
      </w:r>
      <w:r w:rsidR="007259D8" w:rsidRPr="000B28F5">
        <w:rPr>
          <w:rFonts w:ascii="Arial" w:hAnsi="Arial" w:cs="Arial"/>
          <w:sz w:val="18"/>
          <w:szCs w:val="18"/>
          <w:lang w:val="nl-NL"/>
        </w:rPr>
        <w:t>bewering</w:t>
      </w:r>
      <w:r w:rsidR="006B513B" w:rsidRPr="000B28F5">
        <w:rPr>
          <w:rFonts w:ascii="Arial" w:hAnsi="Arial" w:cs="Arial"/>
          <w:sz w:val="18"/>
          <w:szCs w:val="18"/>
          <w:lang w:val="nl-NL"/>
        </w:rPr>
        <w:t>e</w:t>
      </w:r>
      <w:r w:rsidR="00360FC4" w:rsidRPr="000B28F5">
        <w:rPr>
          <w:rFonts w:ascii="Arial" w:hAnsi="Arial" w:cs="Arial"/>
          <w:sz w:val="18"/>
          <w:szCs w:val="18"/>
          <w:lang w:val="nl-NL"/>
        </w:rPr>
        <w:t>n, de experimenten en de conclusies</w:t>
      </w:r>
      <w:r w:rsidR="00016FDA" w:rsidRPr="000B28F5">
        <w:rPr>
          <w:rFonts w:ascii="Arial" w:hAnsi="Arial" w:cs="Arial"/>
          <w:sz w:val="18"/>
          <w:szCs w:val="18"/>
          <w:lang w:val="nl-NL"/>
        </w:rPr>
        <w:t xml:space="preserve"> van de </w:t>
      </w:r>
      <w:r w:rsidR="006E55DA" w:rsidRPr="000B28F5">
        <w:rPr>
          <w:rFonts w:ascii="Arial" w:hAnsi="Arial" w:cs="Arial"/>
          <w:sz w:val="18"/>
          <w:szCs w:val="18"/>
          <w:lang w:val="nl-NL"/>
        </w:rPr>
        <w:t>leerlingen</w:t>
      </w:r>
      <w:r w:rsidR="00360FC4" w:rsidRPr="000B28F5">
        <w:rPr>
          <w:rFonts w:ascii="Arial" w:hAnsi="Arial" w:cs="Arial"/>
          <w:sz w:val="18"/>
          <w:szCs w:val="18"/>
          <w:lang w:val="nl-NL"/>
        </w:rPr>
        <w:t xml:space="preserve"> komt naar voren </w:t>
      </w:r>
      <w:r w:rsidR="00D34C01" w:rsidRPr="000B28F5">
        <w:rPr>
          <w:rFonts w:ascii="Arial" w:hAnsi="Arial" w:cs="Arial"/>
          <w:sz w:val="18"/>
          <w:szCs w:val="18"/>
          <w:lang w:val="nl-NL"/>
        </w:rPr>
        <w:t xml:space="preserve">dat deze </w:t>
      </w:r>
      <w:r w:rsidR="006E55DA" w:rsidRPr="000B28F5">
        <w:rPr>
          <w:rFonts w:ascii="Arial" w:hAnsi="Arial" w:cs="Arial"/>
          <w:sz w:val="18"/>
          <w:szCs w:val="18"/>
          <w:lang w:val="nl-NL"/>
        </w:rPr>
        <w:t>leerlingen</w:t>
      </w:r>
      <w:r w:rsidR="00D34C01" w:rsidRPr="000B28F5">
        <w:rPr>
          <w:rFonts w:ascii="Arial" w:hAnsi="Arial" w:cs="Arial"/>
          <w:sz w:val="18"/>
          <w:szCs w:val="18"/>
          <w:lang w:val="nl-NL"/>
        </w:rPr>
        <w:t>, zonder ervaring in onderzoekend leren, nog veel ondersteuning nodig hebben om deze vaardigheden te verbeteren.</w:t>
      </w:r>
      <w:r w:rsidR="00691CA3" w:rsidRPr="000B28F5">
        <w:rPr>
          <w:rFonts w:ascii="Arial" w:hAnsi="Arial" w:cs="Arial"/>
          <w:sz w:val="18"/>
          <w:szCs w:val="18"/>
          <w:lang w:val="nl-NL"/>
        </w:rPr>
        <w:t xml:space="preserve"> </w:t>
      </w:r>
      <w:r w:rsidR="00DC7F3C" w:rsidRPr="000B28F5">
        <w:rPr>
          <w:rFonts w:ascii="Arial" w:hAnsi="Arial" w:cs="Arial"/>
          <w:sz w:val="18"/>
          <w:szCs w:val="18"/>
          <w:lang w:val="nl-NL"/>
        </w:rPr>
        <w:t xml:space="preserve">De argumenten die de leerlingen gebruiken zijn soms wel </w:t>
      </w:r>
      <w:r w:rsidR="00EA3D65" w:rsidRPr="000B28F5">
        <w:rPr>
          <w:rFonts w:ascii="Arial" w:hAnsi="Arial" w:cs="Arial"/>
          <w:sz w:val="18"/>
          <w:szCs w:val="18"/>
          <w:lang w:val="nl-NL"/>
        </w:rPr>
        <w:t>ingegeven door de resultaten ui</w:t>
      </w:r>
      <w:r w:rsidR="00DC7F3C" w:rsidRPr="000B28F5">
        <w:rPr>
          <w:rFonts w:ascii="Arial" w:hAnsi="Arial" w:cs="Arial"/>
          <w:sz w:val="18"/>
          <w:szCs w:val="18"/>
          <w:lang w:val="nl-NL"/>
        </w:rPr>
        <w:t>t de experimenten, maar vaker ook niet.</w:t>
      </w:r>
      <w:r w:rsidR="00DE44AB" w:rsidRPr="000B28F5">
        <w:rPr>
          <w:rFonts w:ascii="Arial" w:hAnsi="Arial" w:cs="Arial"/>
          <w:sz w:val="18"/>
          <w:szCs w:val="18"/>
          <w:lang w:val="nl-NL"/>
        </w:rPr>
        <w:t xml:space="preserve"> </w:t>
      </w:r>
      <w:r w:rsidR="000404A4" w:rsidRPr="000B28F5">
        <w:rPr>
          <w:rFonts w:ascii="Arial" w:hAnsi="Arial" w:cs="Arial"/>
          <w:sz w:val="18"/>
          <w:szCs w:val="18"/>
          <w:lang w:val="nl-NL"/>
        </w:rPr>
        <w:t>De leerlingen zijn in staat om te redeneren, maar laten zich ook gemakkelijk afleiden door andere invloeden binnen de klassensituatie, zoals ruzie met medeleerlingen. Bij het invullen van het werkblad blijken</w:t>
      </w:r>
      <w:r>
        <w:rPr>
          <w:rFonts w:ascii="Arial" w:hAnsi="Arial" w:cs="Arial"/>
          <w:sz w:val="18"/>
          <w:szCs w:val="18"/>
          <w:lang w:val="nl-NL"/>
        </w:rPr>
        <w:t xml:space="preserve"> de notities van de</w:t>
      </w:r>
      <w:r w:rsidR="000404A4" w:rsidRPr="000B28F5">
        <w:rPr>
          <w:rFonts w:ascii="Arial" w:hAnsi="Arial" w:cs="Arial"/>
          <w:sz w:val="18"/>
          <w:szCs w:val="18"/>
          <w:lang w:val="nl-NL"/>
        </w:rPr>
        <w:t xml:space="preserve"> leerlingen niet nauwkeurig of verwijzen</w:t>
      </w:r>
      <w:r>
        <w:rPr>
          <w:rFonts w:ascii="Arial" w:hAnsi="Arial" w:cs="Arial"/>
          <w:sz w:val="18"/>
          <w:szCs w:val="18"/>
          <w:lang w:val="nl-NL"/>
        </w:rPr>
        <w:t xml:space="preserve"> de leerlingen</w:t>
      </w:r>
      <w:r w:rsidR="000404A4" w:rsidRPr="000B28F5">
        <w:rPr>
          <w:rFonts w:ascii="Arial" w:hAnsi="Arial" w:cs="Arial"/>
          <w:sz w:val="18"/>
          <w:szCs w:val="18"/>
          <w:lang w:val="nl-NL"/>
        </w:rPr>
        <w:t xml:space="preserve"> bij hun conclusie niet terug naar de claim en hun resultaten. Dit klopt met resultaten van Garcia-Mila en Anderson (2007) van</w:t>
      </w:r>
      <w:r>
        <w:rPr>
          <w:rFonts w:ascii="Arial" w:hAnsi="Arial" w:cs="Arial"/>
          <w:sz w:val="18"/>
          <w:szCs w:val="18"/>
          <w:lang w:val="nl-NL"/>
        </w:rPr>
        <w:t xml:space="preserve"> leerlingen uit </w:t>
      </w:r>
      <w:r w:rsidR="000404A4" w:rsidRPr="000B28F5">
        <w:rPr>
          <w:rFonts w:ascii="Arial" w:hAnsi="Arial" w:cs="Arial"/>
          <w:sz w:val="18"/>
          <w:szCs w:val="18"/>
          <w:lang w:val="nl-NL"/>
        </w:rPr>
        <w:t>groep 6 die weinig aantekeningen maakten en</w:t>
      </w:r>
      <w:r>
        <w:rPr>
          <w:rFonts w:ascii="Arial" w:hAnsi="Arial" w:cs="Arial"/>
          <w:sz w:val="18"/>
          <w:szCs w:val="18"/>
          <w:lang w:val="nl-NL"/>
        </w:rPr>
        <w:t xml:space="preserve"> dan</w:t>
      </w:r>
      <w:r w:rsidR="000404A4" w:rsidRPr="000B28F5">
        <w:rPr>
          <w:rFonts w:ascii="Arial" w:hAnsi="Arial" w:cs="Arial"/>
          <w:sz w:val="18"/>
          <w:szCs w:val="18"/>
          <w:lang w:val="nl-NL"/>
        </w:rPr>
        <w:t xml:space="preserve"> vooral beperkt tot conclusies </w:t>
      </w:r>
      <w:r>
        <w:rPr>
          <w:rFonts w:ascii="Arial" w:hAnsi="Arial" w:cs="Arial"/>
          <w:sz w:val="18"/>
          <w:szCs w:val="18"/>
          <w:lang w:val="nl-NL"/>
        </w:rPr>
        <w:t xml:space="preserve">in plaats van </w:t>
      </w:r>
      <w:r w:rsidR="000404A4" w:rsidRPr="000B28F5">
        <w:rPr>
          <w:rFonts w:ascii="Arial" w:hAnsi="Arial" w:cs="Arial"/>
          <w:sz w:val="18"/>
          <w:szCs w:val="18"/>
          <w:lang w:val="nl-NL"/>
        </w:rPr>
        <w:t xml:space="preserve">gegevens waarop je conclusies zou kunnen baseren. Aantekeningen maken moet je leren. </w:t>
      </w:r>
      <w:r w:rsidR="00DE44AB" w:rsidRPr="000B28F5">
        <w:rPr>
          <w:rFonts w:ascii="Arial" w:hAnsi="Arial" w:cs="Arial"/>
          <w:sz w:val="18"/>
          <w:szCs w:val="18"/>
          <w:lang w:val="nl-NL"/>
        </w:rPr>
        <w:t xml:space="preserve">Resultaten van de ‘notebook’ methode van Klentschy (2008) laten zien dat een </w:t>
      </w:r>
      <w:r w:rsidR="00EA3D65" w:rsidRPr="000B28F5">
        <w:rPr>
          <w:rFonts w:ascii="Arial" w:hAnsi="Arial" w:cs="Arial"/>
          <w:sz w:val="18"/>
          <w:szCs w:val="18"/>
          <w:lang w:val="nl-NL"/>
        </w:rPr>
        <w:t xml:space="preserve">leerlijn </w:t>
      </w:r>
      <w:r w:rsidR="0033622A" w:rsidRPr="000B28F5">
        <w:rPr>
          <w:rFonts w:ascii="Arial" w:hAnsi="Arial" w:cs="Arial"/>
          <w:sz w:val="18"/>
          <w:szCs w:val="18"/>
          <w:lang w:val="nl-NL"/>
        </w:rPr>
        <w:t>met</w:t>
      </w:r>
      <w:r w:rsidR="00EA3D65" w:rsidRPr="000B28F5">
        <w:rPr>
          <w:rFonts w:ascii="Arial" w:hAnsi="Arial" w:cs="Arial"/>
          <w:sz w:val="18"/>
          <w:szCs w:val="18"/>
          <w:lang w:val="nl-NL"/>
        </w:rPr>
        <w:t xml:space="preserve"> consistente aandacht voor notebooks van kinderen </w:t>
      </w:r>
      <w:r w:rsidR="00265751" w:rsidRPr="000B28F5">
        <w:rPr>
          <w:rFonts w:ascii="Arial" w:hAnsi="Arial" w:cs="Arial"/>
          <w:sz w:val="18"/>
          <w:szCs w:val="18"/>
          <w:lang w:val="nl-NL"/>
        </w:rPr>
        <w:t>in deze leeftijdsgroep tot sterke verbetering kan leiden</w:t>
      </w:r>
      <w:r w:rsidR="004669C8" w:rsidRPr="000B28F5">
        <w:rPr>
          <w:rFonts w:ascii="Arial" w:hAnsi="Arial" w:cs="Arial"/>
          <w:sz w:val="18"/>
          <w:szCs w:val="18"/>
          <w:lang w:val="nl-NL"/>
        </w:rPr>
        <w:t>, maar dergelijke begeleiding is zeker niet laagdrempelig voor de docent</w:t>
      </w:r>
      <w:r w:rsidR="0033622A" w:rsidRPr="000B28F5">
        <w:rPr>
          <w:rFonts w:ascii="Arial" w:hAnsi="Arial" w:cs="Arial"/>
          <w:sz w:val="18"/>
          <w:szCs w:val="18"/>
          <w:lang w:val="nl-NL"/>
        </w:rPr>
        <w:t xml:space="preserve"> en</w:t>
      </w:r>
      <w:r w:rsidR="0093692A" w:rsidRPr="000B28F5">
        <w:rPr>
          <w:rFonts w:ascii="Arial" w:hAnsi="Arial" w:cs="Arial"/>
          <w:sz w:val="18"/>
          <w:szCs w:val="18"/>
          <w:lang w:val="nl-NL"/>
        </w:rPr>
        <w:t xml:space="preserve"> vereist een ontwikkeltraject voor docent en leerlingen.</w:t>
      </w:r>
    </w:p>
    <w:p w:rsidR="00DC7F3C" w:rsidRPr="000B28F5" w:rsidRDefault="00D92DC7" w:rsidP="00DD4749">
      <w:pPr>
        <w:tabs>
          <w:tab w:val="left" w:pos="284"/>
        </w:tabs>
        <w:contextualSpacing/>
        <w:rPr>
          <w:rFonts w:ascii="Arial" w:hAnsi="Arial" w:cs="Arial"/>
          <w:sz w:val="18"/>
          <w:szCs w:val="18"/>
          <w:lang w:val="nl-NL"/>
        </w:rPr>
      </w:pPr>
      <w:r>
        <w:rPr>
          <w:rFonts w:ascii="Arial" w:hAnsi="Arial" w:cs="Arial"/>
          <w:sz w:val="18"/>
          <w:szCs w:val="18"/>
          <w:lang w:val="nl-NL"/>
        </w:rPr>
        <w:tab/>
      </w:r>
      <w:r w:rsidR="00B55526" w:rsidRPr="000B28F5">
        <w:rPr>
          <w:rFonts w:ascii="Arial" w:hAnsi="Arial" w:cs="Arial"/>
          <w:sz w:val="18"/>
          <w:szCs w:val="18"/>
          <w:lang w:val="nl-NL"/>
        </w:rPr>
        <w:t xml:space="preserve">De meeste </w:t>
      </w:r>
      <w:r w:rsidR="006E55DA" w:rsidRPr="000B28F5">
        <w:rPr>
          <w:rFonts w:ascii="Arial" w:hAnsi="Arial" w:cs="Arial"/>
          <w:sz w:val="18"/>
          <w:szCs w:val="18"/>
          <w:lang w:val="nl-NL"/>
        </w:rPr>
        <w:t>leerlingen</w:t>
      </w:r>
      <w:r w:rsidR="00DC7F3C" w:rsidRPr="000B28F5">
        <w:rPr>
          <w:rFonts w:ascii="Arial" w:hAnsi="Arial" w:cs="Arial"/>
          <w:sz w:val="18"/>
          <w:szCs w:val="18"/>
          <w:lang w:val="nl-NL"/>
        </w:rPr>
        <w:t xml:space="preserve"> laten bepaalde onderzoeks</w:t>
      </w:r>
      <w:r w:rsidR="0033622A" w:rsidRPr="000B28F5">
        <w:rPr>
          <w:rFonts w:ascii="Arial" w:hAnsi="Arial" w:cs="Arial"/>
          <w:sz w:val="18"/>
          <w:szCs w:val="18"/>
          <w:lang w:val="nl-NL"/>
        </w:rPr>
        <w:t xml:space="preserve">vaardigheden, </w:t>
      </w:r>
      <w:r w:rsidR="00DC7F3C" w:rsidRPr="000B28F5">
        <w:rPr>
          <w:rFonts w:ascii="Arial" w:hAnsi="Arial" w:cs="Arial"/>
          <w:sz w:val="18"/>
          <w:szCs w:val="18"/>
          <w:lang w:val="nl-NL"/>
        </w:rPr>
        <w:t xml:space="preserve">zoals het gebruiken van bewijsmateriaal wanneer zij een bewering formuleren en </w:t>
      </w:r>
      <w:r>
        <w:rPr>
          <w:rFonts w:ascii="Arial" w:hAnsi="Arial" w:cs="Arial"/>
          <w:sz w:val="18"/>
          <w:szCs w:val="18"/>
          <w:lang w:val="nl-NL"/>
        </w:rPr>
        <w:t xml:space="preserve">het gebruiken van </w:t>
      </w:r>
      <w:r w:rsidR="00DC7F3C" w:rsidRPr="000B28F5">
        <w:rPr>
          <w:rFonts w:ascii="Arial" w:hAnsi="Arial" w:cs="Arial"/>
          <w:sz w:val="18"/>
          <w:szCs w:val="18"/>
          <w:lang w:val="nl-NL"/>
        </w:rPr>
        <w:t>argumenten om de bewering te ondersteunen of te weerleggen</w:t>
      </w:r>
      <w:r w:rsidR="0033622A" w:rsidRPr="000B28F5">
        <w:rPr>
          <w:rFonts w:ascii="Arial" w:hAnsi="Arial" w:cs="Arial"/>
          <w:sz w:val="18"/>
          <w:szCs w:val="18"/>
          <w:lang w:val="nl-NL"/>
        </w:rPr>
        <w:t>,</w:t>
      </w:r>
      <w:r w:rsidR="00DC7F3C" w:rsidRPr="000B28F5">
        <w:rPr>
          <w:rFonts w:ascii="Arial" w:hAnsi="Arial" w:cs="Arial"/>
          <w:sz w:val="18"/>
          <w:szCs w:val="18"/>
          <w:lang w:val="nl-NL"/>
        </w:rPr>
        <w:t xml:space="preserve"> </w:t>
      </w:r>
      <w:r w:rsidR="00B55526" w:rsidRPr="000B28F5">
        <w:rPr>
          <w:rFonts w:ascii="Arial" w:hAnsi="Arial" w:cs="Arial"/>
          <w:sz w:val="18"/>
          <w:szCs w:val="18"/>
          <w:lang w:val="nl-NL"/>
        </w:rPr>
        <w:t>niet uit zichzelf zien wanneer zij geen gericht onderwijs krijgen om de vaardigheden aan te leren</w:t>
      </w:r>
      <w:r w:rsidR="00DC7F3C" w:rsidRPr="000B28F5">
        <w:rPr>
          <w:rFonts w:ascii="Arial" w:hAnsi="Arial" w:cs="Arial"/>
          <w:sz w:val="18"/>
          <w:szCs w:val="18"/>
          <w:lang w:val="nl-NL"/>
        </w:rPr>
        <w:t>.</w:t>
      </w:r>
    </w:p>
    <w:p w:rsidR="00D92DC7" w:rsidRDefault="00D92DC7" w:rsidP="00DD4749">
      <w:pPr>
        <w:tabs>
          <w:tab w:val="left" w:pos="284"/>
        </w:tabs>
        <w:contextualSpacing/>
        <w:rPr>
          <w:rFonts w:ascii="Arial" w:hAnsi="Arial" w:cs="Arial"/>
          <w:sz w:val="18"/>
          <w:szCs w:val="18"/>
          <w:lang w:val="nl-NL"/>
        </w:rPr>
      </w:pPr>
    </w:p>
    <w:p w:rsidR="00115193" w:rsidRPr="000B28F5" w:rsidRDefault="00115193" w:rsidP="00DD4749">
      <w:pPr>
        <w:tabs>
          <w:tab w:val="left" w:pos="284"/>
        </w:tabs>
        <w:contextualSpacing/>
        <w:rPr>
          <w:rFonts w:ascii="Arial" w:hAnsi="Arial" w:cs="Arial"/>
          <w:sz w:val="18"/>
          <w:szCs w:val="18"/>
          <w:lang w:val="nl-NL"/>
        </w:rPr>
      </w:pPr>
      <w:r w:rsidRPr="000B28F5">
        <w:rPr>
          <w:rFonts w:ascii="Arial" w:hAnsi="Arial" w:cs="Arial"/>
          <w:sz w:val="18"/>
          <w:szCs w:val="18"/>
          <w:lang w:val="nl-NL"/>
        </w:rPr>
        <w:t xml:space="preserve">In ons onderzoek is naar voren gekomen dat de </w:t>
      </w:r>
      <w:r w:rsidR="005D665F" w:rsidRPr="000B28F5">
        <w:rPr>
          <w:rFonts w:ascii="Arial" w:hAnsi="Arial" w:cs="Arial"/>
          <w:sz w:val="18"/>
          <w:szCs w:val="18"/>
          <w:lang w:val="nl-NL"/>
        </w:rPr>
        <w:t>docent</w:t>
      </w:r>
      <w:r w:rsidRPr="000B28F5">
        <w:rPr>
          <w:rFonts w:ascii="Arial" w:hAnsi="Arial" w:cs="Arial"/>
          <w:sz w:val="18"/>
          <w:szCs w:val="18"/>
          <w:lang w:val="nl-NL"/>
        </w:rPr>
        <w:t xml:space="preserve"> met weinig voorbereiding een les kan doen met concept cartoons. Echter, de </w:t>
      </w:r>
      <w:r w:rsidR="005D665F" w:rsidRPr="000B28F5">
        <w:rPr>
          <w:rFonts w:ascii="Arial" w:hAnsi="Arial" w:cs="Arial"/>
          <w:sz w:val="18"/>
          <w:szCs w:val="18"/>
          <w:lang w:val="nl-NL"/>
        </w:rPr>
        <w:t>docent</w:t>
      </w:r>
      <w:r w:rsidRPr="000B28F5">
        <w:rPr>
          <w:rFonts w:ascii="Arial" w:hAnsi="Arial" w:cs="Arial"/>
          <w:sz w:val="18"/>
          <w:szCs w:val="18"/>
          <w:lang w:val="nl-NL"/>
        </w:rPr>
        <w:t xml:space="preserve"> kan de les met concept cartoons op een hoger niveau brengen door zorgvuldig te overwegen wanneer welke cartoon te gebruiken, hoe de cartoon in te zetten om welke vaardigheden te ontwikkelen en tenslotte door de discussie, het proces van het ontwerpen van de experimenten en het gebruiken van bewijsmateriaal om beweringen te onderbouwen te begeleiden.</w:t>
      </w:r>
    </w:p>
    <w:p w:rsidR="00115193" w:rsidRPr="000B28F5" w:rsidRDefault="00D92DC7" w:rsidP="00DD4749">
      <w:pPr>
        <w:tabs>
          <w:tab w:val="left" w:pos="284"/>
        </w:tabs>
        <w:rPr>
          <w:rFonts w:ascii="Arial" w:hAnsi="Arial" w:cs="Arial"/>
          <w:sz w:val="18"/>
          <w:szCs w:val="18"/>
          <w:lang w:val="nl-NL"/>
        </w:rPr>
      </w:pPr>
      <w:r>
        <w:rPr>
          <w:rFonts w:ascii="Arial" w:hAnsi="Arial" w:cs="Arial"/>
          <w:sz w:val="18"/>
          <w:szCs w:val="18"/>
          <w:lang w:val="nl-NL"/>
        </w:rPr>
        <w:lastRenderedPageBreak/>
        <w:tab/>
      </w:r>
      <w:r w:rsidR="00DC7F3C" w:rsidRPr="000B28F5">
        <w:rPr>
          <w:rFonts w:ascii="Arial" w:hAnsi="Arial" w:cs="Arial"/>
          <w:sz w:val="18"/>
          <w:szCs w:val="18"/>
          <w:lang w:val="nl-NL"/>
        </w:rPr>
        <w:t>Wanneer de leerlingen meer ervaring opgedaan hebben met het gebruik van materiaal en het ontwerpen van experimenten kan de docent de leerlingen ondersteunen om de resultaten te interpreteren, variabelen te gebruiken, controle</w:t>
      </w:r>
      <w:r>
        <w:rPr>
          <w:rFonts w:ascii="Arial" w:hAnsi="Arial" w:cs="Arial"/>
          <w:sz w:val="18"/>
          <w:szCs w:val="18"/>
          <w:lang w:val="nl-NL"/>
        </w:rPr>
        <w:t>-</w:t>
      </w:r>
      <w:r w:rsidR="00DC7F3C" w:rsidRPr="000B28F5">
        <w:rPr>
          <w:rFonts w:ascii="Arial" w:hAnsi="Arial" w:cs="Arial"/>
          <w:sz w:val="18"/>
          <w:szCs w:val="18"/>
          <w:lang w:val="nl-NL"/>
        </w:rPr>
        <w:t>experimenten op te zetten</w:t>
      </w:r>
      <w:r>
        <w:rPr>
          <w:rFonts w:ascii="Arial" w:hAnsi="Arial" w:cs="Arial"/>
          <w:sz w:val="18"/>
          <w:szCs w:val="18"/>
          <w:lang w:val="nl-NL"/>
        </w:rPr>
        <w:t xml:space="preserve"> enzovoort</w:t>
      </w:r>
      <w:r w:rsidR="00DC7F3C" w:rsidRPr="000B28F5">
        <w:rPr>
          <w:rFonts w:ascii="Arial" w:hAnsi="Arial" w:cs="Arial"/>
          <w:sz w:val="18"/>
          <w:szCs w:val="18"/>
          <w:lang w:val="nl-NL"/>
        </w:rPr>
        <w:t xml:space="preserve"> om het niveau van experime</w:t>
      </w:r>
      <w:r w:rsidR="0093692A" w:rsidRPr="000B28F5">
        <w:rPr>
          <w:rFonts w:ascii="Arial" w:hAnsi="Arial" w:cs="Arial"/>
          <w:sz w:val="18"/>
          <w:szCs w:val="18"/>
          <w:lang w:val="nl-NL"/>
        </w:rPr>
        <w:t>nteren en interpreteren</w:t>
      </w:r>
      <w:r w:rsidR="00DC7F3C" w:rsidRPr="000B28F5">
        <w:rPr>
          <w:rFonts w:ascii="Arial" w:hAnsi="Arial" w:cs="Arial"/>
          <w:sz w:val="18"/>
          <w:szCs w:val="18"/>
          <w:lang w:val="nl-NL"/>
        </w:rPr>
        <w:t xml:space="preserve"> te verhogen. Op deze wijze worden de leerlingen begeleid in het gebruiken van bewijsmateriaal wanneer zij een bewering formuleren en om argumenten te gebruiken om de bewering te ondersteunen of te weerleggen.</w:t>
      </w:r>
    </w:p>
    <w:p w:rsidR="00115193" w:rsidRPr="000B28F5" w:rsidRDefault="00D92DC7" w:rsidP="00DD4749">
      <w:pPr>
        <w:tabs>
          <w:tab w:val="left" w:pos="284"/>
        </w:tabs>
        <w:rPr>
          <w:rFonts w:ascii="Arial" w:hAnsi="Arial" w:cs="Arial"/>
          <w:sz w:val="18"/>
          <w:szCs w:val="18"/>
          <w:lang w:val="nl-NL"/>
        </w:rPr>
      </w:pPr>
      <w:r>
        <w:rPr>
          <w:rFonts w:ascii="Arial" w:hAnsi="Arial" w:cs="Arial"/>
          <w:sz w:val="18"/>
          <w:szCs w:val="18"/>
          <w:lang w:val="nl-NL"/>
        </w:rPr>
        <w:tab/>
      </w:r>
      <w:r w:rsidR="00E9063B" w:rsidRPr="000B28F5">
        <w:rPr>
          <w:rFonts w:ascii="Arial" w:hAnsi="Arial" w:cs="Arial"/>
          <w:sz w:val="18"/>
          <w:szCs w:val="18"/>
          <w:lang w:val="nl-NL"/>
        </w:rPr>
        <w:t>We willen dit artikel besluiten met een pracht</w:t>
      </w:r>
      <w:r w:rsidR="006E55DA" w:rsidRPr="000B28F5">
        <w:rPr>
          <w:rFonts w:ascii="Arial" w:hAnsi="Arial" w:cs="Arial"/>
          <w:sz w:val="18"/>
          <w:szCs w:val="18"/>
          <w:lang w:val="nl-NL"/>
        </w:rPr>
        <w:t>ige opmerking van een meisje dat</w:t>
      </w:r>
      <w:r w:rsidR="00E9063B" w:rsidRPr="000B28F5">
        <w:rPr>
          <w:rFonts w:ascii="Arial" w:hAnsi="Arial" w:cs="Arial"/>
          <w:sz w:val="18"/>
          <w:szCs w:val="18"/>
          <w:lang w:val="nl-NL"/>
        </w:rPr>
        <w:t xml:space="preserve"> gewerkt had met de cartoons over schaduwen</w:t>
      </w:r>
      <w:r w:rsidR="003C4433" w:rsidRPr="000B28F5">
        <w:rPr>
          <w:rFonts w:ascii="Arial" w:hAnsi="Arial" w:cs="Arial"/>
          <w:sz w:val="18"/>
          <w:szCs w:val="18"/>
          <w:lang w:val="nl-NL"/>
        </w:rPr>
        <w:t xml:space="preserve"> en tot de volgende conclusie kwam</w:t>
      </w:r>
      <w:r w:rsidR="00E9063B" w:rsidRPr="000B28F5">
        <w:rPr>
          <w:rFonts w:ascii="Arial" w:hAnsi="Arial" w:cs="Arial"/>
          <w:sz w:val="18"/>
          <w:szCs w:val="18"/>
          <w:lang w:val="nl-NL"/>
        </w:rPr>
        <w:t>:</w:t>
      </w:r>
      <w:r w:rsidR="00115193" w:rsidRPr="000B28F5">
        <w:rPr>
          <w:rFonts w:ascii="Arial" w:hAnsi="Arial" w:cs="Arial"/>
          <w:sz w:val="18"/>
          <w:szCs w:val="18"/>
          <w:lang w:val="nl-NL"/>
        </w:rPr>
        <w:t xml:space="preserve"> “</w:t>
      </w:r>
      <w:r w:rsidRPr="00D92DC7">
        <w:rPr>
          <w:rFonts w:ascii="Arial" w:hAnsi="Arial" w:cs="Arial"/>
          <w:sz w:val="18"/>
          <w:szCs w:val="18"/>
          <w:lang w:val="nl-NL"/>
        </w:rPr>
        <w:t>D</w:t>
      </w:r>
      <w:r w:rsidR="00115193" w:rsidRPr="00D92DC7">
        <w:rPr>
          <w:rFonts w:ascii="Arial" w:hAnsi="Arial" w:cs="Arial"/>
          <w:sz w:val="18"/>
          <w:szCs w:val="18"/>
          <w:lang w:val="nl-NL"/>
        </w:rPr>
        <w:t>at je dus eigenlijk geen kleur hebt, alleen maar als er licht is!</w:t>
      </w:r>
      <w:r w:rsidR="00115193" w:rsidRPr="000B28F5">
        <w:rPr>
          <w:rFonts w:ascii="Arial" w:hAnsi="Arial" w:cs="Arial"/>
          <w:i/>
          <w:sz w:val="18"/>
          <w:szCs w:val="18"/>
          <w:lang w:val="nl-NL"/>
        </w:rPr>
        <w:t>”</w:t>
      </w:r>
    </w:p>
    <w:p w:rsidR="00C41C24" w:rsidRDefault="00C41C24" w:rsidP="00DD4749">
      <w:pPr>
        <w:tabs>
          <w:tab w:val="left" w:pos="284"/>
        </w:tabs>
        <w:rPr>
          <w:rFonts w:ascii="Arial" w:hAnsi="Arial" w:cs="Arial"/>
          <w:sz w:val="18"/>
          <w:szCs w:val="18"/>
          <w:lang w:val="nl-NL"/>
        </w:rPr>
      </w:pPr>
    </w:p>
    <w:p w:rsidR="00D92DC7" w:rsidRPr="00465467" w:rsidRDefault="00D92DC7" w:rsidP="00DD4749">
      <w:pPr>
        <w:tabs>
          <w:tab w:val="left" w:pos="284"/>
        </w:tabs>
        <w:rPr>
          <w:rFonts w:ascii="Arial" w:hAnsi="Arial" w:cs="Arial"/>
          <w:b/>
          <w:sz w:val="18"/>
          <w:szCs w:val="18"/>
        </w:rPr>
      </w:pPr>
      <w:r w:rsidRPr="00465467">
        <w:rPr>
          <w:rFonts w:ascii="Arial" w:hAnsi="Arial" w:cs="Arial"/>
          <w:b/>
          <w:sz w:val="18"/>
          <w:szCs w:val="18"/>
        </w:rPr>
        <w:t>English summary</w:t>
      </w:r>
    </w:p>
    <w:p w:rsidR="00722CBD" w:rsidRDefault="00722CBD" w:rsidP="00722CBD">
      <w:pPr>
        <w:tabs>
          <w:tab w:val="left" w:pos="284"/>
        </w:tabs>
        <w:rPr>
          <w:rFonts w:ascii="Arial" w:hAnsi="Arial" w:cs="Arial"/>
          <w:sz w:val="18"/>
          <w:szCs w:val="18"/>
        </w:rPr>
      </w:pPr>
      <w:r w:rsidRPr="00253A67">
        <w:rPr>
          <w:rFonts w:ascii="Arial" w:hAnsi="Arial" w:cs="Arial"/>
          <w:sz w:val="18"/>
          <w:szCs w:val="18"/>
        </w:rPr>
        <w:t xml:space="preserve">Concept cartoons (Naylor &amp; Keogh, 1999, 2012; Naylor et al., 2007) are often used to diagnose </w:t>
      </w:r>
      <w:r>
        <w:rPr>
          <w:rFonts w:ascii="Arial" w:hAnsi="Arial" w:cs="Arial"/>
          <w:sz w:val="18"/>
          <w:szCs w:val="18"/>
        </w:rPr>
        <w:t xml:space="preserve">student </w:t>
      </w:r>
      <w:r w:rsidRPr="00253A67">
        <w:rPr>
          <w:rFonts w:ascii="Arial" w:hAnsi="Arial" w:cs="Arial"/>
          <w:sz w:val="18"/>
          <w:szCs w:val="18"/>
        </w:rPr>
        <w:t xml:space="preserve">conceptions and to get </w:t>
      </w:r>
      <w:r>
        <w:rPr>
          <w:rFonts w:ascii="Arial" w:hAnsi="Arial" w:cs="Arial"/>
          <w:sz w:val="18"/>
          <w:szCs w:val="18"/>
        </w:rPr>
        <w:t>student</w:t>
      </w:r>
      <w:r w:rsidRPr="00253A67">
        <w:rPr>
          <w:rFonts w:ascii="Arial" w:hAnsi="Arial" w:cs="Arial"/>
          <w:sz w:val="18"/>
          <w:szCs w:val="18"/>
        </w:rPr>
        <w:t xml:space="preserve">s to reason with concepts. </w:t>
      </w:r>
      <w:r>
        <w:rPr>
          <w:rFonts w:ascii="Arial" w:hAnsi="Arial" w:cs="Arial"/>
          <w:sz w:val="18"/>
          <w:szCs w:val="18"/>
        </w:rPr>
        <w:t>Concept cartoons can also be used to get students to design experiments to investigate the phenomenon depicted in the cartoon and then use the results in reasoning with evidence and concepts. In six lessons with three concept cartoons we investigated to what extent primary school children without earlier laboratory experience in science education were able to design experiments and use the results to support their arguments in discussion. Which problems occur? The research was carried out in a grade 5 class with 29 students in Amsterdam. The learning process and results were documented through video and audio recordings, observation reports, and individual and group worksheets of the children.</w:t>
      </w:r>
    </w:p>
    <w:p w:rsidR="00722CBD" w:rsidRPr="00253A67" w:rsidRDefault="00722CBD" w:rsidP="00722CBD">
      <w:pPr>
        <w:tabs>
          <w:tab w:val="left" w:pos="284"/>
        </w:tabs>
        <w:rPr>
          <w:rFonts w:ascii="Arial" w:hAnsi="Arial" w:cs="Arial"/>
          <w:sz w:val="18"/>
          <w:szCs w:val="18"/>
        </w:rPr>
      </w:pPr>
      <w:r>
        <w:rPr>
          <w:rFonts w:ascii="Arial" w:hAnsi="Arial" w:cs="Arial"/>
          <w:sz w:val="18"/>
          <w:szCs w:val="18"/>
        </w:rPr>
        <w:t xml:space="preserve">The children are very quick in thinking of experiments to investigate the phenomenon in the cartoon, but they still lack the inquiry skills needed. When executing the experiments quite a few children forget their own original research questions and design, and then the evidence obtained does not match their questions and design. The cartoons differed in their potential to elicit productive investigations. The teacher can improve their cartoon lessons by carefully choosing the cartoons and considering how to use them and which inquiry skills to emphasize.  The teacher should also consider how to guide and develop student discussion, the process of designing an experiment and how to develop the children’s’ abilities to reason with evidence and concepts.   </w:t>
      </w:r>
    </w:p>
    <w:p w:rsidR="00D92DC7" w:rsidRPr="00E43209" w:rsidRDefault="00D92DC7" w:rsidP="00DD4749">
      <w:pPr>
        <w:tabs>
          <w:tab w:val="left" w:pos="284"/>
        </w:tabs>
        <w:rPr>
          <w:rFonts w:ascii="Arial" w:hAnsi="Arial" w:cs="Arial"/>
          <w:sz w:val="18"/>
          <w:szCs w:val="18"/>
        </w:rPr>
      </w:pPr>
    </w:p>
    <w:p w:rsidR="00D92DC7" w:rsidRPr="00D92DC7" w:rsidRDefault="00D92DC7" w:rsidP="00DD4749">
      <w:pPr>
        <w:tabs>
          <w:tab w:val="left" w:pos="284"/>
        </w:tabs>
        <w:rPr>
          <w:rFonts w:ascii="Arial" w:hAnsi="Arial" w:cs="Arial"/>
          <w:b/>
          <w:sz w:val="18"/>
          <w:szCs w:val="18"/>
          <w:lang w:val="nl-NL"/>
        </w:rPr>
      </w:pPr>
      <w:r w:rsidRPr="00D92DC7">
        <w:rPr>
          <w:rFonts w:ascii="Arial" w:hAnsi="Arial" w:cs="Arial"/>
          <w:b/>
          <w:sz w:val="18"/>
          <w:szCs w:val="18"/>
          <w:lang w:val="nl-NL"/>
        </w:rPr>
        <w:t>Dankwoord</w:t>
      </w:r>
    </w:p>
    <w:p w:rsidR="0040451B" w:rsidRPr="000B28F5" w:rsidRDefault="0040451B" w:rsidP="0040451B">
      <w:pPr>
        <w:tabs>
          <w:tab w:val="left" w:pos="284"/>
        </w:tabs>
        <w:rPr>
          <w:rFonts w:ascii="Arial" w:hAnsi="Arial" w:cs="Arial"/>
          <w:sz w:val="18"/>
          <w:szCs w:val="18"/>
          <w:lang w:val="nl-NL"/>
        </w:rPr>
      </w:pPr>
      <w:r w:rsidRPr="000B28F5">
        <w:rPr>
          <w:rFonts w:ascii="Arial" w:hAnsi="Arial" w:cs="Arial"/>
          <w:sz w:val="18"/>
          <w:szCs w:val="18"/>
          <w:lang w:val="nl-NL"/>
        </w:rPr>
        <w:t>Met dank aan de anonieme reviewer voor</w:t>
      </w:r>
      <w:r>
        <w:rPr>
          <w:rFonts w:ascii="Arial" w:hAnsi="Arial" w:cs="Arial"/>
          <w:sz w:val="18"/>
          <w:szCs w:val="18"/>
          <w:lang w:val="nl-NL"/>
        </w:rPr>
        <w:t xml:space="preserve"> het</w:t>
      </w:r>
      <w:r w:rsidRPr="000B28F5">
        <w:rPr>
          <w:rFonts w:ascii="Arial" w:hAnsi="Arial" w:cs="Arial"/>
          <w:sz w:val="18"/>
          <w:szCs w:val="18"/>
          <w:lang w:val="nl-NL"/>
        </w:rPr>
        <w:t xml:space="preserve"> grondig</w:t>
      </w:r>
      <w:r>
        <w:rPr>
          <w:rFonts w:ascii="Arial" w:hAnsi="Arial" w:cs="Arial"/>
          <w:sz w:val="18"/>
          <w:szCs w:val="18"/>
          <w:lang w:val="nl-NL"/>
        </w:rPr>
        <w:t>e</w:t>
      </w:r>
      <w:r w:rsidRPr="000B28F5">
        <w:rPr>
          <w:rFonts w:ascii="Arial" w:hAnsi="Arial" w:cs="Arial"/>
          <w:sz w:val="18"/>
          <w:szCs w:val="18"/>
          <w:lang w:val="nl-NL"/>
        </w:rPr>
        <w:t xml:space="preserve"> en opbouwend</w:t>
      </w:r>
      <w:r>
        <w:rPr>
          <w:rFonts w:ascii="Arial" w:hAnsi="Arial" w:cs="Arial"/>
          <w:sz w:val="18"/>
          <w:szCs w:val="18"/>
          <w:lang w:val="nl-NL"/>
        </w:rPr>
        <w:t>e</w:t>
      </w:r>
      <w:r w:rsidRPr="000B28F5">
        <w:rPr>
          <w:rFonts w:ascii="Arial" w:hAnsi="Arial" w:cs="Arial"/>
          <w:sz w:val="18"/>
          <w:szCs w:val="18"/>
          <w:lang w:val="nl-NL"/>
        </w:rPr>
        <w:t xml:space="preserve"> commentaar</w:t>
      </w:r>
      <w:r>
        <w:rPr>
          <w:rFonts w:ascii="Arial" w:hAnsi="Arial" w:cs="Arial"/>
          <w:sz w:val="18"/>
          <w:szCs w:val="18"/>
          <w:lang w:val="nl-NL"/>
        </w:rPr>
        <w:t xml:space="preserve"> op een eerdere versie van dit artikel</w:t>
      </w:r>
      <w:r w:rsidRPr="000B28F5">
        <w:rPr>
          <w:rFonts w:ascii="Arial" w:hAnsi="Arial" w:cs="Arial"/>
          <w:sz w:val="18"/>
          <w:szCs w:val="18"/>
          <w:lang w:val="nl-NL"/>
        </w:rPr>
        <w:t>.</w:t>
      </w:r>
    </w:p>
    <w:p w:rsidR="00D92DC7" w:rsidRPr="000B28F5" w:rsidRDefault="00D92DC7" w:rsidP="00DD4749">
      <w:pPr>
        <w:tabs>
          <w:tab w:val="left" w:pos="284"/>
        </w:tabs>
        <w:rPr>
          <w:rFonts w:ascii="Arial" w:hAnsi="Arial" w:cs="Arial"/>
          <w:sz w:val="18"/>
          <w:szCs w:val="18"/>
          <w:lang w:val="nl-NL"/>
        </w:rPr>
      </w:pPr>
    </w:p>
    <w:p w:rsidR="00ED2FE6" w:rsidRPr="000B28F5" w:rsidRDefault="00D92DC7" w:rsidP="00DD4749">
      <w:pPr>
        <w:pStyle w:val="Heading2"/>
        <w:tabs>
          <w:tab w:val="left" w:pos="284"/>
        </w:tabs>
        <w:spacing w:after="0" w:afterAutospacing="0"/>
        <w:rPr>
          <w:rFonts w:ascii="Arial" w:hAnsi="Arial" w:cs="Arial"/>
          <w:sz w:val="18"/>
          <w:szCs w:val="18"/>
          <w:lang w:val="es-ES"/>
        </w:rPr>
      </w:pPr>
      <w:r>
        <w:rPr>
          <w:rFonts w:ascii="Arial" w:hAnsi="Arial" w:cs="Arial"/>
          <w:sz w:val="18"/>
          <w:szCs w:val="18"/>
          <w:lang w:val="es-ES"/>
        </w:rPr>
        <w:t>Literatuur</w:t>
      </w:r>
    </w:p>
    <w:p w:rsidR="00CA6819" w:rsidRPr="000B28F5" w:rsidRDefault="00F94CBF" w:rsidP="0040451B">
      <w:pPr>
        <w:pStyle w:val="Reference"/>
        <w:tabs>
          <w:tab w:val="left" w:pos="284"/>
        </w:tabs>
        <w:ind w:left="284" w:hanging="284"/>
        <w:rPr>
          <w:rFonts w:ascii="Arial" w:hAnsi="Arial" w:cs="Arial"/>
          <w:sz w:val="18"/>
          <w:szCs w:val="18"/>
        </w:rPr>
      </w:pPr>
      <w:r w:rsidRPr="0071433E">
        <w:rPr>
          <w:rFonts w:ascii="Arial" w:hAnsi="Arial" w:cs="Arial"/>
          <w:sz w:val="18"/>
          <w:szCs w:val="18"/>
          <w:lang w:val="en-US"/>
        </w:rPr>
        <w:t>Abrahams, I.,</w:t>
      </w:r>
      <w:r w:rsidR="000D1367" w:rsidRPr="0071433E">
        <w:rPr>
          <w:rFonts w:ascii="Arial" w:hAnsi="Arial" w:cs="Arial"/>
          <w:sz w:val="18"/>
          <w:szCs w:val="18"/>
          <w:lang w:val="en-US"/>
        </w:rPr>
        <w:t xml:space="preserve"> &amp;</w:t>
      </w:r>
      <w:r w:rsidRPr="0071433E">
        <w:rPr>
          <w:rFonts w:ascii="Arial" w:hAnsi="Arial" w:cs="Arial"/>
          <w:sz w:val="18"/>
          <w:szCs w:val="18"/>
          <w:lang w:val="en-US"/>
        </w:rPr>
        <w:t xml:space="preserve"> Millar, R. (2008). </w:t>
      </w:r>
      <w:r w:rsidRPr="000B28F5">
        <w:rPr>
          <w:rFonts w:ascii="Arial" w:hAnsi="Arial" w:cs="Arial"/>
          <w:sz w:val="18"/>
          <w:szCs w:val="18"/>
        </w:rPr>
        <w:t xml:space="preserve">Does </w:t>
      </w:r>
      <w:r w:rsidR="000D1367">
        <w:rPr>
          <w:rFonts w:ascii="Arial" w:hAnsi="Arial" w:cs="Arial"/>
          <w:sz w:val="18"/>
          <w:szCs w:val="18"/>
        </w:rPr>
        <w:t>p</w:t>
      </w:r>
      <w:r w:rsidRPr="000B28F5">
        <w:rPr>
          <w:rFonts w:ascii="Arial" w:hAnsi="Arial" w:cs="Arial"/>
          <w:sz w:val="18"/>
          <w:szCs w:val="18"/>
        </w:rPr>
        <w:t xml:space="preserve">ractical </w:t>
      </w:r>
      <w:r w:rsidR="000D1367">
        <w:rPr>
          <w:rFonts w:ascii="Arial" w:hAnsi="Arial" w:cs="Arial"/>
          <w:sz w:val="18"/>
          <w:szCs w:val="18"/>
        </w:rPr>
        <w:t>w</w:t>
      </w:r>
      <w:r w:rsidRPr="000B28F5">
        <w:rPr>
          <w:rFonts w:ascii="Arial" w:hAnsi="Arial" w:cs="Arial"/>
          <w:sz w:val="18"/>
          <w:szCs w:val="18"/>
        </w:rPr>
        <w:t xml:space="preserve">ork </w:t>
      </w:r>
      <w:r w:rsidR="000D1367">
        <w:rPr>
          <w:rFonts w:ascii="Arial" w:hAnsi="Arial" w:cs="Arial"/>
          <w:sz w:val="18"/>
          <w:szCs w:val="18"/>
        </w:rPr>
        <w:t>r</w:t>
      </w:r>
      <w:r w:rsidRPr="000B28F5">
        <w:rPr>
          <w:rFonts w:ascii="Arial" w:hAnsi="Arial" w:cs="Arial"/>
          <w:sz w:val="18"/>
          <w:szCs w:val="18"/>
        </w:rPr>
        <w:t xml:space="preserve">eally </w:t>
      </w:r>
      <w:r w:rsidR="000D1367">
        <w:rPr>
          <w:rFonts w:ascii="Arial" w:hAnsi="Arial" w:cs="Arial"/>
          <w:sz w:val="18"/>
          <w:szCs w:val="18"/>
        </w:rPr>
        <w:t>w</w:t>
      </w:r>
      <w:r w:rsidRPr="000B28F5">
        <w:rPr>
          <w:rFonts w:ascii="Arial" w:hAnsi="Arial" w:cs="Arial"/>
          <w:sz w:val="18"/>
          <w:szCs w:val="18"/>
        </w:rPr>
        <w:t xml:space="preserve">ork? A study of the effectiveness of practical work as a teaching and learning method in school science. </w:t>
      </w:r>
      <w:r w:rsidRPr="000B28F5">
        <w:rPr>
          <w:rFonts w:ascii="Arial" w:hAnsi="Arial" w:cs="Arial"/>
          <w:i/>
          <w:sz w:val="18"/>
          <w:szCs w:val="18"/>
        </w:rPr>
        <w:t>International Journal of Science Education</w:t>
      </w:r>
      <w:r w:rsidRPr="000B28F5">
        <w:rPr>
          <w:rFonts w:ascii="Arial" w:hAnsi="Arial" w:cs="Arial"/>
          <w:sz w:val="18"/>
          <w:szCs w:val="18"/>
        </w:rPr>
        <w:t xml:space="preserve">, </w:t>
      </w:r>
      <w:r w:rsidRPr="000D1367">
        <w:rPr>
          <w:rFonts w:ascii="Arial" w:hAnsi="Arial" w:cs="Arial"/>
          <w:i/>
          <w:sz w:val="18"/>
          <w:szCs w:val="18"/>
        </w:rPr>
        <w:t>30</w:t>
      </w:r>
      <w:r w:rsidRPr="000B28F5">
        <w:rPr>
          <w:rFonts w:ascii="Arial" w:hAnsi="Arial" w:cs="Arial"/>
          <w:sz w:val="18"/>
          <w:szCs w:val="18"/>
        </w:rPr>
        <w:t>(14), 1949-1965.</w:t>
      </w:r>
    </w:p>
    <w:p w:rsidR="00122118" w:rsidRPr="000B28F5"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Chin,</w:t>
      </w:r>
      <w:r w:rsidR="000D1367">
        <w:rPr>
          <w:rFonts w:ascii="Arial" w:hAnsi="Arial" w:cs="Arial"/>
          <w:sz w:val="18"/>
          <w:szCs w:val="18"/>
        </w:rPr>
        <w:t xml:space="preserve"> </w:t>
      </w:r>
      <w:r w:rsidRPr="000B28F5">
        <w:rPr>
          <w:rFonts w:ascii="Arial" w:hAnsi="Arial" w:cs="Arial"/>
          <w:sz w:val="18"/>
          <w:szCs w:val="18"/>
        </w:rPr>
        <w:t>C.</w:t>
      </w:r>
      <w:r w:rsidR="000D1367">
        <w:rPr>
          <w:rFonts w:ascii="Arial" w:hAnsi="Arial" w:cs="Arial"/>
          <w:sz w:val="18"/>
          <w:szCs w:val="18"/>
        </w:rPr>
        <w:t>, &amp;</w:t>
      </w:r>
      <w:r w:rsidRPr="000B28F5">
        <w:rPr>
          <w:rFonts w:ascii="Arial" w:hAnsi="Arial" w:cs="Arial"/>
          <w:sz w:val="18"/>
          <w:szCs w:val="18"/>
        </w:rPr>
        <w:t xml:space="preserve"> Teou, L.Y. (2009). Using </w:t>
      </w:r>
      <w:r w:rsidR="000D1367">
        <w:rPr>
          <w:rFonts w:ascii="Arial" w:hAnsi="Arial" w:cs="Arial"/>
          <w:sz w:val="18"/>
          <w:szCs w:val="18"/>
        </w:rPr>
        <w:t>c</w:t>
      </w:r>
      <w:r w:rsidRPr="000B28F5">
        <w:rPr>
          <w:rFonts w:ascii="Arial" w:hAnsi="Arial" w:cs="Arial"/>
          <w:sz w:val="18"/>
          <w:szCs w:val="18"/>
        </w:rPr>
        <w:t xml:space="preserve">oncept </w:t>
      </w:r>
      <w:r w:rsidR="000D1367">
        <w:rPr>
          <w:rFonts w:ascii="Arial" w:hAnsi="Arial" w:cs="Arial"/>
          <w:sz w:val="18"/>
          <w:szCs w:val="18"/>
        </w:rPr>
        <w:t>c</w:t>
      </w:r>
      <w:r w:rsidRPr="000B28F5">
        <w:rPr>
          <w:rFonts w:ascii="Arial" w:hAnsi="Arial" w:cs="Arial"/>
          <w:sz w:val="18"/>
          <w:szCs w:val="18"/>
        </w:rPr>
        <w:t xml:space="preserve">artoons in </w:t>
      </w:r>
      <w:r w:rsidR="000D1367">
        <w:rPr>
          <w:rFonts w:ascii="Arial" w:hAnsi="Arial" w:cs="Arial"/>
          <w:sz w:val="18"/>
          <w:szCs w:val="18"/>
        </w:rPr>
        <w:t>f</w:t>
      </w:r>
      <w:r w:rsidRPr="000B28F5">
        <w:rPr>
          <w:rFonts w:ascii="Arial" w:hAnsi="Arial" w:cs="Arial"/>
          <w:sz w:val="18"/>
          <w:szCs w:val="18"/>
        </w:rPr>
        <w:t xml:space="preserve">ormative </w:t>
      </w:r>
      <w:r w:rsidR="000D1367">
        <w:rPr>
          <w:rFonts w:ascii="Arial" w:hAnsi="Arial" w:cs="Arial"/>
          <w:sz w:val="18"/>
          <w:szCs w:val="18"/>
        </w:rPr>
        <w:t>a</w:t>
      </w:r>
      <w:r w:rsidRPr="000B28F5">
        <w:rPr>
          <w:rFonts w:ascii="Arial" w:hAnsi="Arial" w:cs="Arial"/>
          <w:sz w:val="18"/>
          <w:szCs w:val="18"/>
        </w:rPr>
        <w:t xml:space="preserve">ssessment: Scaffolding students’ argumentation. </w:t>
      </w:r>
      <w:r w:rsidRPr="000B28F5">
        <w:rPr>
          <w:rFonts w:ascii="Arial" w:hAnsi="Arial" w:cs="Arial"/>
          <w:i/>
          <w:sz w:val="18"/>
          <w:szCs w:val="18"/>
        </w:rPr>
        <w:t>International Journal of Science Education</w:t>
      </w:r>
      <w:r w:rsidRPr="000B28F5">
        <w:rPr>
          <w:rFonts w:ascii="Arial" w:hAnsi="Arial" w:cs="Arial"/>
          <w:sz w:val="18"/>
          <w:szCs w:val="18"/>
        </w:rPr>
        <w:t xml:space="preserve">, </w:t>
      </w:r>
      <w:r w:rsidRPr="000D1367">
        <w:rPr>
          <w:rFonts w:ascii="Arial" w:hAnsi="Arial" w:cs="Arial"/>
          <w:i/>
          <w:sz w:val="18"/>
          <w:szCs w:val="18"/>
        </w:rPr>
        <w:t>10</w:t>
      </w:r>
      <w:r w:rsidRPr="000B28F5">
        <w:rPr>
          <w:rFonts w:ascii="Arial" w:hAnsi="Arial" w:cs="Arial"/>
          <w:sz w:val="18"/>
          <w:szCs w:val="18"/>
        </w:rPr>
        <w:t>(1), 1307-1332.</w:t>
      </w:r>
    </w:p>
    <w:p w:rsidR="00986A14" w:rsidRPr="00986A14" w:rsidRDefault="005F42BF" w:rsidP="00986A14">
      <w:pPr>
        <w:tabs>
          <w:tab w:val="left" w:pos="284"/>
        </w:tabs>
        <w:ind w:left="284" w:hanging="284"/>
        <w:rPr>
          <w:lang w:val="nl-NL"/>
        </w:rPr>
      </w:pPr>
      <w:r w:rsidRPr="00B56BCE">
        <w:rPr>
          <w:rFonts w:ascii="Arial" w:hAnsi="Arial" w:cs="Arial"/>
          <w:sz w:val="18"/>
          <w:szCs w:val="18"/>
        </w:rPr>
        <w:t>Department for Education</w:t>
      </w:r>
      <w:r w:rsidR="000D1367" w:rsidRPr="00B56BCE">
        <w:rPr>
          <w:rFonts w:ascii="Arial" w:hAnsi="Arial" w:cs="Arial"/>
          <w:sz w:val="18"/>
          <w:szCs w:val="18"/>
        </w:rPr>
        <w:t xml:space="preserve"> (</w:t>
      </w:r>
      <w:r w:rsidR="00450F09" w:rsidRPr="00B56BCE">
        <w:rPr>
          <w:rFonts w:ascii="Arial" w:hAnsi="Arial" w:cs="Arial"/>
          <w:sz w:val="18"/>
          <w:szCs w:val="18"/>
        </w:rPr>
        <w:t>1999</w:t>
      </w:r>
      <w:r w:rsidR="000D1367" w:rsidRPr="00B56BCE">
        <w:rPr>
          <w:rFonts w:ascii="Arial" w:hAnsi="Arial" w:cs="Arial"/>
          <w:sz w:val="18"/>
          <w:szCs w:val="18"/>
        </w:rPr>
        <w:t xml:space="preserve">). </w:t>
      </w:r>
      <w:r w:rsidR="00986A14" w:rsidRPr="00986A14">
        <w:rPr>
          <w:rFonts w:ascii="Arial" w:hAnsi="Arial" w:cs="Arial"/>
          <w:sz w:val="18"/>
          <w:szCs w:val="18"/>
        </w:rPr>
        <w:t>Science in the National Curriculum 1999.</w:t>
      </w:r>
      <w:r w:rsidRPr="00986A14">
        <w:rPr>
          <w:rFonts w:ascii="Arial" w:hAnsi="Arial" w:cs="Arial"/>
          <w:sz w:val="18"/>
          <w:szCs w:val="18"/>
        </w:rPr>
        <w:t xml:space="preserve"> </w:t>
      </w:r>
      <w:hyperlink r:id="rId27" w:history="1">
        <w:r w:rsidRPr="00E33ADF">
          <w:rPr>
            <w:rStyle w:val="Hyperlink"/>
            <w:rFonts w:ascii="Arial" w:hAnsi="Arial" w:cs="Arial"/>
            <w:sz w:val="18"/>
            <w:szCs w:val="18"/>
            <w:lang w:val="nl-NL"/>
          </w:rPr>
          <w:t>http://www.education.gov.uk/schools/teachingandlearning/curriculum/primary/b00199179/science/ks2/sc1</w:t>
        </w:r>
      </w:hyperlink>
      <w:r w:rsidRPr="00E33ADF">
        <w:rPr>
          <w:rFonts w:ascii="Arial" w:hAnsi="Arial" w:cs="Arial"/>
          <w:sz w:val="18"/>
          <w:szCs w:val="18"/>
          <w:lang w:val="nl-NL"/>
        </w:rPr>
        <w:t xml:space="preserve"> Of het oorspronkelijke boekje: </w:t>
      </w:r>
      <w:hyperlink r:id="rId28" w:history="1">
        <w:r w:rsidR="00986A14" w:rsidRPr="00986A14">
          <w:rPr>
            <w:rStyle w:val="Hyperlink"/>
            <w:lang w:val="nl-NL"/>
          </w:rPr>
          <w:t>http://www.nationalstemcentre.org.uk/elibrary/resource/2910/science-in-the-national-curriculum-1999</w:t>
        </w:r>
      </w:hyperlink>
    </w:p>
    <w:p w:rsidR="00CD4E79" w:rsidRPr="00CD4E79" w:rsidRDefault="00CD4E79" w:rsidP="00986A14">
      <w:pPr>
        <w:tabs>
          <w:tab w:val="left" w:pos="284"/>
        </w:tabs>
        <w:ind w:left="284" w:hanging="284"/>
        <w:rPr>
          <w:rFonts w:ascii="Arial" w:hAnsi="Arial" w:cs="Arial"/>
          <w:sz w:val="18"/>
          <w:szCs w:val="18"/>
          <w:lang w:val="nl-NL"/>
        </w:rPr>
      </w:pPr>
      <w:r>
        <w:rPr>
          <w:rFonts w:ascii="Arial" w:hAnsi="Arial" w:cs="Arial"/>
          <w:sz w:val="18"/>
          <w:szCs w:val="18"/>
          <w:lang w:val="nl-NL"/>
        </w:rPr>
        <w:t xml:space="preserve">De </w:t>
      </w:r>
      <w:r w:rsidRPr="000B28F5">
        <w:rPr>
          <w:rFonts w:ascii="Arial" w:hAnsi="Arial" w:cs="Arial"/>
          <w:sz w:val="18"/>
          <w:szCs w:val="18"/>
          <w:lang w:val="nl-NL"/>
        </w:rPr>
        <w:t xml:space="preserve">Vaan, E., </w:t>
      </w:r>
      <w:r>
        <w:rPr>
          <w:rFonts w:ascii="Arial" w:hAnsi="Arial" w:cs="Arial"/>
          <w:sz w:val="18"/>
          <w:szCs w:val="18"/>
          <w:lang w:val="nl-NL"/>
        </w:rPr>
        <w:t xml:space="preserve">&amp; </w:t>
      </w:r>
      <w:r w:rsidRPr="000B28F5">
        <w:rPr>
          <w:rFonts w:ascii="Arial" w:hAnsi="Arial" w:cs="Arial"/>
          <w:sz w:val="18"/>
          <w:szCs w:val="18"/>
          <w:lang w:val="nl-NL"/>
        </w:rPr>
        <w:t xml:space="preserve">Marell, J. (2012). </w:t>
      </w:r>
      <w:r w:rsidRPr="00CD4E79">
        <w:rPr>
          <w:rFonts w:ascii="Arial" w:hAnsi="Arial" w:cs="Arial"/>
          <w:i/>
          <w:sz w:val="18"/>
          <w:szCs w:val="18"/>
          <w:lang w:val="nl-NL"/>
        </w:rPr>
        <w:t>Praktische didactiek voor natuuronderwijs</w:t>
      </w:r>
      <w:r w:rsidRPr="000B28F5">
        <w:rPr>
          <w:rFonts w:ascii="Arial" w:hAnsi="Arial" w:cs="Arial"/>
          <w:sz w:val="18"/>
          <w:szCs w:val="18"/>
          <w:lang w:val="nl-NL"/>
        </w:rPr>
        <w:t xml:space="preserve">. </w:t>
      </w:r>
      <w:r w:rsidRPr="00CD4E79">
        <w:rPr>
          <w:rFonts w:ascii="Arial" w:hAnsi="Arial" w:cs="Arial"/>
          <w:sz w:val="18"/>
          <w:szCs w:val="18"/>
          <w:lang w:val="nl-NL"/>
        </w:rPr>
        <w:t>Bussum: Coutinho.</w:t>
      </w:r>
    </w:p>
    <w:p w:rsidR="00806AA8" w:rsidRPr="000B28F5" w:rsidRDefault="00806AA8" w:rsidP="0040451B">
      <w:pPr>
        <w:tabs>
          <w:tab w:val="left" w:pos="284"/>
        </w:tabs>
        <w:ind w:left="284" w:hanging="284"/>
        <w:rPr>
          <w:rFonts w:ascii="Arial" w:hAnsi="Arial" w:cs="Arial"/>
          <w:sz w:val="18"/>
          <w:szCs w:val="18"/>
        </w:rPr>
      </w:pPr>
      <w:r w:rsidRPr="00B56BCE">
        <w:rPr>
          <w:rFonts w:ascii="Arial" w:hAnsi="Arial" w:cs="Arial"/>
          <w:sz w:val="18"/>
          <w:szCs w:val="18"/>
        </w:rPr>
        <w:t>Driscoll,</w:t>
      </w:r>
      <w:r w:rsidR="000D1367" w:rsidRPr="00B56BCE">
        <w:rPr>
          <w:rFonts w:ascii="Arial" w:hAnsi="Arial" w:cs="Arial"/>
          <w:sz w:val="18"/>
          <w:szCs w:val="18"/>
        </w:rPr>
        <w:t xml:space="preserve"> </w:t>
      </w:r>
      <w:r w:rsidRPr="00B56BCE">
        <w:rPr>
          <w:rFonts w:ascii="Arial" w:hAnsi="Arial" w:cs="Arial"/>
          <w:sz w:val="18"/>
          <w:szCs w:val="18"/>
        </w:rPr>
        <w:t xml:space="preserve">M. (2005). </w:t>
      </w:r>
      <w:r w:rsidRPr="00B56BCE">
        <w:rPr>
          <w:rFonts w:ascii="Arial" w:hAnsi="Arial" w:cs="Arial"/>
          <w:i/>
          <w:sz w:val="18"/>
          <w:szCs w:val="18"/>
        </w:rPr>
        <w:t xml:space="preserve">Psychology of </w:t>
      </w:r>
      <w:r w:rsidR="000D1367" w:rsidRPr="00B56BCE">
        <w:rPr>
          <w:rFonts w:ascii="Arial" w:hAnsi="Arial" w:cs="Arial"/>
          <w:i/>
          <w:sz w:val="18"/>
          <w:szCs w:val="18"/>
        </w:rPr>
        <w:t>l</w:t>
      </w:r>
      <w:r w:rsidRPr="00B56BCE">
        <w:rPr>
          <w:rFonts w:ascii="Arial" w:hAnsi="Arial" w:cs="Arial"/>
          <w:i/>
          <w:sz w:val="18"/>
          <w:szCs w:val="18"/>
        </w:rPr>
        <w:t xml:space="preserve">earning for </w:t>
      </w:r>
      <w:r w:rsidR="000D1367" w:rsidRPr="00B56BCE">
        <w:rPr>
          <w:rFonts w:ascii="Arial" w:hAnsi="Arial" w:cs="Arial"/>
          <w:i/>
          <w:sz w:val="18"/>
          <w:szCs w:val="18"/>
        </w:rPr>
        <w:t>i</w:t>
      </w:r>
      <w:r w:rsidRPr="00B56BCE">
        <w:rPr>
          <w:rFonts w:ascii="Arial" w:hAnsi="Arial" w:cs="Arial"/>
          <w:i/>
          <w:sz w:val="18"/>
          <w:szCs w:val="18"/>
        </w:rPr>
        <w:t>nstruction</w:t>
      </w:r>
      <w:r w:rsidRPr="00B56BCE">
        <w:rPr>
          <w:rFonts w:ascii="Arial" w:hAnsi="Arial" w:cs="Arial"/>
          <w:sz w:val="18"/>
          <w:szCs w:val="18"/>
        </w:rPr>
        <w:t xml:space="preserve">. </w:t>
      </w:r>
      <w:r w:rsidRPr="000B28F5">
        <w:rPr>
          <w:rFonts w:ascii="Arial" w:hAnsi="Arial" w:cs="Arial"/>
          <w:sz w:val="18"/>
          <w:szCs w:val="18"/>
        </w:rPr>
        <w:t>Pearson Education.</w:t>
      </w:r>
    </w:p>
    <w:p w:rsidR="00806AA8" w:rsidRPr="000B28F5" w:rsidRDefault="00806AA8" w:rsidP="0040451B">
      <w:pPr>
        <w:tabs>
          <w:tab w:val="left" w:pos="284"/>
        </w:tabs>
        <w:ind w:left="284" w:hanging="284"/>
        <w:rPr>
          <w:rFonts w:ascii="Arial" w:hAnsi="Arial" w:cs="Arial"/>
          <w:sz w:val="18"/>
          <w:szCs w:val="18"/>
        </w:rPr>
      </w:pPr>
      <w:r w:rsidRPr="000B28F5">
        <w:rPr>
          <w:rFonts w:ascii="Arial" w:hAnsi="Arial" w:cs="Arial"/>
          <w:sz w:val="18"/>
          <w:szCs w:val="18"/>
        </w:rPr>
        <w:t xml:space="preserve">Duschl, R., Schweingruber, H., </w:t>
      </w:r>
      <w:r w:rsidR="000D1367">
        <w:rPr>
          <w:rFonts w:ascii="Arial" w:hAnsi="Arial" w:cs="Arial"/>
          <w:sz w:val="18"/>
          <w:szCs w:val="18"/>
        </w:rPr>
        <w:t>&amp;</w:t>
      </w:r>
      <w:r w:rsidRPr="000B28F5">
        <w:rPr>
          <w:rFonts w:ascii="Arial" w:hAnsi="Arial" w:cs="Arial"/>
          <w:sz w:val="18"/>
          <w:szCs w:val="18"/>
        </w:rPr>
        <w:t xml:space="preserve"> Shouse, A.</w:t>
      </w:r>
      <w:r w:rsidR="000D1367">
        <w:rPr>
          <w:rFonts w:ascii="Arial" w:hAnsi="Arial" w:cs="Arial"/>
          <w:sz w:val="18"/>
          <w:szCs w:val="18"/>
        </w:rPr>
        <w:t xml:space="preserve"> (Eds)</w:t>
      </w:r>
      <w:r w:rsidRPr="000B28F5">
        <w:rPr>
          <w:rFonts w:ascii="Arial" w:hAnsi="Arial" w:cs="Arial"/>
          <w:sz w:val="18"/>
          <w:szCs w:val="18"/>
        </w:rPr>
        <w:t xml:space="preserve"> (2007). </w:t>
      </w:r>
      <w:r w:rsidRPr="000B28F5">
        <w:rPr>
          <w:rFonts w:ascii="Arial" w:hAnsi="Arial" w:cs="Arial"/>
          <w:i/>
          <w:sz w:val="18"/>
          <w:szCs w:val="18"/>
        </w:rPr>
        <w:t xml:space="preserve">Taking science to school: </w:t>
      </w:r>
      <w:r w:rsidR="000D1367">
        <w:rPr>
          <w:rFonts w:ascii="Arial" w:hAnsi="Arial" w:cs="Arial"/>
          <w:i/>
          <w:sz w:val="18"/>
          <w:szCs w:val="18"/>
        </w:rPr>
        <w:t>L</w:t>
      </w:r>
      <w:r w:rsidRPr="000B28F5">
        <w:rPr>
          <w:rFonts w:ascii="Arial" w:hAnsi="Arial" w:cs="Arial"/>
          <w:i/>
          <w:sz w:val="18"/>
          <w:szCs w:val="18"/>
        </w:rPr>
        <w:t xml:space="preserve">earning and teaching science in </w:t>
      </w:r>
      <w:r w:rsidR="000D1367">
        <w:rPr>
          <w:rFonts w:ascii="Arial" w:hAnsi="Arial" w:cs="Arial"/>
          <w:i/>
          <w:sz w:val="18"/>
          <w:szCs w:val="18"/>
        </w:rPr>
        <w:t>g</w:t>
      </w:r>
      <w:r w:rsidRPr="000B28F5">
        <w:rPr>
          <w:rFonts w:ascii="Arial" w:hAnsi="Arial" w:cs="Arial"/>
          <w:i/>
          <w:sz w:val="18"/>
          <w:szCs w:val="18"/>
        </w:rPr>
        <w:t>rades K-8</w:t>
      </w:r>
      <w:r w:rsidRPr="000B28F5">
        <w:rPr>
          <w:rFonts w:ascii="Arial" w:hAnsi="Arial" w:cs="Arial"/>
          <w:sz w:val="18"/>
          <w:szCs w:val="18"/>
        </w:rPr>
        <w:t xml:space="preserve">. Washington, DC: The National Academies Press. </w:t>
      </w:r>
    </w:p>
    <w:p w:rsidR="00A968CD" w:rsidRPr="000B28F5" w:rsidRDefault="00A968CD" w:rsidP="0040451B">
      <w:pPr>
        <w:tabs>
          <w:tab w:val="left" w:pos="284"/>
        </w:tabs>
        <w:ind w:left="284" w:hanging="284"/>
        <w:rPr>
          <w:rFonts w:ascii="Arial" w:hAnsi="Arial" w:cs="Arial"/>
          <w:sz w:val="18"/>
          <w:szCs w:val="18"/>
        </w:rPr>
      </w:pPr>
      <w:r w:rsidRPr="0071433E">
        <w:rPr>
          <w:rFonts w:ascii="Arial" w:hAnsi="Arial" w:cs="Arial"/>
          <w:sz w:val="18"/>
          <w:szCs w:val="18"/>
          <w:lang w:val="es-ES"/>
        </w:rPr>
        <w:t>Garcia-Mila, M</w:t>
      </w:r>
      <w:r w:rsidR="000D1367" w:rsidRPr="0071433E">
        <w:rPr>
          <w:rFonts w:ascii="Arial" w:hAnsi="Arial" w:cs="Arial"/>
          <w:sz w:val="18"/>
          <w:szCs w:val="18"/>
          <w:lang w:val="es-ES"/>
        </w:rPr>
        <w:t>.</w:t>
      </w:r>
      <w:r w:rsidRPr="0071433E">
        <w:rPr>
          <w:rFonts w:ascii="Arial" w:hAnsi="Arial" w:cs="Arial"/>
          <w:sz w:val="18"/>
          <w:szCs w:val="18"/>
          <w:lang w:val="es-ES"/>
        </w:rPr>
        <w:t xml:space="preserve">, </w:t>
      </w:r>
      <w:r w:rsidR="000D1367" w:rsidRPr="0071433E">
        <w:rPr>
          <w:rFonts w:ascii="Arial" w:hAnsi="Arial" w:cs="Arial"/>
          <w:sz w:val="18"/>
          <w:szCs w:val="18"/>
          <w:lang w:val="es-ES"/>
        </w:rPr>
        <w:t>&amp;</w:t>
      </w:r>
      <w:r w:rsidRPr="0071433E">
        <w:rPr>
          <w:rFonts w:ascii="Arial" w:hAnsi="Arial" w:cs="Arial"/>
          <w:sz w:val="18"/>
          <w:szCs w:val="18"/>
          <w:lang w:val="es-ES"/>
        </w:rPr>
        <w:t xml:space="preserve"> Andersen, C. (2007). </w:t>
      </w:r>
      <w:r w:rsidRPr="000B28F5">
        <w:rPr>
          <w:rFonts w:ascii="Arial" w:hAnsi="Arial" w:cs="Arial"/>
          <w:sz w:val="18"/>
          <w:szCs w:val="18"/>
        </w:rPr>
        <w:t>Developmental change in note</w:t>
      </w:r>
      <w:r w:rsidR="000D1367">
        <w:rPr>
          <w:rFonts w:ascii="Arial" w:hAnsi="Arial" w:cs="Arial"/>
          <w:sz w:val="18"/>
          <w:szCs w:val="18"/>
        </w:rPr>
        <w:t xml:space="preserve"> </w:t>
      </w:r>
      <w:r w:rsidRPr="000B28F5">
        <w:rPr>
          <w:rFonts w:ascii="Arial" w:hAnsi="Arial" w:cs="Arial"/>
          <w:sz w:val="18"/>
          <w:szCs w:val="18"/>
        </w:rPr>
        <w:t>taking during scientific inquiry. </w:t>
      </w:r>
      <w:r w:rsidRPr="000B28F5">
        <w:rPr>
          <w:rFonts w:ascii="Arial" w:hAnsi="Arial" w:cs="Arial"/>
          <w:i/>
          <w:iCs/>
          <w:sz w:val="18"/>
          <w:szCs w:val="18"/>
        </w:rPr>
        <w:t>International Journal of Science Education</w:t>
      </w:r>
      <w:r w:rsidRPr="000B28F5">
        <w:rPr>
          <w:rFonts w:ascii="Arial" w:hAnsi="Arial" w:cs="Arial"/>
          <w:sz w:val="18"/>
          <w:szCs w:val="18"/>
        </w:rPr>
        <w:t xml:space="preserve">, </w:t>
      </w:r>
      <w:r w:rsidRPr="000D1367">
        <w:rPr>
          <w:rFonts w:ascii="Arial" w:hAnsi="Arial" w:cs="Arial"/>
          <w:i/>
          <w:sz w:val="18"/>
          <w:szCs w:val="18"/>
        </w:rPr>
        <w:t>29</w:t>
      </w:r>
      <w:r w:rsidRPr="000B28F5">
        <w:rPr>
          <w:rFonts w:ascii="Arial" w:hAnsi="Arial" w:cs="Arial"/>
          <w:sz w:val="18"/>
          <w:szCs w:val="18"/>
        </w:rPr>
        <w:t>(8), 1035-1058.</w:t>
      </w:r>
    </w:p>
    <w:p w:rsidR="00A97C2F" w:rsidRPr="000B28F5" w:rsidRDefault="00A97C2F" w:rsidP="0040451B">
      <w:pPr>
        <w:tabs>
          <w:tab w:val="left" w:pos="284"/>
        </w:tabs>
        <w:ind w:left="284" w:hanging="284"/>
        <w:rPr>
          <w:rFonts w:ascii="Arial" w:hAnsi="Arial" w:cs="Arial"/>
          <w:sz w:val="18"/>
          <w:szCs w:val="18"/>
        </w:rPr>
      </w:pPr>
      <w:r w:rsidRPr="000B28F5">
        <w:rPr>
          <w:rFonts w:ascii="Arial" w:hAnsi="Arial" w:cs="Arial"/>
          <w:sz w:val="18"/>
          <w:szCs w:val="18"/>
        </w:rPr>
        <w:t xml:space="preserve">Germann, P.J., Haskins, S., </w:t>
      </w:r>
      <w:r w:rsidR="000D1367">
        <w:rPr>
          <w:rFonts w:ascii="Arial" w:hAnsi="Arial" w:cs="Arial"/>
          <w:sz w:val="18"/>
          <w:szCs w:val="18"/>
        </w:rPr>
        <w:t xml:space="preserve">&amp; </w:t>
      </w:r>
      <w:r w:rsidRPr="000B28F5">
        <w:rPr>
          <w:rFonts w:ascii="Arial" w:hAnsi="Arial" w:cs="Arial"/>
          <w:sz w:val="18"/>
          <w:szCs w:val="18"/>
        </w:rPr>
        <w:t xml:space="preserve">Auls, S. (1996). Analysis of nine high school </w:t>
      </w:r>
      <w:r w:rsidR="000D1367">
        <w:rPr>
          <w:rFonts w:ascii="Arial" w:hAnsi="Arial" w:cs="Arial"/>
          <w:sz w:val="18"/>
          <w:szCs w:val="18"/>
        </w:rPr>
        <w:t>b</w:t>
      </w:r>
      <w:r w:rsidRPr="000B28F5">
        <w:rPr>
          <w:rFonts w:ascii="Arial" w:hAnsi="Arial" w:cs="Arial"/>
          <w:sz w:val="18"/>
          <w:szCs w:val="18"/>
        </w:rPr>
        <w:t xml:space="preserve">iology laboratory manuals: Promoting scientific inquiry. </w:t>
      </w:r>
      <w:r w:rsidRPr="000B28F5">
        <w:rPr>
          <w:rFonts w:ascii="Arial" w:hAnsi="Arial" w:cs="Arial"/>
          <w:i/>
          <w:iCs/>
          <w:sz w:val="18"/>
          <w:szCs w:val="18"/>
        </w:rPr>
        <w:t>Journal of Research in Science Teaching</w:t>
      </w:r>
      <w:r w:rsidRPr="000B28F5">
        <w:rPr>
          <w:rFonts w:ascii="Arial" w:hAnsi="Arial" w:cs="Arial"/>
          <w:sz w:val="18"/>
          <w:szCs w:val="18"/>
        </w:rPr>
        <w:t xml:space="preserve">, </w:t>
      </w:r>
      <w:r w:rsidRPr="000D1367">
        <w:rPr>
          <w:rFonts w:ascii="Arial" w:hAnsi="Arial" w:cs="Arial"/>
          <w:i/>
          <w:sz w:val="18"/>
          <w:szCs w:val="18"/>
        </w:rPr>
        <w:t>33</w:t>
      </w:r>
      <w:r w:rsidRPr="000B28F5">
        <w:rPr>
          <w:rFonts w:ascii="Arial" w:hAnsi="Arial" w:cs="Arial"/>
          <w:sz w:val="18"/>
          <w:szCs w:val="18"/>
        </w:rPr>
        <w:t>(5), 475-499.</w:t>
      </w:r>
    </w:p>
    <w:p w:rsidR="00806AA8" w:rsidRPr="000B28F5" w:rsidRDefault="00806AA8" w:rsidP="0040451B">
      <w:pPr>
        <w:tabs>
          <w:tab w:val="left" w:pos="284"/>
        </w:tabs>
        <w:ind w:left="284" w:hanging="284"/>
        <w:rPr>
          <w:rFonts w:ascii="Arial" w:hAnsi="Arial" w:cs="Arial"/>
          <w:sz w:val="18"/>
          <w:szCs w:val="18"/>
        </w:rPr>
      </w:pPr>
      <w:r w:rsidRPr="000B28F5">
        <w:rPr>
          <w:rFonts w:ascii="Arial" w:hAnsi="Arial" w:cs="Arial"/>
          <w:sz w:val="18"/>
          <w:szCs w:val="18"/>
        </w:rPr>
        <w:t xml:space="preserve">Gopnik, A. (2012). Scientific </w:t>
      </w:r>
      <w:r w:rsidR="000D1367">
        <w:rPr>
          <w:rFonts w:ascii="Arial" w:hAnsi="Arial" w:cs="Arial"/>
          <w:sz w:val="18"/>
          <w:szCs w:val="18"/>
        </w:rPr>
        <w:t>t</w:t>
      </w:r>
      <w:r w:rsidRPr="000B28F5">
        <w:rPr>
          <w:rFonts w:ascii="Arial" w:hAnsi="Arial" w:cs="Arial"/>
          <w:sz w:val="18"/>
          <w:szCs w:val="18"/>
        </w:rPr>
        <w:t xml:space="preserve">hinking in </w:t>
      </w:r>
      <w:r w:rsidR="000D1367">
        <w:rPr>
          <w:rFonts w:ascii="Arial" w:hAnsi="Arial" w:cs="Arial"/>
          <w:sz w:val="18"/>
          <w:szCs w:val="18"/>
        </w:rPr>
        <w:t>y</w:t>
      </w:r>
      <w:r w:rsidRPr="000B28F5">
        <w:rPr>
          <w:rFonts w:ascii="Arial" w:hAnsi="Arial" w:cs="Arial"/>
          <w:sz w:val="18"/>
          <w:szCs w:val="18"/>
        </w:rPr>
        <w:t xml:space="preserve">oung </w:t>
      </w:r>
      <w:r w:rsidR="000D1367">
        <w:rPr>
          <w:rFonts w:ascii="Arial" w:hAnsi="Arial" w:cs="Arial"/>
          <w:sz w:val="18"/>
          <w:szCs w:val="18"/>
        </w:rPr>
        <w:t>c</w:t>
      </w:r>
      <w:r w:rsidRPr="000B28F5">
        <w:rPr>
          <w:rFonts w:ascii="Arial" w:hAnsi="Arial" w:cs="Arial"/>
          <w:sz w:val="18"/>
          <w:szCs w:val="18"/>
        </w:rPr>
        <w:t xml:space="preserve">hildren: Theoretical </w:t>
      </w:r>
      <w:r w:rsidR="000D1367">
        <w:rPr>
          <w:rFonts w:ascii="Arial" w:hAnsi="Arial" w:cs="Arial"/>
          <w:sz w:val="18"/>
          <w:szCs w:val="18"/>
        </w:rPr>
        <w:t>a</w:t>
      </w:r>
      <w:r w:rsidRPr="000B28F5">
        <w:rPr>
          <w:rFonts w:ascii="Arial" w:hAnsi="Arial" w:cs="Arial"/>
          <w:sz w:val="18"/>
          <w:szCs w:val="18"/>
        </w:rPr>
        <w:t xml:space="preserve">dvances, </w:t>
      </w:r>
      <w:r w:rsidR="000D1367">
        <w:rPr>
          <w:rFonts w:ascii="Arial" w:hAnsi="Arial" w:cs="Arial"/>
          <w:sz w:val="18"/>
          <w:szCs w:val="18"/>
        </w:rPr>
        <w:t>e</w:t>
      </w:r>
      <w:r w:rsidRPr="000B28F5">
        <w:rPr>
          <w:rFonts w:ascii="Arial" w:hAnsi="Arial" w:cs="Arial"/>
          <w:sz w:val="18"/>
          <w:szCs w:val="18"/>
        </w:rPr>
        <w:t xml:space="preserve">mpirical </w:t>
      </w:r>
      <w:r w:rsidR="000D1367">
        <w:rPr>
          <w:rFonts w:ascii="Arial" w:hAnsi="Arial" w:cs="Arial"/>
          <w:sz w:val="18"/>
          <w:szCs w:val="18"/>
        </w:rPr>
        <w:t>r</w:t>
      </w:r>
      <w:r w:rsidRPr="000B28F5">
        <w:rPr>
          <w:rFonts w:ascii="Arial" w:hAnsi="Arial" w:cs="Arial"/>
          <w:sz w:val="18"/>
          <w:szCs w:val="18"/>
        </w:rPr>
        <w:t xml:space="preserve">esearch, and </w:t>
      </w:r>
      <w:r w:rsidR="000D1367">
        <w:rPr>
          <w:rFonts w:ascii="Arial" w:hAnsi="Arial" w:cs="Arial"/>
          <w:sz w:val="18"/>
          <w:szCs w:val="18"/>
        </w:rPr>
        <w:t>p</w:t>
      </w:r>
      <w:r w:rsidRPr="000B28F5">
        <w:rPr>
          <w:rFonts w:ascii="Arial" w:hAnsi="Arial" w:cs="Arial"/>
          <w:sz w:val="18"/>
          <w:szCs w:val="18"/>
        </w:rPr>
        <w:t xml:space="preserve">olicy </w:t>
      </w:r>
      <w:r w:rsidR="000D1367">
        <w:rPr>
          <w:rFonts w:ascii="Arial" w:hAnsi="Arial" w:cs="Arial"/>
          <w:sz w:val="18"/>
          <w:szCs w:val="18"/>
        </w:rPr>
        <w:t>i</w:t>
      </w:r>
      <w:r w:rsidRPr="000B28F5">
        <w:rPr>
          <w:rFonts w:ascii="Arial" w:hAnsi="Arial" w:cs="Arial"/>
          <w:sz w:val="18"/>
          <w:szCs w:val="18"/>
        </w:rPr>
        <w:t xml:space="preserve">mplications. </w:t>
      </w:r>
      <w:r w:rsidRPr="000B28F5">
        <w:rPr>
          <w:rFonts w:ascii="Arial" w:hAnsi="Arial" w:cs="Arial"/>
          <w:i/>
          <w:sz w:val="18"/>
          <w:szCs w:val="18"/>
        </w:rPr>
        <w:t>Science</w:t>
      </w:r>
      <w:r w:rsidRPr="000B28F5">
        <w:rPr>
          <w:rFonts w:ascii="Arial" w:hAnsi="Arial" w:cs="Arial"/>
          <w:sz w:val="18"/>
          <w:szCs w:val="18"/>
        </w:rPr>
        <w:t>, 337, 1623-1627.</w:t>
      </w:r>
    </w:p>
    <w:p w:rsidR="00122118" w:rsidRPr="000D1367" w:rsidRDefault="00620C47" w:rsidP="0040451B">
      <w:pPr>
        <w:tabs>
          <w:tab w:val="left" w:pos="284"/>
        </w:tabs>
        <w:ind w:left="284" w:hanging="284"/>
        <w:rPr>
          <w:rFonts w:ascii="Arial" w:hAnsi="Arial" w:cs="Arial"/>
          <w:sz w:val="18"/>
          <w:szCs w:val="18"/>
        </w:rPr>
      </w:pPr>
      <w:r w:rsidRPr="000B28F5">
        <w:rPr>
          <w:rFonts w:ascii="Arial" w:hAnsi="Arial" w:cs="Arial"/>
          <w:sz w:val="18"/>
          <w:szCs w:val="18"/>
        </w:rPr>
        <w:t xml:space="preserve">Hodson, D. (1993). Re-thinking </w:t>
      </w:r>
      <w:r w:rsidR="000D1367">
        <w:rPr>
          <w:rFonts w:ascii="Arial" w:hAnsi="Arial" w:cs="Arial"/>
          <w:sz w:val="18"/>
          <w:szCs w:val="18"/>
        </w:rPr>
        <w:t>o</w:t>
      </w:r>
      <w:r w:rsidRPr="000B28F5">
        <w:rPr>
          <w:rFonts w:ascii="Arial" w:hAnsi="Arial" w:cs="Arial"/>
          <w:sz w:val="18"/>
          <w:szCs w:val="18"/>
        </w:rPr>
        <w:t xml:space="preserve">ld </w:t>
      </w:r>
      <w:r w:rsidR="000D1367">
        <w:rPr>
          <w:rFonts w:ascii="Arial" w:hAnsi="Arial" w:cs="Arial"/>
          <w:sz w:val="18"/>
          <w:szCs w:val="18"/>
        </w:rPr>
        <w:t>w</w:t>
      </w:r>
      <w:r w:rsidRPr="000B28F5">
        <w:rPr>
          <w:rFonts w:ascii="Arial" w:hAnsi="Arial" w:cs="Arial"/>
          <w:sz w:val="18"/>
          <w:szCs w:val="18"/>
        </w:rPr>
        <w:t xml:space="preserve">ays: Towards </w:t>
      </w:r>
      <w:r w:rsidR="000D1367">
        <w:rPr>
          <w:rFonts w:ascii="Arial" w:hAnsi="Arial" w:cs="Arial"/>
          <w:sz w:val="18"/>
          <w:szCs w:val="18"/>
        </w:rPr>
        <w:t>a</w:t>
      </w:r>
      <w:r w:rsidRPr="000B28F5">
        <w:rPr>
          <w:rFonts w:ascii="Arial" w:hAnsi="Arial" w:cs="Arial"/>
          <w:sz w:val="18"/>
          <w:szCs w:val="18"/>
        </w:rPr>
        <w:t xml:space="preserve"> </w:t>
      </w:r>
      <w:r w:rsidR="000D1367">
        <w:rPr>
          <w:rFonts w:ascii="Arial" w:hAnsi="Arial" w:cs="Arial"/>
          <w:sz w:val="18"/>
          <w:szCs w:val="18"/>
        </w:rPr>
        <w:t>m</w:t>
      </w:r>
      <w:r w:rsidRPr="000B28F5">
        <w:rPr>
          <w:rFonts w:ascii="Arial" w:hAnsi="Arial" w:cs="Arial"/>
          <w:sz w:val="18"/>
          <w:szCs w:val="18"/>
        </w:rPr>
        <w:t xml:space="preserve">ore </w:t>
      </w:r>
      <w:r w:rsidR="000D1367">
        <w:rPr>
          <w:rFonts w:ascii="Arial" w:hAnsi="Arial" w:cs="Arial"/>
          <w:sz w:val="18"/>
          <w:szCs w:val="18"/>
        </w:rPr>
        <w:t>c</w:t>
      </w:r>
      <w:r w:rsidRPr="000B28F5">
        <w:rPr>
          <w:rFonts w:ascii="Arial" w:hAnsi="Arial" w:cs="Arial"/>
          <w:sz w:val="18"/>
          <w:szCs w:val="18"/>
        </w:rPr>
        <w:t xml:space="preserve">ritical </w:t>
      </w:r>
      <w:r w:rsidR="000D1367">
        <w:rPr>
          <w:rFonts w:ascii="Arial" w:hAnsi="Arial" w:cs="Arial"/>
          <w:sz w:val="18"/>
          <w:szCs w:val="18"/>
        </w:rPr>
        <w:t>a</w:t>
      </w:r>
      <w:r w:rsidRPr="000B28F5">
        <w:rPr>
          <w:rFonts w:ascii="Arial" w:hAnsi="Arial" w:cs="Arial"/>
          <w:sz w:val="18"/>
          <w:szCs w:val="18"/>
        </w:rPr>
        <w:t xml:space="preserve">pproach </w:t>
      </w:r>
      <w:r w:rsidR="000D1367">
        <w:rPr>
          <w:rFonts w:ascii="Arial" w:hAnsi="Arial" w:cs="Arial"/>
          <w:sz w:val="18"/>
          <w:szCs w:val="18"/>
        </w:rPr>
        <w:t>t</w:t>
      </w:r>
      <w:r w:rsidRPr="000B28F5">
        <w:rPr>
          <w:rFonts w:ascii="Arial" w:hAnsi="Arial" w:cs="Arial"/>
          <w:sz w:val="18"/>
          <w:szCs w:val="18"/>
        </w:rPr>
        <w:t xml:space="preserve">o </w:t>
      </w:r>
      <w:r w:rsidR="000D1367">
        <w:rPr>
          <w:rFonts w:ascii="Arial" w:hAnsi="Arial" w:cs="Arial"/>
          <w:sz w:val="18"/>
          <w:szCs w:val="18"/>
        </w:rPr>
        <w:t>p</w:t>
      </w:r>
      <w:r w:rsidRPr="000B28F5">
        <w:rPr>
          <w:rFonts w:ascii="Arial" w:hAnsi="Arial" w:cs="Arial"/>
          <w:sz w:val="18"/>
          <w:szCs w:val="18"/>
        </w:rPr>
        <w:t xml:space="preserve">ractical </w:t>
      </w:r>
      <w:r w:rsidR="000D1367">
        <w:rPr>
          <w:rFonts w:ascii="Arial" w:hAnsi="Arial" w:cs="Arial"/>
          <w:sz w:val="18"/>
          <w:szCs w:val="18"/>
        </w:rPr>
        <w:t>w</w:t>
      </w:r>
      <w:r w:rsidRPr="000B28F5">
        <w:rPr>
          <w:rFonts w:ascii="Arial" w:hAnsi="Arial" w:cs="Arial"/>
          <w:sz w:val="18"/>
          <w:szCs w:val="18"/>
        </w:rPr>
        <w:t xml:space="preserve">ork In </w:t>
      </w:r>
      <w:r w:rsidR="000D1367">
        <w:rPr>
          <w:rFonts w:ascii="Arial" w:hAnsi="Arial" w:cs="Arial"/>
          <w:sz w:val="18"/>
          <w:szCs w:val="18"/>
        </w:rPr>
        <w:t>s</w:t>
      </w:r>
      <w:r w:rsidRPr="000B28F5">
        <w:rPr>
          <w:rFonts w:ascii="Arial" w:hAnsi="Arial" w:cs="Arial"/>
          <w:sz w:val="18"/>
          <w:szCs w:val="18"/>
        </w:rPr>
        <w:t xml:space="preserve">chool </w:t>
      </w:r>
      <w:r w:rsidR="000D1367">
        <w:rPr>
          <w:rFonts w:ascii="Arial" w:hAnsi="Arial" w:cs="Arial"/>
          <w:sz w:val="18"/>
          <w:szCs w:val="18"/>
        </w:rPr>
        <w:t>s</w:t>
      </w:r>
      <w:r w:rsidRPr="000B28F5">
        <w:rPr>
          <w:rFonts w:ascii="Arial" w:hAnsi="Arial" w:cs="Arial"/>
          <w:sz w:val="18"/>
          <w:szCs w:val="18"/>
        </w:rPr>
        <w:t xml:space="preserve">cience. </w:t>
      </w:r>
      <w:r w:rsidRPr="000B28F5">
        <w:rPr>
          <w:rFonts w:ascii="Arial" w:hAnsi="Arial" w:cs="Arial"/>
          <w:i/>
          <w:sz w:val="18"/>
          <w:szCs w:val="18"/>
        </w:rPr>
        <w:t>Studies in Science Education, 22</w:t>
      </w:r>
      <w:r w:rsidR="005E7899">
        <w:rPr>
          <w:rFonts w:ascii="Arial" w:hAnsi="Arial" w:cs="Arial"/>
          <w:sz w:val="18"/>
          <w:szCs w:val="18"/>
        </w:rPr>
        <w:t>(</w:t>
      </w:r>
      <w:r w:rsidRPr="000D1367">
        <w:rPr>
          <w:rFonts w:ascii="Arial" w:hAnsi="Arial" w:cs="Arial"/>
          <w:sz w:val="18"/>
          <w:szCs w:val="18"/>
        </w:rPr>
        <w:t>1</w:t>
      </w:r>
      <w:r w:rsidR="005E7899">
        <w:rPr>
          <w:rFonts w:ascii="Arial" w:hAnsi="Arial" w:cs="Arial"/>
          <w:sz w:val="18"/>
          <w:szCs w:val="18"/>
        </w:rPr>
        <w:t>)</w:t>
      </w:r>
      <w:r w:rsidRPr="000D1367">
        <w:rPr>
          <w:rFonts w:ascii="Arial" w:hAnsi="Arial" w:cs="Arial"/>
          <w:sz w:val="18"/>
          <w:szCs w:val="18"/>
        </w:rPr>
        <w:t>, 85-142.</w:t>
      </w:r>
    </w:p>
    <w:p w:rsidR="00507D25" w:rsidRPr="000B28F5" w:rsidRDefault="00122118" w:rsidP="0040451B">
      <w:pPr>
        <w:pStyle w:val="Heading2"/>
        <w:tabs>
          <w:tab w:val="left" w:pos="284"/>
        </w:tabs>
        <w:spacing w:after="0" w:afterAutospacing="0"/>
        <w:ind w:left="284" w:hanging="284"/>
        <w:rPr>
          <w:rFonts w:ascii="Arial" w:hAnsi="Arial" w:cs="Arial"/>
          <w:b w:val="0"/>
          <w:sz w:val="18"/>
          <w:szCs w:val="18"/>
        </w:rPr>
      </w:pPr>
      <w:r w:rsidRPr="000B28F5">
        <w:rPr>
          <w:rFonts w:ascii="Arial" w:hAnsi="Arial" w:cs="Arial"/>
          <w:b w:val="0"/>
          <w:sz w:val="18"/>
          <w:szCs w:val="18"/>
        </w:rPr>
        <w:t>Keogh, B., &amp; Naylor, S. (1996).</w:t>
      </w:r>
      <w:r w:rsidRPr="000B28F5">
        <w:rPr>
          <w:rFonts w:ascii="Arial" w:hAnsi="Arial" w:cs="Arial"/>
          <w:sz w:val="18"/>
          <w:szCs w:val="18"/>
        </w:rPr>
        <w:t xml:space="preserve"> </w:t>
      </w:r>
      <w:r w:rsidR="00507D25" w:rsidRPr="000B28F5">
        <w:rPr>
          <w:rFonts w:ascii="Arial" w:hAnsi="Arial" w:cs="Arial"/>
          <w:b w:val="0"/>
          <w:sz w:val="18"/>
          <w:szCs w:val="18"/>
        </w:rPr>
        <w:t xml:space="preserve">Teaching and learning in science: </w:t>
      </w:r>
      <w:r w:rsidR="005E7899">
        <w:rPr>
          <w:rFonts w:ascii="Arial" w:hAnsi="Arial" w:cs="Arial"/>
          <w:b w:val="0"/>
          <w:sz w:val="18"/>
          <w:szCs w:val="18"/>
        </w:rPr>
        <w:t>A</w:t>
      </w:r>
      <w:r w:rsidR="00507D25" w:rsidRPr="000B28F5">
        <w:rPr>
          <w:rFonts w:ascii="Arial" w:hAnsi="Arial" w:cs="Arial"/>
          <w:b w:val="0"/>
          <w:sz w:val="18"/>
          <w:szCs w:val="18"/>
        </w:rPr>
        <w:t xml:space="preserve"> new perspective</w:t>
      </w:r>
      <w:r w:rsidRPr="000B28F5">
        <w:rPr>
          <w:rFonts w:ascii="Arial" w:hAnsi="Arial" w:cs="Arial"/>
          <w:b w:val="0"/>
          <w:sz w:val="18"/>
          <w:szCs w:val="18"/>
        </w:rPr>
        <w:t xml:space="preserve">. </w:t>
      </w:r>
      <w:r w:rsidR="00507D25" w:rsidRPr="000B28F5">
        <w:rPr>
          <w:rFonts w:ascii="Arial" w:hAnsi="Arial" w:cs="Arial"/>
          <w:b w:val="0"/>
          <w:sz w:val="18"/>
          <w:szCs w:val="18"/>
        </w:rPr>
        <w:t>Manchester Metropolitan University</w:t>
      </w:r>
      <w:r w:rsidRPr="000B28F5">
        <w:rPr>
          <w:rFonts w:ascii="Arial" w:hAnsi="Arial" w:cs="Arial"/>
          <w:b w:val="0"/>
          <w:sz w:val="18"/>
          <w:szCs w:val="18"/>
        </w:rPr>
        <w:t xml:space="preserve">. </w:t>
      </w:r>
      <w:r w:rsidR="005E7899">
        <w:rPr>
          <w:rFonts w:ascii="Arial" w:hAnsi="Arial" w:cs="Arial"/>
          <w:b w:val="0"/>
          <w:sz w:val="18"/>
          <w:szCs w:val="18"/>
        </w:rPr>
        <w:t xml:space="preserve">Paper gepresenteerd op de </w:t>
      </w:r>
      <w:r w:rsidR="00507D25" w:rsidRPr="000B28F5">
        <w:rPr>
          <w:rFonts w:ascii="Arial" w:hAnsi="Arial" w:cs="Arial"/>
          <w:b w:val="0"/>
          <w:sz w:val="18"/>
          <w:szCs w:val="18"/>
        </w:rPr>
        <w:t>BERA Conference, Lancaster</w:t>
      </w:r>
      <w:r w:rsidRPr="000B28F5">
        <w:rPr>
          <w:rFonts w:ascii="Arial" w:hAnsi="Arial" w:cs="Arial"/>
          <w:sz w:val="18"/>
          <w:szCs w:val="18"/>
        </w:rPr>
        <w:t>.</w:t>
      </w:r>
    </w:p>
    <w:p w:rsidR="002244B3" w:rsidRPr="000B28F5"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 xml:space="preserve">Keogh, B., &amp; Naylor, S. (1998). Teaching and learning in science using concept cartoons. </w:t>
      </w:r>
      <w:r w:rsidRPr="000B28F5">
        <w:rPr>
          <w:rFonts w:ascii="Arial" w:hAnsi="Arial" w:cs="Arial"/>
          <w:i/>
          <w:sz w:val="18"/>
          <w:szCs w:val="18"/>
        </w:rPr>
        <w:t>Primary Science Review</w:t>
      </w:r>
      <w:r w:rsidRPr="000B28F5">
        <w:rPr>
          <w:rFonts w:ascii="Arial" w:hAnsi="Arial" w:cs="Arial"/>
          <w:sz w:val="18"/>
          <w:szCs w:val="18"/>
        </w:rPr>
        <w:t xml:space="preserve">, </w:t>
      </w:r>
      <w:r w:rsidRPr="005E7899">
        <w:rPr>
          <w:rFonts w:ascii="Arial" w:hAnsi="Arial" w:cs="Arial"/>
          <w:i/>
          <w:sz w:val="18"/>
          <w:szCs w:val="18"/>
        </w:rPr>
        <w:t>51</w:t>
      </w:r>
      <w:r w:rsidRPr="000B28F5">
        <w:rPr>
          <w:rFonts w:ascii="Arial" w:hAnsi="Arial" w:cs="Arial"/>
          <w:sz w:val="18"/>
          <w:szCs w:val="18"/>
        </w:rPr>
        <w:t>, 14–16.</w:t>
      </w:r>
    </w:p>
    <w:p w:rsidR="002244B3" w:rsidRPr="000B28F5"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 xml:space="preserve">Keogh, B., </w:t>
      </w:r>
      <w:r w:rsidR="005E7899">
        <w:rPr>
          <w:rFonts w:ascii="Arial" w:hAnsi="Arial" w:cs="Arial"/>
          <w:sz w:val="18"/>
          <w:szCs w:val="18"/>
        </w:rPr>
        <w:t xml:space="preserve">&amp; </w:t>
      </w:r>
      <w:r w:rsidRPr="000B28F5">
        <w:rPr>
          <w:rFonts w:ascii="Arial" w:hAnsi="Arial" w:cs="Arial"/>
          <w:sz w:val="18"/>
          <w:szCs w:val="18"/>
        </w:rPr>
        <w:t xml:space="preserve">Naylor, S. (1999). Concept cartoons, teaching and learning in science: </w:t>
      </w:r>
      <w:r w:rsidR="005E7899">
        <w:rPr>
          <w:rFonts w:ascii="Arial" w:hAnsi="Arial" w:cs="Arial"/>
          <w:sz w:val="18"/>
          <w:szCs w:val="18"/>
        </w:rPr>
        <w:t>A</w:t>
      </w:r>
      <w:r w:rsidRPr="000B28F5">
        <w:rPr>
          <w:rFonts w:ascii="Arial" w:hAnsi="Arial" w:cs="Arial"/>
          <w:sz w:val="18"/>
          <w:szCs w:val="18"/>
        </w:rPr>
        <w:t xml:space="preserve">n evaluation. </w:t>
      </w:r>
      <w:r w:rsidRPr="000B28F5">
        <w:rPr>
          <w:rFonts w:ascii="Arial" w:hAnsi="Arial" w:cs="Arial"/>
          <w:i/>
          <w:sz w:val="18"/>
          <w:szCs w:val="18"/>
        </w:rPr>
        <w:t>International Journal of Science Education</w:t>
      </w:r>
      <w:r w:rsidRPr="000B28F5">
        <w:rPr>
          <w:rFonts w:ascii="Arial" w:hAnsi="Arial" w:cs="Arial"/>
          <w:sz w:val="18"/>
          <w:szCs w:val="18"/>
        </w:rPr>
        <w:t xml:space="preserve">, </w:t>
      </w:r>
      <w:r w:rsidRPr="005E7899">
        <w:rPr>
          <w:rFonts w:ascii="Arial" w:hAnsi="Arial" w:cs="Arial"/>
          <w:i/>
          <w:sz w:val="18"/>
          <w:szCs w:val="18"/>
        </w:rPr>
        <w:t>21</w:t>
      </w:r>
      <w:r w:rsidRPr="000B28F5">
        <w:rPr>
          <w:rFonts w:ascii="Arial" w:hAnsi="Arial" w:cs="Arial"/>
          <w:sz w:val="18"/>
          <w:szCs w:val="18"/>
        </w:rPr>
        <w:t>(4), 431-446.</w:t>
      </w:r>
    </w:p>
    <w:p w:rsidR="00DE44AB" w:rsidRPr="000B28F5" w:rsidRDefault="00DE44AB" w:rsidP="0040451B">
      <w:pPr>
        <w:tabs>
          <w:tab w:val="left" w:pos="284"/>
        </w:tabs>
        <w:ind w:left="284" w:hanging="284"/>
        <w:rPr>
          <w:rFonts w:ascii="Arial" w:hAnsi="Arial" w:cs="Arial"/>
          <w:sz w:val="18"/>
          <w:szCs w:val="18"/>
        </w:rPr>
      </w:pPr>
      <w:r w:rsidRPr="000B28F5">
        <w:rPr>
          <w:rFonts w:ascii="Arial" w:hAnsi="Arial" w:cs="Arial"/>
          <w:sz w:val="18"/>
          <w:szCs w:val="18"/>
        </w:rPr>
        <w:t xml:space="preserve">Klentschy, M.P. (2008). Using </w:t>
      </w:r>
      <w:r w:rsidR="005E7899">
        <w:rPr>
          <w:rFonts w:ascii="Arial" w:hAnsi="Arial" w:cs="Arial"/>
          <w:sz w:val="18"/>
          <w:szCs w:val="18"/>
        </w:rPr>
        <w:t>s</w:t>
      </w:r>
      <w:r w:rsidRPr="000B28F5">
        <w:rPr>
          <w:rFonts w:ascii="Arial" w:hAnsi="Arial" w:cs="Arial"/>
          <w:sz w:val="18"/>
          <w:szCs w:val="18"/>
        </w:rPr>
        <w:t xml:space="preserve">cience notebooks in </w:t>
      </w:r>
      <w:r w:rsidR="005E7899">
        <w:rPr>
          <w:rFonts w:ascii="Arial" w:hAnsi="Arial" w:cs="Arial"/>
          <w:sz w:val="18"/>
          <w:szCs w:val="18"/>
        </w:rPr>
        <w:t>e</w:t>
      </w:r>
      <w:r w:rsidRPr="000B28F5">
        <w:rPr>
          <w:rFonts w:ascii="Arial" w:hAnsi="Arial" w:cs="Arial"/>
          <w:sz w:val="18"/>
          <w:szCs w:val="18"/>
        </w:rPr>
        <w:t xml:space="preserve">lementary </w:t>
      </w:r>
      <w:r w:rsidR="005E7899">
        <w:rPr>
          <w:rFonts w:ascii="Arial" w:hAnsi="Arial" w:cs="Arial"/>
          <w:sz w:val="18"/>
          <w:szCs w:val="18"/>
        </w:rPr>
        <w:t>c</w:t>
      </w:r>
      <w:r w:rsidRPr="000B28F5">
        <w:rPr>
          <w:rFonts w:ascii="Arial" w:hAnsi="Arial" w:cs="Arial"/>
          <w:sz w:val="18"/>
          <w:szCs w:val="18"/>
        </w:rPr>
        <w:t>lassrooms. Washington</w:t>
      </w:r>
      <w:r w:rsidR="005E7899">
        <w:rPr>
          <w:rFonts w:ascii="Arial" w:hAnsi="Arial" w:cs="Arial"/>
          <w:sz w:val="18"/>
          <w:szCs w:val="18"/>
        </w:rPr>
        <w:t>, DC</w:t>
      </w:r>
      <w:r w:rsidRPr="000B28F5">
        <w:rPr>
          <w:rFonts w:ascii="Arial" w:hAnsi="Arial" w:cs="Arial"/>
          <w:sz w:val="18"/>
          <w:szCs w:val="18"/>
        </w:rPr>
        <w:t>: NSTA Press.</w:t>
      </w:r>
    </w:p>
    <w:p w:rsidR="00CF7D77" w:rsidRPr="00E43209" w:rsidRDefault="00CF7D77" w:rsidP="0040451B">
      <w:pPr>
        <w:tabs>
          <w:tab w:val="left" w:pos="284"/>
        </w:tabs>
        <w:ind w:left="284" w:hanging="284"/>
        <w:rPr>
          <w:rFonts w:ascii="Arial" w:hAnsi="Arial" w:cs="Arial"/>
          <w:b/>
          <w:bCs/>
          <w:sz w:val="18"/>
          <w:szCs w:val="18"/>
          <w:lang w:val="en-GB"/>
        </w:rPr>
      </w:pPr>
      <w:r w:rsidRPr="0071433E">
        <w:rPr>
          <w:rFonts w:ascii="Arial" w:hAnsi="Arial" w:cs="Arial"/>
          <w:bCs/>
          <w:sz w:val="18"/>
          <w:szCs w:val="18"/>
          <w:lang w:val="es-ES"/>
        </w:rPr>
        <w:t>Klentschy, M.</w:t>
      </w:r>
      <w:r w:rsidR="005E7899" w:rsidRPr="0071433E">
        <w:rPr>
          <w:rFonts w:ascii="Arial" w:hAnsi="Arial" w:cs="Arial"/>
          <w:bCs/>
          <w:sz w:val="18"/>
          <w:szCs w:val="18"/>
          <w:lang w:val="es-ES"/>
        </w:rPr>
        <w:t>, &amp;</w:t>
      </w:r>
      <w:r w:rsidRPr="0071433E">
        <w:rPr>
          <w:rFonts w:ascii="Arial" w:hAnsi="Arial" w:cs="Arial"/>
          <w:bCs/>
          <w:sz w:val="18"/>
          <w:szCs w:val="18"/>
          <w:lang w:val="es-ES"/>
        </w:rPr>
        <w:t xml:space="preserve"> Molina-De La Torre, E. (2004). </w:t>
      </w:r>
      <w:r w:rsidRPr="000B28F5">
        <w:rPr>
          <w:rFonts w:ascii="Arial" w:hAnsi="Arial" w:cs="Arial"/>
          <w:bCs/>
          <w:sz w:val="18"/>
          <w:szCs w:val="18"/>
          <w:lang w:val="en-GB"/>
        </w:rPr>
        <w:t>Students’ science notebooks and the inquiry process. In: E.W. Saul (</w:t>
      </w:r>
      <w:r w:rsidR="005E7899">
        <w:rPr>
          <w:rFonts w:ascii="Arial" w:hAnsi="Arial" w:cs="Arial"/>
          <w:bCs/>
          <w:sz w:val="18"/>
          <w:szCs w:val="18"/>
          <w:lang w:val="en-GB"/>
        </w:rPr>
        <w:t>E</w:t>
      </w:r>
      <w:r w:rsidRPr="000B28F5">
        <w:rPr>
          <w:rFonts w:ascii="Arial" w:hAnsi="Arial" w:cs="Arial"/>
          <w:bCs/>
          <w:sz w:val="18"/>
          <w:szCs w:val="18"/>
          <w:lang w:val="en-GB"/>
        </w:rPr>
        <w:t xml:space="preserve">d.), </w:t>
      </w:r>
      <w:r w:rsidRPr="005E7899">
        <w:rPr>
          <w:rFonts w:ascii="Arial" w:hAnsi="Arial" w:cs="Arial"/>
          <w:bCs/>
          <w:i/>
          <w:sz w:val="18"/>
          <w:szCs w:val="18"/>
          <w:lang w:val="en-GB"/>
        </w:rPr>
        <w:t xml:space="preserve">Crossing </w:t>
      </w:r>
      <w:r w:rsidR="005E7899" w:rsidRPr="005E7899">
        <w:rPr>
          <w:rFonts w:ascii="Arial" w:hAnsi="Arial" w:cs="Arial"/>
          <w:bCs/>
          <w:i/>
          <w:sz w:val="18"/>
          <w:szCs w:val="18"/>
          <w:lang w:val="en-GB"/>
        </w:rPr>
        <w:t>b</w:t>
      </w:r>
      <w:r w:rsidRPr="005E7899">
        <w:rPr>
          <w:rFonts w:ascii="Arial" w:hAnsi="Arial" w:cs="Arial"/>
          <w:bCs/>
          <w:i/>
          <w:sz w:val="18"/>
          <w:szCs w:val="18"/>
          <w:lang w:val="en-GB"/>
        </w:rPr>
        <w:t xml:space="preserve">orders in </w:t>
      </w:r>
      <w:r w:rsidR="005E7899" w:rsidRPr="005E7899">
        <w:rPr>
          <w:rFonts w:ascii="Arial" w:hAnsi="Arial" w:cs="Arial"/>
          <w:bCs/>
          <w:i/>
          <w:sz w:val="18"/>
          <w:szCs w:val="18"/>
          <w:lang w:val="en-GB"/>
        </w:rPr>
        <w:t>l</w:t>
      </w:r>
      <w:r w:rsidRPr="005E7899">
        <w:rPr>
          <w:rFonts w:ascii="Arial" w:hAnsi="Arial" w:cs="Arial"/>
          <w:bCs/>
          <w:i/>
          <w:sz w:val="18"/>
          <w:szCs w:val="18"/>
          <w:lang w:val="en-GB"/>
        </w:rPr>
        <w:t xml:space="preserve">iteracy and </w:t>
      </w:r>
      <w:r w:rsidR="005E7899" w:rsidRPr="005E7899">
        <w:rPr>
          <w:rFonts w:ascii="Arial" w:hAnsi="Arial" w:cs="Arial"/>
          <w:bCs/>
          <w:i/>
          <w:sz w:val="18"/>
          <w:szCs w:val="18"/>
          <w:lang w:val="en-GB"/>
        </w:rPr>
        <w:t>s</w:t>
      </w:r>
      <w:r w:rsidRPr="005E7899">
        <w:rPr>
          <w:rFonts w:ascii="Arial" w:hAnsi="Arial" w:cs="Arial"/>
          <w:bCs/>
          <w:i/>
          <w:sz w:val="18"/>
          <w:szCs w:val="18"/>
          <w:lang w:val="en-GB"/>
        </w:rPr>
        <w:t xml:space="preserve">cience </w:t>
      </w:r>
      <w:r w:rsidR="005E7899" w:rsidRPr="005E7899">
        <w:rPr>
          <w:rFonts w:ascii="Arial" w:hAnsi="Arial" w:cs="Arial"/>
          <w:bCs/>
          <w:i/>
          <w:sz w:val="18"/>
          <w:szCs w:val="18"/>
          <w:lang w:val="en-GB"/>
        </w:rPr>
        <w:t>i</w:t>
      </w:r>
      <w:r w:rsidRPr="005E7899">
        <w:rPr>
          <w:rFonts w:ascii="Arial" w:hAnsi="Arial" w:cs="Arial"/>
          <w:bCs/>
          <w:i/>
          <w:sz w:val="18"/>
          <w:szCs w:val="18"/>
          <w:lang w:val="en-GB"/>
        </w:rPr>
        <w:t xml:space="preserve">nstruction: Perspectives on </w:t>
      </w:r>
      <w:r w:rsidR="005E7899" w:rsidRPr="005E7899">
        <w:rPr>
          <w:rFonts w:ascii="Arial" w:hAnsi="Arial" w:cs="Arial"/>
          <w:bCs/>
          <w:i/>
          <w:sz w:val="18"/>
          <w:szCs w:val="18"/>
          <w:lang w:val="en-GB"/>
        </w:rPr>
        <w:t>t</w:t>
      </w:r>
      <w:r w:rsidRPr="005E7899">
        <w:rPr>
          <w:rFonts w:ascii="Arial" w:hAnsi="Arial" w:cs="Arial"/>
          <w:bCs/>
          <w:i/>
          <w:sz w:val="18"/>
          <w:szCs w:val="18"/>
          <w:lang w:val="en-GB"/>
        </w:rPr>
        <w:t xml:space="preserve">heory and </w:t>
      </w:r>
      <w:r w:rsidR="005E7899" w:rsidRPr="005E7899">
        <w:rPr>
          <w:rFonts w:ascii="Arial" w:hAnsi="Arial" w:cs="Arial"/>
          <w:bCs/>
          <w:i/>
          <w:sz w:val="18"/>
          <w:szCs w:val="18"/>
          <w:lang w:val="en-GB"/>
        </w:rPr>
        <w:t>p</w:t>
      </w:r>
      <w:r w:rsidRPr="005E7899">
        <w:rPr>
          <w:rFonts w:ascii="Arial" w:hAnsi="Arial" w:cs="Arial"/>
          <w:bCs/>
          <w:i/>
          <w:sz w:val="18"/>
          <w:szCs w:val="18"/>
          <w:lang w:val="en-GB"/>
        </w:rPr>
        <w:t>ractice</w:t>
      </w:r>
      <w:r w:rsidRPr="000B28F5">
        <w:rPr>
          <w:rFonts w:ascii="Arial" w:hAnsi="Arial" w:cs="Arial"/>
          <w:bCs/>
          <w:sz w:val="18"/>
          <w:szCs w:val="18"/>
          <w:lang w:val="en-GB"/>
        </w:rPr>
        <w:t>. Arlington, VA</w:t>
      </w:r>
      <w:r w:rsidR="005E7899">
        <w:rPr>
          <w:rFonts w:ascii="Arial" w:hAnsi="Arial" w:cs="Arial"/>
          <w:bCs/>
          <w:sz w:val="18"/>
          <w:szCs w:val="18"/>
          <w:lang w:val="en-GB"/>
        </w:rPr>
        <w:t>:</w:t>
      </w:r>
      <w:r w:rsidRPr="000B28F5">
        <w:rPr>
          <w:rFonts w:ascii="Arial" w:hAnsi="Arial" w:cs="Arial"/>
          <w:bCs/>
          <w:sz w:val="18"/>
          <w:szCs w:val="18"/>
          <w:lang w:val="en-GB"/>
        </w:rPr>
        <w:t xml:space="preserve"> NSTA</w:t>
      </w:r>
      <w:r w:rsidRPr="000B28F5">
        <w:rPr>
          <w:rFonts w:ascii="Arial" w:hAnsi="Arial" w:cs="Arial"/>
          <w:b/>
          <w:bCs/>
          <w:sz w:val="18"/>
          <w:szCs w:val="18"/>
          <w:lang w:val="en-AU"/>
        </w:rPr>
        <w:t xml:space="preserve"> </w:t>
      </w:r>
      <w:r w:rsidRPr="000B28F5">
        <w:rPr>
          <w:rFonts w:ascii="Arial" w:hAnsi="Arial" w:cs="Arial"/>
          <w:bCs/>
          <w:sz w:val="18"/>
          <w:szCs w:val="18"/>
          <w:lang w:val="en-AU"/>
        </w:rPr>
        <w:t xml:space="preserve">Press. </w:t>
      </w:r>
      <w:hyperlink r:id="rId29" w:history="1">
        <w:r w:rsidRPr="00E43209">
          <w:rPr>
            <w:rFonts w:ascii="Arial" w:hAnsi="Arial" w:cs="Arial"/>
            <w:color w:val="0000FF"/>
            <w:sz w:val="18"/>
            <w:szCs w:val="18"/>
            <w:u w:val="single"/>
            <w:lang w:val="en-GB"/>
          </w:rPr>
          <w:t>http://www.aea10.k12.ia.us/vastscience/ElCentroSciNotebooks.pdf</w:t>
        </w:r>
      </w:hyperlink>
      <w:r w:rsidR="005E7899" w:rsidRPr="00E43209">
        <w:rPr>
          <w:rFonts w:ascii="Arial" w:hAnsi="Arial" w:cs="Arial"/>
          <w:bCs/>
          <w:sz w:val="18"/>
          <w:szCs w:val="18"/>
          <w:lang w:val="en-GB"/>
        </w:rPr>
        <w:t>, geraadpleegd 29 november 2008.</w:t>
      </w:r>
    </w:p>
    <w:p w:rsidR="00806AA8" w:rsidRPr="000B28F5" w:rsidRDefault="00806AA8" w:rsidP="0040451B">
      <w:pPr>
        <w:tabs>
          <w:tab w:val="left" w:pos="284"/>
        </w:tabs>
        <w:ind w:left="284" w:hanging="284"/>
        <w:rPr>
          <w:rFonts w:ascii="Arial" w:hAnsi="Arial" w:cs="Arial"/>
          <w:sz w:val="18"/>
          <w:szCs w:val="18"/>
        </w:rPr>
      </w:pPr>
      <w:r w:rsidRPr="00E43209">
        <w:rPr>
          <w:rFonts w:ascii="Arial" w:hAnsi="Arial" w:cs="Arial"/>
          <w:sz w:val="18"/>
          <w:szCs w:val="18"/>
          <w:lang w:val="en-GB"/>
        </w:rPr>
        <w:lastRenderedPageBreak/>
        <w:t xml:space="preserve">Lunetta, V.N., Hofstein, A., </w:t>
      </w:r>
      <w:r w:rsidR="005E7899" w:rsidRPr="00E43209">
        <w:rPr>
          <w:rFonts w:ascii="Arial" w:hAnsi="Arial" w:cs="Arial"/>
          <w:sz w:val="18"/>
          <w:szCs w:val="18"/>
          <w:lang w:val="en-GB"/>
        </w:rPr>
        <w:t xml:space="preserve">&amp; </w:t>
      </w:r>
      <w:r w:rsidRPr="00E43209">
        <w:rPr>
          <w:rFonts w:ascii="Arial" w:hAnsi="Arial" w:cs="Arial"/>
          <w:sz w:val="18"/>
          <w:szCs w:val="18"/>
          <w:lang w:val="en-GB"/>
        </w:rPr>
        <w:t xml:space="preserve">Clough, M.P. (2007). </w:t>
      </w:r>
      <w:r w:rsidRPr="000B28F5">
        <w:rPr>
          <w:rFonts w:ascii="Arial" w:hAnsi="Arial" w:cs="Arial"/>
          <w:sz w:val="18"/>
          <w:szCs w:val="18"/>
        </w:rPr>
        <w:t xml:space="preserve">Learning and teaching in the school science laboratory: An analysis of research and practice. In: </w:t>
      </w:r>
      <w:r w:rsidR="001B579F">
        <w:rPr>
          <w:rFonts w:ascii="Arial" w:hAnsi="Arial" w:cs="Arial"/>
          <w:sz w:val="18"/>
          <w:szCs w:val="18"/>
        </w:rPr>
        <w:t xml:space="preserve">S.K. </w:t>
      </w:r>
      <w:r w:rsidRPr="000B28F5">
        <w:rPr>
          <w:rFonts w:ascii="Arial" w:hAnsi="Arial" w:cs="Arial"/>
          <w:sz w:val="18"/>
          <w:szCs w:val="18"/>
        </w:rPr>
        <w:t>Abell</w:t>
      </w:r>
      <w:r w:rsidR="00CD4E79">
        <w:rPr>
          <w:rFonts w:ascii="Arial" w:hAnsi="Arial" w:cs="Arial"/>
          <w:sz w:val="18"/>
          <w:szCs w:val="18"/>
        </w:rPr>
        <w:t xml:space="preserve"> &amp;</w:t>
      </w:r>
      <w:r w:rsidR="005E7899">
        <w:rPr>
          <w:rFonts w:ascii="Arial" w:hAnsi="Arial" w:cs="Arial"/>
          <w:sz w:val="18"/>
          <w:szCs w:val="18"/>
        </w:rPr>
        <w:t xml:space="preserve"> </w:t>
      </w:r>
      <w:r w:rsidR="001B579F">
        <w:rPr>
          <w:rFonts w:ascii="Arial" w:hAnsi="Arial" w:cs="Arial"/>
          <w:sz w:val="18"/>
          <w:szCs w:val="18"/>
        </w:rPr>
        <w:t>N.G.</w:t>
      </w:r>
      <w:r w:rsidRPr="000B28F5">
        <w:rPr>
          <w:rFonts w:ascii="Arial" w:hAnsi="Arial" w:cs="Arial"/>
          <w:sz w:val="18"/>
          <w:szCs w:val="18"/>
        </w:rPr>
        <w:t xml:space="preserve"> Ledermann (</w:t>
      </w:r>
      <w:r w:rsidR="005E7899">
        <w:rPr>
          <w:rFonts w:ascii="Arial" w:hAnsi="Arial" w:cs="Arial"/>
          <w:sz w:val="18"/>
          <w:szCs w:val="18"/>
        </w:rPr>
        <w:t>E</w:t>
      </w:r>
      <w:r w:rsidRPr="000B28F5">
        <w:rPr>
          <w:rFonts w:ascii="Arial" w:hAnsi="Arial" w:cs="Arial"/>
          <w:sz w:val="18"/>
          <w:szCs w:val="18"/>
        </w:rPr>
        <w:t xml:space="preserve">ds), </w:t>
      </w:r>
      <w:r w:rsidRPr="005E7899">
        <w:rPr>
          <w:rFonts w:ascii="Arial" w:hAnsi="Arial" w:cs="Arial"/>
          <w:i/>
          <w:sz w:val="18"/>
          <w:szCs w:val="18"/>
        </w:rPr>
        <w:t xml:space="preserve">Handbook of </w:t>
      </w:r>
      <w:r w:rsidR="005E7899" w:rsidRPr="005E7899">
        <w:rPr>
          <w:rFonts w:ascii="Arial" w:hAnsi="Arial" w:cs="Arial"/>
          <w:i/>
          <w:sz w:val="18"/>
          <w:szCs w:val="18"/>
        </w:rPr>
        <w:t>r</w:t>
      </w:r>
      <w:r w:rsidRPr="005E7899">
        <w:rPr>
          <w:rFonts w:ascii="Arial" w:hAnsi="Arial" w:cs="Arial"/>
          <w:i/>
          <w:sz w:val="18"/>
          <w:szCs w:val="18"/>
        </w:rPr>
        <w:t xml:space="preserve">esearch on </w:t>
      </w:r>
      <w:r w:rsidR="005E7899" w:rsidRPr="005E7899">
        <w:rPr>
          <w:rFonts w:ascii="Arial" w:hAnsi="Arial" w:cs="Arial"/>
          <w:i/>
          <w:sz w:val="18"/>
          <w:szCs w:val="18"/>
        </w:rPr>
        <w:t>s</w:t>
      </w:r>
      <w:r w:rsidRPr="005E7899">
        <w:rPr>
          <w:rFonts w:ascii="Arial" w:hAnsi="Arial" w:cs="Arial"/>
          <w:i/>
          <w:sz w:val="18"/>
          <w:szCs w:val="18"/>
        </w:rPr>
        <w:t xml:space="preserve">cience </w:t>
      </w:r>
      <w:r w:rsidR="005E7899" w:rsidRPr="005E7899">
        <w:rPr>
          <w:rFonts w:ascii="Arial" w:hAnsi="Arial" w:cs="Arial"/>
          <w:i/>
          <w:sz w:val="18"/>
          <w:szCs w:val="18"/>
        </w:rPr>
        <w:t>e</w:t>
      </w:r>
      <w:r w:rsidRPr="005E7899">
        <w:rPr>
          <w:rFonts w:ascii="Arial" w:hAnsi="Arial" w:cs="Arial"/>
          <w:i/>
          <w:sz w:val="18"/>
          <w:szCs w:val="18"/>
        </w:rPr>
        <w:t>ducation</w:t>
      </w:r>
      <w:r w:rsidR="005E7899">
        <w:rPr>
          <w:rFonts w:ascii="Arial" w:hAnsi="Arial" w:cs="Arial"/>
          <w:sz w:val="18"/>
          <w:szCs w:val="18"/>
        </w:rPr>
        <w:t xml:space="preserve"> (pp. 393-442)</w:t>
      </w:r>
      <w:r w:rsidRPr="000B28F5">
        <w:rPr>
          <w:rFonts w:ascii="Arial" w:hAnsi="Arial" w:cs="Arial"/>
          <w:sz w:val="18"/>
          <w:szCs w:val="18"/>
        </w:rPr>
        <w:t>. Mahwah</w:t>
      </w:r>
      <w:r w:rsidR="005E7899">
        <w:rPr>
          <w:rFonts w:ascii="Arial" w:hAnsi="Arial" w:cs="Arial"/>
          <w:sz w:val="18"/>
          <w:szCs w:val="18"/>
        </w:rPr>
        <w:t>,</w:t>
      </w:r>
      <w:r w:rsidRPr="000B28F5">
        <w:rPr>
          <w:rFonts w:ascii="Arial" w:hAnsi="Arial" w:cs="Arial"/>
          <w:sz w:val="18"/>
          <w:szCs w:val="18"/>
        </w:rPr>
        <w:t xml:space="preserve"> NJ</w:t>
      </w:r>
      <w:r w:rsidR="005E7899">
        <w:rPr>
          <w:rFonts w:ascii="Arial" w:hAnsi="Arial" w:cs="Arial"/>
          <w:sz w:val="18"/>
          <w:szCs w:val="18"/>
        </w:rPr>
        <w:t xml:space="preserve">: </w:t>
      </w:r>
      <w:r w:rsidRPr="000B28F5">
        <w:rPr>
          <w:rFonts w:ascii="Arial" w:hAnsi="Arial" w:cs="Arial"/>
          <w:sz w:val="18"/>
          <w:szCs w:val="18"/>
        </w:rPr>
        <w:t>Lawrence Erlbaum.</w:t>
      </w:r>
    </w:p>
    <w:p w:rsidR="00E77AE6" w:rsidRPr="000B28F5" w:rsidRDefault="00E77AE6" w:rsidP="0040451B">
      <w:pPr>
        <w:tabs>
          <w:tab w:val="left" w:pos="284"/>
        </w:tabs>
        <w:ind w:left="284" w:hanging="284"/>
        <w:rPr>
          <w:rFonts w:ascii="Arial" w:hAnsi="Arial" w:cs="Arial"/>
          <w:sz w:val="18"/>
          <w:szCs w:val="18"/>
        </w:rPr>
      </w:pPr>
      <w:r w:rsidRPr="000B28F5">
        <w:rPr>
          <w:rFonts w:ascii="Arial" w:hAnsi="Arial" w:cs="Arial"/>
          <w:sz w:val="18"/>
          <w:szCs w:val="18"/>
        </w:rPr>
        <w:t xml:space="preserve">Mason, S.F. (1962). </w:t>
      </w:r>
      <w:r w:rsidRPr="005E7899">
        <w:rPr>
          <w:rFonts w:ascii="Arial" w:hAnsi="Arial" w:cs="Arial"/>
          <w:i/>
          <w:sz w:val="18"/>
          <w:szCs w:val="18"/>
        </w:rPr>
        <w:t xml:space="preserve">A </w:t>
      </w:r>
      <w:r w:rsidR="005E7899" w:rsidRPr="005E7899">
        <w:rPr>
          <w:rFonts w:ascii="Arial" w:hAnsi="Arial" w:cs="Arial"/>
          <w:i/>
          <w:sz w:val="18"/>
          <w:szCs w:val="18"/>
        </w:rPr>
        <w:t>h</w:t>
      </w:r>
      <w:r w:rsidRPr="005E7899">
        <w:rPr>
          <w:rFonts w:ascii="Arial" w:hAnsi="Arial" w:cs="Arial"/>
          <w:i/>
          <w:sz w:val="18"/>
          <w:szCs w:val="18"/>
        </w:rPr>
        <w:t xml:space="preserve">istory of </w:t>
      </w:r>
      <w:r w:rsidR="005E7899" w:rsidRPr="005E7899">
        <w:rPr>
          <w:rFonts w:ascii="Arial" w:hAnsi="Arial" w:cs="Arial"/>
          <w:i/>
          <w:sz w:val="18"/>
          <w:szCs w:val="18"/>
        </w:rPr>
        <w:t>s</w:t>
      </w:r>
      <w:r w:rsidRPr="005E7899">
        <w:rPr>
          <w:rFonts w:ascii="Arial" w:hAnsi="Arial" w:cs="Arial"/>
          <w:i/>
          <w:sz w:val="18"/>
          <w:szCs w:val="18"/>
        </w:rPr>
        <w:t>ciences</w:t>
      </w:r>
      <w:r w:rsidRPr="000B28F5">
        <w:rPr>
          <w:rFonts w:ascii="Arial" w:hAnsi="Arial" w:cs="Arial"/>
          <w:sz w:val="18"/>
          <w:szCs w:val="18"/>
        </w:rPr>
        <w:t>. New York: Macmillan.</w:t>
      </w:r>
    </w:p>
    <w:p w:rsidR="00552C0A" w:rsidRPr="000B28F5" w:rsidRDefault="00552C0A" w:rsidP="0040451B">
      <w:pPr>
        <w:tabs>
          <w:tab w:val="left" w:pos="284"/>
        </w:tabs>
        <w:ind w:left="284" w:hanging="284"/>
        <w:rPr>
          <w:rFonts w:ascii="Arial" w:hAnsi="Arial" w:cs="Arial"/>
          <w:sz w:val="18"/>
          <w:szCs w:val="18"/>
        </w:rPr>
      </w:pPr>
      <w:r w:rsidRPr="000B28F5">
        <w:rPr>
          <w:rFonts w:ascii="Arial" w:hAnsi="Arial" w:cs="Arial"/>
          <w:sz w:val="18"/>
          <w:szCs w:val="18"/>
        </w:rPr>
        <w:t>Millar</w:t>
      </w:r>
      <w:r w:rsidR="00F326F7" w:rsidRPr="000B28F5">
        <w:rPr>
          <w:rFonts w:ascii="Arial" w:hAnsi="Arial" w:cs="Arial"/>
          <w:sz w:val="18"/>
          <w:szCs w:val="18"/>
        </w:rPr>
        <w:t xml:space="preserve">, R., </w:t>
      </w:r>
      <w:r w:rsidR="005E7899">
        <w:rPr>
          <w:rFonts w:ascii="Arial" w:hAnsi="Arial" w:cs="Arial"/>
          <w:sz w:val="18"/>
          <w:szCs w:val="18"/>
        </w:rPr>
        <w:t xml:space="preserve">&amp; </w:t>
      </w:r>
      <w:r w:rsidR="00F326F7" w:rsidRPr="000B28F5">
        <w:rPr>
          <w:rFonts w:ascii="Arial" w:hAnsi="Arial" w:cs="Arial"/>
          <w:sz w:val="18"/>
          <w:szCs w:val="18"/>
        </w:rPr>
        <w:t xml:space="preserve">Driver, R. (1987). Beyond processes. </w:t>
      </w:r>
      <w:r w:rsidR="00F326F7" w:rsidRPr="005E7899">
        <w:rPr>
          <w:rFonts w:ascii="Arial" w:hAnsi="Arial" w:cs="Arial"/>
          <w:i/>
          <w:sz w:val="18"/>
          <w:szCs w:val="18"/>
        </w:rPr>
        <w:t>Studies in Science Education</w:t>
      </w:r>
      <w:r w:rsidR="00F326F7" w:rsidRPr="000B28F5">
        <w:rPr>
          <w:rFonts w:ascii="Arial" w:hAnsi="Arial" w:cs="Arial"/>
          <w:sz w:val="18"/>
          <w:szCs w:val="18"/>
        </w:rPr>
        <w:t xml:space="preserve">, </w:t>
      </w:r>
      <w:r w:rsidR="00F326F7" w:rsidRPr="005E7899">
        <w:rPr>
          <w:rFonts w:ascii="Arial" w:hAnsi="Arial" w:cs="Arial"/>
          <w:i/>
          <w:sz w:val="18"/>
          <w:szCs w:val="18"/>
        </w:rPr>
        <w:t>14</w:t>
      </w:r>
      <w:r w:rsidR="00F326F7" w:rsidRPr="000B28F5">
        <w:rPr>
          <w:rFonts w:ascii="Arial" w:hAnsi="Arial" w:cs="Arial"/>
          <w:sz w:val="18"/>
          <w:szCs w:val="18"/>
        </w:rPr>
        <w:t>, 33-62.</w:t>
      </w:r>
    </w:p>
    <w:p w:rsidR="00806AA8" w:rsidRPr="000B28F5" w:rsidRDefault="00806AA8" w:rsidP="0040451B">
      <w:pPr>
        <w:tabs>
          <w:tab w:val="left" w:pos="284"/>
        </w:tabs>
        <w:ind w:left="284" w:hanging="284"/>
        <w:rPr>
          <w:rFonts w:ascii="Arial" w:hAnsi="Arial" w:cs="Arial"/>
          <w:sz w:val="18"/>
          <w:szCs w:val="18"/>
        </w:rPr>
      </w:pPr>
      <w:r w:rsidRPr="00465467">
        <w:rPr>
          <w:rFonts w:ascii="Arial" w:hAnsi="Arial" w:cs="Arial"/>
          <w:sz w:val="18"/>
          <w:szCs w:val="18"/>
        </w:rPr>
        <w:t xml:space="preserve">Miles, V., </w:t>
      </w:r>
      <w:r w:rsidR="00DA7BA5" w:rsidRPr="00465467">
        <w:rPr>
          <w:rFonts w:ascii="Arial" w:hAnsi="Arial" w:cs="Arial"/>
          <w:sz w:val="18"/>
          <w:szCs w:val="18"/>
        </w:rPr>
        <w:t xml:space="preserve">&amp; </w:t>
      </w:r>
      <w:r w:rsidRPr="00465467">
        <w:rPr>
          <w:rFonts w:ascii="Arial" w:hAnsi="Arial" w:cs="Arial"/>
          <w:sz w:val="18"/>
          <w:szCs w:val="18"/>
        </w:rPr>
        <w:t xml:space="preserve">Van Deventer, W. (1961). </w:t>
      </w:r>
      <w:r w:rsidRPr="000B28F5">
        <w:rPr>
          <w:rFonts w:ascii="Arial" w:hAnsi="Arial" w:cs="Arial"/>
          <w:sz w:val="18"/>
          <w:szCs w:val="18"/>
        </w:rPr>
        <w:t xml:space="preserve">The </w:t>
      </w:r>
      <w:r w:rsidR="00DA7BA5">
        <w:rPr>
          <w:rFonts w:ascii="Arial" w:hAnsi="Arial" w:cs="Arial"/>
          <w:sz w:val="18"/>
          <w:szCs w:val="18"/>
        </w:rPr>
        <w:t>t</w:t>
      </w:r>
      <w:r w:rsidRPr="000B28F5">
        <w:rPr>
          <w:rFonts w:ascii="Arial" w:hAnsi="Arial" w:cs="Arial"/>
          <w:sz w:val="18"/>
          <w:szCs w:val="18"/>
        </w:rPr>
        <w:t xml:space="preserve">eaching of </w:t>
      </w:r>
      <w:r w:rsidR="00DA7BA5">
        <w:rPr>
          <w:rFonts w:ascii="Arial" w:hAnsi="Arial" w:cs="Arial"/>
          <w:sz w:val="18"/>
          <w:szCs w:val="18"/>
        </w:rPr>
        <w:t>s</w:t>
      </w:r>
      <w:r w:rsidRPr="000B28F5">
        <w:rPr>
          <w:rFonts w:ascii="Arial" w:hAnsi="Arial" w:cs="Arial"/>
          <w:sz w:val="18"/>
          <w:szCs w:val="18"/>
        </w:rPr>
        <w:t xml:space="preserve">cience at the </w:t>
      </w:r>
      <w:r w:rsidR="00DA7BA5">
        <w:rPr>
          <w:rFonts w:ascii="Arial" w:hAnsi="Arial" w:cs="Arial"/>
          <w:sz w:val="18"/>
          <w:szCs w:val="18"/>
        </w:rPr>
        <w:t>c</w:t>
      </w:r>
      <w:r w:rsidRPr="000B28F5">
        <w:rPr>
          <w:rFonts w:ascii="Arial" w:hAnsi="Arial" w:cs="Arial"/>
          <w:sz w:val="18"/>
          <w:szCs w:val="18"/>
        </w:rPr>
        <w:t xml:space="preserve">ollege and </w:t>
      </w:r>
      <w:r w:rsidR="00DA7BA5">
        <w:rPr>
          <w:rFonts w:ascii="Arial" w:hAnsi="Arial" w:cs="Arial"/>
          <w:sz w:val="18"/>
          <w:szCs w:val="18"/>
        </w:rPr>
        <w:t>u</w:t>
      </w:r>
      <w:r w:rsidRPr="000B28F5">
        <w:rPr>
          <w:rFonts w:ascii="Arial" w:hAnsi="Arial" w:cs="Arial"/>
          <w:sz w:val="18"/>
          <w:szCs w:val="18"/>
        </w:rPr>
        <w:t xml:space="preserve">niversity </w:t>
      </w:r>
      <w:r w:rsidR="00DA7BA5">
        <w:rPr>
          <w:rFonts w:ascii="Arial" w:hAnsi="Arial" w:cs="Arial"/>
          <w:sz w:val="18"/>
          <w:szCs w:val="18"/>
        </w:rPr>
        <w:t>l</w:t>
      </w:r>
      <w:r w:rsidRPr="000B28F5">
        <w:rPr>
          <w:rFonts w:ascii="Arial" w:hAnsi="Arial" w:cs="Arial"/>
          <w:sz w:val="18"/>
          <w:szCs w:val="18"/>
        </w:rPr>
        <w:t xml:space="preserve">evel. </w:t>
      </w:r>
      <w:r w:rsidRPr="000B28F5">
        <w:rPr>
          <w:rFonts w:ascii="Arial" w:hAnsi="Arial" w:cs="Arial"/>
          <w:i/>
          <w:iCs/>
          <w:sz w:val="18"/>
          <w:szCs w:val="18"/>
        </w:rPr>
        <w:t>Review of Educational Research</w:t>
      </w:r>
      <w:r w:rsidRPr="000B28F5">
        <w:rPr>
          <w:rFonts w:ascii="Arial" w:hAnsi="Arial" w:cs="Arial"/>
          <w:sz w:val="18"/>
          <w:szCs w:val="18"/>
        </w:rPr>
        <w:t xml:space="preserve"> , </w:t>
      </w:r>
      <w:r w:rsidRPr="00DA7BA5">
        <w:rPr>
          <w:rFonts w:ascii="Arial" w:hAnsi="Arial" w:cs="Arial"/>
          <w:i/>
          <w:sz w:val="18"/>
          <w:szCs w:val="18"/>
        </w:rPr>
        <w:t>31</w:t>
      </w:r>
      <w:r w:rsidR="00DA7BA5">
        <w:rPr>
          <w:rFonts w:ascii="Arial" w:hAnsi="Arial" w:cs="Arial"/>
          <w:sz w:val="18"/>
          <w:szCs w:val="18"/>
        </w:rPr>
        <w:t>(</w:t>
      </w:r>
      <w:r w:rsidRPr="000B28F5">
        <w:rPr>
          <w:rFonts w:ascii="Arial" w:hAnsi="Arial" w:cs="Arial"/>
          <w:sz w:val="18"/>
          <w:szCs w:val="18"/>
        </w:rPr>
        <w:t>3</w:t>
      </w:r>
      <w:r w:rsidR="00DA7BA5">
        <w:rPr>
          <w:rFonts w:ascii="Arial" w:hAnsi="Arial" w:cs="Arial"/>
          <w:sz w:val="18"/>
          <w:szCs w:val="18"/>
        </w:rPr>
        <w:t>)</w:t>
      </w:r>
      <w:r w:rsidRPr="000B28F5">
        <w:rPr>
          <w:rFonts w:ascii="Arial" w:hAnsi="Arial" w:cs="Arial"/>
          <w:sz w:val="18"/>
          <w:szCs w:val="18"/>
        </w:rPr>
        <w:t>, 305-313</w:t>
      </w:r>
      <w:r w:rsidR="00DA7BA5">
        <w:rPr>
          <w:rFonts w:ascii="Arial" w:hAnsi="Arial" w:cs="Arial"/>
          <w:sz w:val="18"/>
          <w:szCs w:val="18"/>
        </w:rPr>
        <w:t>.</w:t>
      </w:r>
      <w:r w:rsidRPr="000B28F5">
        <w:rPr>
          <w:rFonts w:ascii="Arial" w:hAnsi="Arial" w:cs="Arial"/>
          <w:sz w:val="18"/>
          <w:szCs w:val="18"/>
        </w:rPr>
        <w:t xml:space="preserve"> </w:t>
      </w:r>
    </w:p>
    <w:p w:rsidR="002244B3" w:rsidRPr="000B28F5"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Naylor, S., &amp; Keogh, B. (2000, 2011). Concept cartoons in science education. Sandbach, UK: Millgate House.</w:t>
      </w:r>
    </w:p>
    <w:p w:rsidR="002244B3" w:rsidRPr="000B28F5"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 xml:space="preserve">Naylor, S., Keogh, B., </w:t>
      </w:r>
      <w:r w:rsidR="00DA7BA5">
        <w:rPr>
          <w:rFonts w:ascii="Arial" w:hAnsi="Arial" w:cs="Arial"/>
          <w:sz w:val="18"/>
          <w:szCs w:val="18"/>
        </w:rPr>
        <w:t xml:space="preserve">&amp; </w:t>
      </w:r>
      <w:r w:rsidRPr="000B28F5">
        <w:rPr>
          <w:rFonts w:ascii="Arial" w:hAnsi="Arial" w:cs="Arial"/>
          <w:sz w:val="18"/>
          <w:szCs w:val="18"/>
        </w:rPr>
        <w:t xml:space="preserve">Downing, B. (2007). Argumentation and primary science. </w:t>
      </w:r>
      <w:r w:rsidRPr="000B28F5">
        <w:rPr>
          <w:rFonts w:ascii="Arial" w:hAnsi="Arial" w:cs="Arial"/>
          <w:i/>
          <w:sz w:val="18"/>
          <w:szCs w:val="18"/>
        </w:rPr>
        <w:t>Research in Science Education</w:t>
      </w:r>
      <w:r w:rsidR="0043724A" w:rsidRPr="000B28F5">
        <w:rPr>
          <w:rFonts w:ascii="Arial" w:hAnsi="Arial" w:cs="Arial"/>
          <w:sz w:val="18"/>
          <w:szCs w:val="18"/>
        </w:rPr>
        <w:t xml:space="preserve">, </w:t>
      </w:r>
      <w:r w:rsidR="0043724A" w:rsidRPr="00DA7BA5">
        <w:rPr>
          <w:rFonts w:ascii="Arial" w:hAnsi="Arial" w:cs="Arial"/>
          <w:i/>
          <w:sz w:val="18"/>
          <w:szCs w:val="18"/>
        </w:rPr>
        <w:t>37</w:t>
      </w:r>
      <w:r w:rsidR="0043724A" w:rsidRPr="000B28F5">
        <w:rPr>
          <w:rFonts w:ascii="Arial" w:hAnsi="Arial" w:cs="Arial"/>
          <w:sz w:val="18"/>
          <w:szCs w:val="18"/>
        </w:rPr>
        <w:t xml:space="preserve">, </w:t>
      </w:r>
      <w:r w:rsidRPr="000B28F5">
        <w:rPr>
          <w:rFonts w:ascii="Arial" w:hAnsi="Arial" w:cs="Arial"/>
          <w:sz w:val="18"/>
          <w:szCs w:val="18"/>
        </w:rPr>
        <w:t>17-39.</w:t>
      </w:r>
    </w:p>
    <w:p w:rsidR="002244B3" w:rsidRPr="00465467"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 xml:space="preserve">Naylor, S., </w:t>
      </w:r>
      <w:r w:rsidR="00DA7BA5">
        <w:rPr>
          <w:rFonts w:ascii="Arial" w:hAnsi="Arial" w:cs="Arial"/>
          <w:sz w:val="18"/>
          <w:szCs w:val="18"/>
        </w:rPr>
        <w:t xml:space="preserve">&amp; </w:t>
      </w:r>
      <w:r w:rsidRPr="000B28F5">
        <w:rPr>
          <w:rFonts w:ascii="Arial" w:hAnsi="Arial" w:cs="Arial"/>
          <w:sz w:val="18"/>
          <w:szCs w:val="18"/>
        </w:rPr>
        <w:t xml:space="preserve">Keogh, B. (2012). Concept cartoons, what have we learnt? </w:t>
      </w:r>
      <w:r w:rsidRPr="00465467">
        <w:rPr>
          <w:rFonts w:ascii="Arial" w:hAnsi="Arial" w:cs="Arial"/>
          <w:sz w:val="18"/>
          <w:szCs w:val="18"/>
        </w:rPr>
        <w:t xml:space="preserve">Paper </w:t>
      </w:r>
      <w:r w:rsidR="00DA7BA5" w:rsidRPr="00465467">
        <w:rPr>
          <w:rFonts w:ascii="Arial" w:hAnsi="Arial" w:cs="Arial"/>
          <w:sz w:val="18"/>
          <w:szCs w:val="18"/>
        </w:rPr>
        <w:t xml:space="preserve">gepresenteerd op de </w:t>
      </w:r>
      <w:r w:rsidRPr="00465467">
        <w:rPr>
          <w:rFonts w:ascii="Arial" w:hAnsi="Arial" w:cs="Arial"/>
          <w:sz w:val="18"/>
          <w:szCs w:val="18"/>
        </w:rPr>
        <w:t>Fibonacci Conference, Leicester, 26</w:t>
      </w:r>
      <w:r w:rsidR="00DA7BA5" w:rsidRPr="00465467">
        <w:rPr>
          <w:rFonts w:ascii="Arial" w:hAnsi="Arial" w:cs="Arial"/>
          <w:sz w:val="18"/>
          <w:szCs w:val="18"/>
        </w:rPr>
        <w:t>-</w:t>
      </w:r>
      <w:r w:rsidRPr="00465467">
        <w:rPr>
          <w:rFonts w:ascii="Arial" w:hAnsi="Arial" w:cs="Arial"/>
          <w:sz w:val="18"/>
          <w:szCs w:val="18"/>
        </w:rPr>
        <w:t xml:space="preserve">27 </w:t>
      </w:r>
      <w:r w:rsidR="00DA7BA5" w:rsidRPr="00465467">
        <w:rPr>
          <w:rFonts w:ascii="Arial" w:hAnsi="Arial" w:cs="Arial"/>
          <w:sz w:val="18"/>
          <w:szCs w:val="18"/>
        </w:rPr>
        <w:t>a</w:t>
      </w:r>
      <w:r w:rsidRPr="00465467">
        <w:rPr>
          <w:rFonts w:ascii="Arial" w:hAnsi="Arial" w:cs="Arial"/>
          <w:sz w:val="18"/>
          <w:szCs w:val="18"/>
        </w:rPr>
        <w:t xml:space="preserve">pril 2012. </w:t>
      </w:r>
      <w:hyperlink r:id="rId30" w:history="1">
        <w:r w:rsidR="0043724A" w:rsidRPr="00465467">
          <w:rPr>
            <w:rStyle w:val="Hyperlink"/>
            <w:rFonts w:ascii="Arial" w:hAnsi="Arial" w:cs="Arial"/>
            <w:sz w:val="18"/>
            <w:szCs w:val="18"/>
          </w:rPr>
          <w:t>http://www.millgatehouse.co.uk/research/concept-cartoons-research ongoing</w:t>
        </w:r>
      </w:hyperlink>
      <w:hyperlink r:id="rId31" w:history="1">
        <w:r w:rsidR="00DA7BA5" w:rsidRPr="00465467">
          <w:rPr>
            <w:rFonts w:ascii="Arial" w:hAnsi="Arial" w:cs="Arial"/>
            <w:sz w:val="18"/>
            <w:szCs w:val="18"/>
          </w:rPr>
          <w:t>, geraadpleegd 29 a</w:t>
        </w:r>
        <w:r w:rsidRPr="00465467">
          <w:rPr>
            <w:rFonts w:ascii="Arial" w:hAnsi="Arial" w:cs="Arial"/>
            <w:sz w:val="18"/>
            <w:szCs w:val="18"/>
          </w:rPr>
          <w:t xml:space="preserve">pril </w:t>
        </w:r>
      </w:hyperlink>
      <w:r w:rsidRPr="00465467">
        <w:rPr>
          <w:rFonts w:ascii="Arial" w:hAnsi="Arial" w:cs="Arial"/>
          <w:sz w:val="18"/>
          <w:szCs w:val="18"/>
        </w:rPr>
        <w:t>2012.</w:t>
      </w:r>
    </w:p>
    <w:p w:rsidR="00806AA8" w:rsidRPr="00DA7BA5" w:rsidRDefault="00806AA8" w:rsidP="0040451B">
      <w:pPr>
        <w:tabs>
          <w:tab w:val="left" w:pos="284"/>
        </w:tabs>
        <w:ind w:left="284" w:hanging="284"/>
        <w:rPr>
          <w:rFonts w:ascii="Arial" w:hAnsi="Arial" w:cs="Arial"/>
          <w:sz w:val="18"/>
          <w:szCs w:val="18"/>
          <w:lang w:val="nl-NL"/>
        </w:rPr>
      </w:pPr>
      <w:r w:rsidRPr="000B28F5">
        <w:rPr>
          <w:rFonts w:ascii="Arial" w:hAnsi="Arial" w:cs="Arial"/>
          <w:sz w:val="18"/>
          <w:szCs w:val="18"/>
        </w:rPr>
        <w:t>Osborne, J., Simon, S.</w:t>
      </w:r>
      <w:r w:rsidR="00DA7BA5">
        <w:rPr>
          <w:rFonts w:ascii="Arial" w:hAnsi="Arial" w:cs="Arial"/>
          <w:sz w:val="18"/>
          <w:szCs w:val="18"/>
        </w:rPr>
        <w:t>, &amp;</w:t>
      </w:r>
      <w:r w:rsidRPr="000B28F5">
        <w:rPr>
          <w:rFonts w:ascii="Arial" w:hAnsi="Arial" w:cs="Arial"/>
          <w:sz w:val="18"/>
          <w:szCs w:val="18"/>
        </w:rPr>
        <w:t xml:space="preserve"> Collins, S. (2003). Attitudes </w:t>
      </w:r>
      <w:r w:rsidR="00DA7BA5">
        <w:rPr>
          <w:rFonts w:ascii="Arial" w:hAnsi="Arial" w:cs="Arial"/>
          <w:sz w:val="18"/>
          <w:szCs w:val="18"/>
        </w:rPr>
        <w:t>t</w:t>
      </w:r>
      <w:r w:rsidRPr="000B28F5">
        <w:rPr>
          <w:rFonts w:ascii="Arial" w:hAnsi="Arial" w:cs="Arial"/>
          <w:sz w:val="18"/>
          <w:szCs w:val="18"/>
        </w:rPr>
        <w:t xml:space="preserve">owards </w:t>
      </w:r>
      <w:r w:rsidR="00DA7BA5">
        <w:rPr>
          <w:rFonts w:ascii="Arial" w:hAnsi="Arial" w:cs="Arial"/>
          <w:sz w:val="18"/>
          <w:szCs w:val="18"/>
        </w:rPr>
        <w:t>s</w:t>
      </w:r>
      <w:r w:rsidRPr="000B28F5">
        <w:rPr>
          <w:rFonts w:ascii="Arial" w:hAnsi="Arial" w:cs="Arial"/>
          <w:sz w:val="18"/>
          <w:szCs w:val="18"/>
        </w:rPr>
        <w:t xml:space="preserve">cience: A </w:t>
      </w:r>
      <w:r w:rsidR="00DA7BA5">
        <w:rPr>
          <w:rFonts w:ascii="Arial" w:hAnsi="Arial" w:cs="Arial"/>
          <w:sz w:val="18"/>
          <w:szCs w:val="18"/>
        </w:rPr>
        <w:t>r</w:t>
      </w:r>
      <w:r w:rsidRPr="000B28F5">
        <w:rPr>
          <w:rFonts w:ascii="Arial" w:hAnsi="Arial" w:cs="Arial"/>
          <w:sz w:val="18"/>
          <w:szCs w:val="18"/>
        </w:rPr>
        <w:t xml:space="preserve">eview of the </w:t>
      </w:r>
      <w:r w:rsidR="00DA7BA5">
        <w:rPr>
          <w:rFonts w:ascii="Arial" w:hAnsi="Arial" w:cs="Arial"/>
          <w:sz w:val="18"/>
          <w:szCs w:val="18"/>
        </w:rPr>
        <w:t>l</w:t>
      </w:r>
      <w:r w:rsidRPr="000B28F5">
        <w:rPr>
          <w:rFonts w:ascii="Arial" w:hAnsi="Arial" w:cs="Arial"/>
          <w:sz w:val="18"/>
          <w:szCs w:val="18"/>
        </w:rPr>
        <w:t xml:space="preserve">iterature and Its </w:t>
      </w:r>
      <w:r w:rsidR="00DA7BA5">
        <w:rPr>
          <w:rFonts w:ascii="Arial" w:hAnsi="Arial" w:cs="Arial"/>
          <w:sz w:val="18"/>
          <w:szCs w:val="18"/>
        </w:rPr>
        <w:t>i</w:t>
      </w:r>
      <w:r w:rsidRPr="000B28F5">
        <w:rPr>
          <w:rFonts w:ascii="Arial" w:hAnsi="Arial" w:cs="Arial"/>
          <w:sz w:val="18"/>
          <w:szCs w:val="18"/>
        </w:rPr>
        <w:t xml:space="preserve">mplications. </w:t>
      </w:r>
      <w:r w:rsidRPr="000B28F5">
        <w:rPr>
          <w:rFonts w:ascii="Arial" w:hAnsi="Arial" w:cs="Arial"/>
          <w:i/>
          <w:sz w:val="18"/>
          <w:szCs w:val="18"/>
          <w:lang w:val="nl-NL"/>
        </w:rPr>
        <w:t>International Journal of Science Education, 25</w:t>
      </w:r>
      <w:r w:rsidR="00DA7BA5" w:rsidRPr="00DA7BA5">
        <w:rPr>
          <w:rFonts w:ascii="Arial" w:hAnsi="Arial" w:cs="Arial"/>
          <w:sz w:val="18"/>
          <w:szCs w:val="18"/>
          <w:lang w:val="nl-NL"/>
        </w:rPr>
        <w:t>(</w:t>
      </w:r>
      <w:r w:rsidRPr="00DA7BA5">
        <w:rPr>
          <w:rFonts w:ascii="Arial" w:hAnsi="Arial" w:cs="Arial"/>
          <w:sz w:val="18"/>
          <w:szCs w:val="18"/>
          <w:lang w:val="nl-NL"/>
        </w:rPr>
        <w:t>9</w:t>
      </w:r>
      <w:r w:rsidR="00DA7BA5" w:rsidRPr="00DA7BA5">
        <w:rPr>
          <w:rFonts w:ascii="Arial" w:hAnsi="Arial" w:cs="Arial"/>
          <w:sz w:val="18"/>
          <w:szCs w:val="18"/>
          <w:lang w:val="nl-NL"/>
        </w:rPr>
        <w:t>)</w:t>
      </w:r>
      <w:r w:rsidRPr="00DA7BA5">
        <w:rPr>
          <w:rFonts w:ascii="Arial" w:hAnsi="Arial" w:cs="Arial"/>
          <w:sz w:val="18"/>
          <w:szCs w:val="18"/>
          <w:lang w:val="nl-NL"/>
        </w:rPr>
        <w:t>, 1049-1079</w:t>
      </w:r>
      <w:r w:rsidR="00DA7BA5">
        <w:rPr>
          <w:rFonts w:ascii="Arial" w:hAnsi="Arial" w:cs="Arial"/>
          <w:sz w:val="18"/>
          <w:szCs w:val="18"/>
          <w:lang w:val="nl-NL"/>
        </w:rPr>
        <w:t>.</w:t>
      </w:r>
    </w:p>
    <w:p w:rsidR="00500DA7" w:rsidRPr="00986A14" w:rsidRDefault="00500DA7" w:rsidP="0040451B">
      <w:pPr>
        <w:pStyle w:val="Reference"/>
        <w:tabs>
          <w:tab w:val="left" w:pos="284"/>
        </w:tabs>
        <w:ind w:left="284" w:hanging="284"/>
        <w:rPr>
          <w:rFonts w:ascii="Arial" w:hAnsi="Arial" w:cs="Arial"/>
          <w:sz w:val="18"/>
          <w:szCs w:val="18"/>
          <w:lang w:val="nl-NL"/>
        </w:rPr>
      </w:pPr>
      <w:r w:rsidRPr="000B28F5">
        <w:rPr>
          <w:rFonts w:ascii="Arial" w:hAnsi="Arial" w:cs="Arial"/>
          <w:sz w:val="18"/>
          <w:szCs w:val="18"/>
          <w:lang w:val="nl-NL"/>
        </w:rPr>
        <w:t>PPON</w:t>
      </w:r>
      <w:r w:rsidR="00DA7BA5">
        <w:rPr>
          <w:rFonts w:ascii="Arial" w:hAnsi="Arial" w:cs="Arial"/>
          <w:sz w:val="18"/>
          <w:szCs w:val="18"/>
          <w:lang w:val="nl-NL"/>
        </w:rPr>
        <w:t xml:space="preserve"> (</w:t>
      </w:r>
      <w:r w:rsidRPr="000B28F5">
        <w:rPr>
          <w:rFonts w:ascii="Arial" w:hAnsi="Arial" w:cs="Arial"/>
          <w:sz w:val="18"/>
          <w:szCs w:val="18"/>
          <w:lang w:val="nl-NL"/>
        </w:rPr>
        <w:t>2011</w:t>
      </w:r>
      <w:r w:rsidR="00DA7BA5">
        <w:rPr>
          <w:rFonts w:ascii="Arial" w:hAnsi="Arial" w:cs="Arial"/>
          <w:sz w:val="18"/>
          <w:szCs w:val="18"/>
          <w:lang w:val="nl-NL"/>
        </w:rPr>
        <w:t>)</w:t>
      </w:r>
      <w:r w:rsidRPr="000B28F5">
        <w:rPr>
          <w:rFonts w:ascii="Arial" w:hAnsi="Arial" w:cs="Arial"/>
          <w:sz w:val="18"/>
          <w:szCs w:val="18"/>
          <w:lang w:val="nl-NL"/>
        </w:rPr>
        <w:t xml:space="preserve">. Balans van het natuurkunde- en techniekonderwijs aan het einde van de basisschool 4. </w:t>
      </w:r>
      <w:r w:rsidRPr="00986A14">
        <w:rPr>
          <w:rFonts w:ascii="Arial" w:hAnsi="Arial" w:cs="Arial"/>
          <w:sz w:val="18"/>
          <w:szCs w:val="18"/>
          <w:lang w:val="nl-NL"/>
        </w:rPr>
        <w:t>Uitkomsten van de vierde peiling in 2010</w:t>
      </w:r>
      <w:r w:rsidR="00DA7BA5" w:rsidRPr="00986A14">
        <w:rPr>
          <w:rFonts w:ascii="Arial" w:hAnsi="Arial" w:cs="Arial"/>
          <w:sz w:val="18"/>
          <w:szCs w:val="18"/>
          <w:lang w:val="nl-NL"/>
        </w:rPr>
        <w:t xml:space="preserve">. </w:t>
      </w:r>
      <w:r w:rsidRPr="00986A14">
        <w:rPr>
          <w:rFonts w:ascii="Arial" w:hAnsi="Arial" w:cs="Arial"/>
          <w:sz w:val="18"/>
          <w:szCs w:val="18"/>
          <w:lang w:val="nl-NL"/>
        </w:rPr>
        <w:t>Arnhem</w:t>
      </w:r>
      <w:r w:rsidR="00DA7BA5" w:rsidRPr="00986A14">
        <w:rPr>
          <w:rFonts w:ascii="Arial" w:hAnsi="Arial" w:cs="Arial"/>
          <w:sz w:val="18"/>
          <w:szCs w:val="18"/>
          <w:lang w:val="nl-NL"/>
        </w:rPr>
        <w:t xml:space="preserve">: </w:t>
      </w:r>
      <w:r w:rsidRPr="00986A14">
        <w:rPr>
          <w:rFonts w:ascii="Arial" w:hAnsi="Arial" w:cs="Arial"/>
          <w:sz w:val="18"/>
          <w:szCs w:val="18"/>
          <w:lang w:val="nl-NL"/>
        </w:rPr>
        <w:t>Cito</w:t>
      </w:r>
      <w:r w:rsidR="00DA7BA5" w:rsidRPr="00986A14">
        <w:rPr>
          <w:rFonts w:ascii="Arial" w:hAnsi="Arial" w:cs="Arial"/>
          <w:sz w:val="18"/>
          <w:szCs w:val="18"/>
          <w:lang w:val="nl-NL"/>
        </w:rPr>
        <w:t>.</w:t>
      </w:r>
    </w:p>
    <w:p w:rsidR="002244B3" w:rsidRPr="000B28F5" w:rsidRDefault="002244B3" w:rsidP="0040451B">
      <w:pPr>
        <w:pStyle w:val="Reference"/>
        <w:tabs>
          <w:tab w:val="left" w:pos="284"/>
        </w:tabs>
        <w:ind w:left="284" w:hanging="284"/>
        <w:rPr>
          <w:rFonts w:ascii="Arial" w:hAnsi="Arial" w:cs="Arial"/>
          <w:sz w:val="18"/>
          <w:szCs w:val="18"/>
        </w:rPr>
      </w:pPr>
      <w:r w:rsidRPr="00986A14">
        <w:rPr>
          <w:rFonts w:ascii="Arial" w:hAnsi="Arial" w:cs="Arial"/>
          <w:sz w:val="18"/>
          <w:szCs w:val="18"/>
          <w:lang w:val="nl-NL"/>
        </w:rPr>
        <w:t xml:space="preserve">Primary Connections (2008). </w:t>
      </w:r>
      <w:r w:rsidRPr="00DA7BA5">
        <w:rPr>
          <w:rFonts w:ascii="Arial" w:hAnsi="Arial" w:cs="Arial"/>
          <w:i/>
          <w:sz w:val="18"/>
          <w:szCs w:val="18"/>
        </w:rPr>
        <w:t xml:space="preserve">Science </w:t>
      </w:r>
      <w:r w:rsidR="00DA7BA5" w:rsidRPr="00DA7BA5">
        <w:rPr>
          <w:rFonts w:ascii="Arial" w:hAnsi="Arial" w:cs="Arial"/>
          <w:i/>
          <w:sz w:val="18"/>
          <w:szCs w:val="18"/>
        </w:rPr>
        <w:t>t</w:t>
      </w:r>
      <w:r w:rsidRPr="00DA7BA5">
        <w:rPr>
          <w:rFonts w:ascii="Arial" w:hAnsi="Arial" w:cs="Arial"/>
          <w:i/>
          <w:sz w:val="18"/>
          <w:szCs w:val="18"/>
        </w:rPr>
        <w:t xml:space="preserve">eacher </w:t>
      </w:r>
      <w:r w:rsidR="00DA7BA5" w:rsidRPr="00DA7BA5">
        <w:rPr>
          <w:rFonts w:ascii="Arial" w:hAnsi="Arial" w:cs="Arial"/>
          <w:i/>
          <w:sz w:val="18"/>
          <w:szCs w:val="18"/>
        </w:rPr>
        <w:t>g</w:t>
      </w:r>
      <w:r w:rsidRPr="00DA7BA5">
        <w:rPr>
          <w:rFonts w:ascii="Arial" w:hAnsi="Arial" w:cs="Arial"/>
          <w:i/>
          <w:sz w:val="18"/>
          <w:szCs w:val="18"/>
        </w:rPr>
        <w:t xml:space="preserve">uides for </w:t>
      </w:r>
      <w:r w:rsidR="00DA7BA5" w:rsidRPr="00DA7BA5">
        <w:rPr>
          <w:rFonts w:ascii="Arial" w:hAnsi="Arial" w:cs="Arial"/>
          <w:i/>
          <w:sz w:val="18"/>
          <w:szCs w:val="18"/>
        </w:rPr>
        <w:t>a</w:t>
      </w:r>
      <w:r w:rsidRPr="00DA7BA5">
        <w:rPr>
          <w:rFonts w:ascii="Arial" w:hAnsi="Arial" w:cs="Arial"/>
          <w:i/>
          <w:sz w:val="18"/>
          <w:szCs w:val="18"/>
        </w:rPr>
        <w:t>ge 4</w:t>
      </w:r>
      <w:r w:rsidR="00DA7BA5" w:rsidRPr="00DA7BA5">
        <w:rPr>
          <w:rFonts w:ascii="Arial" w:hAnsi="Arial" w:cs="Arial"/>
          <w:i/>
          <w:sz w:val="18"/>
          <w:szCs w:val="18"/>
        </w:rPr>
        <w:t>-</w:t>
      </w:r>
      <w:r w:rsidRPr="00DA7BA5">
        <w:rPr>
          <w:rFonts w:ascii="Arial" w:hAnsi="Arial" w:cs="Arial"/>
          <w:i/>
          <w:sz w:val="18"/>
          <w:szCs w:val="18"/>
        </w:rPr>
        <w:t>12</w:t>
      </w:r>
      <w:r w:rsidRPr="000B28F5">
        <w:rPr>
          <w:rFonts w:ascii="Arial" w:hAnsi="Arial" w:cs="Arial"/>
          <w:sz w:val="18"/>
          <w:szCs w:val="18"/>
        </w:rPr>
        <w:t>. Canberra</w:t>
      </w:r>
      <w:r w:rsidR="00DA7BA5">
        <w:rPr>
          <w:rFonts w:ascii="Arial" w:hAnsi="Arial" w:cs="Arial"/>
          <w:sz w:val="18"/>
          <w:szCs w:val="18"/>
        </w:rPr>
        <w:t>:</w:t>
      </w:r>
      <w:r w:rsidRPr="000B28F5">
        <w:rPr>
          <w:rFonts w:ascii="Arial" w:hAnsi="Arial" w:cs="Arial"/>
          <w:sz w:val="18"/>
          <w:szCs w:val="18"/>
        </w:rPr>
        <w:t xml:space="preserve"> Australian Academy of Science.</w:t>
      </w:r>
    </w:p>
    <w:p w:rsidR="002244B3" w:rsidRPr="000B28F5" w:rsidRDefault="002244B3" w:rsidP="0040451B">
      <w:pPr>
        <w:pStyle w:val="Reference"/>
        <w:tabs>
          <w:tab w:val="left" w:pos="284"/>
        </w:tabs>
        <w:ind w:left="284" w:hanging="284"/>
        <w:rPr>
          <w:rFonts w:ascii="Arial" w:hAnsi="Arial" w:cs="Arial"/>
          <w:sz w:val="18"/>
          <w:szCs w:val="18"/>
        </w:rPr>
      </w:pPr>
      <w:r w:rsidRPr="00986A14">
        <w:rPr>
          <w:rFonts w:ascii="Arial" w:hAnsi="Arial" w:cs="Arial"/>
          <w:sz w:val="18"/>
          <w:szCs w:val="18"/>
          <w:lang w:val="en-US"/>
        </w:rPr>
        <w:t>Rocard, M</w:t>
      </w:r>
      <w:r w:rsidR="00DA7BA5" w:rsidRPr="00986A14">
        <w:rPr>
          <w:rFonts w:ascii="Arial" w:hAnsi="Arial" w:cs="Arial"/>
          <w:sz w:val="18"/>
          <w:szCs w:val="18"/>
          <w:lang w:val="en-US"/>
        </w:rPr>
        <w:t>.</w:t>
      </w:r>
      <w:r w:rsidR="001B579F" w:rsidRPr="00986A14">
        <w:rPr>
          <w:rFonts w:ascii="Arial" w:hAnsi="Arial" w:cs="Arial"/>
          <w:sz w:val="18"/>
          <w:szCs w:val="18"/>
          <w:lang w:val="en-US"/>
        </w:rPr>
        <w:t>, Csermely, P., Jorde, D., Lenzen, D., Walberg-Henriksson, H., &amp; Hemmo, V.</w:t>
      </w:r>
      <w:r w:rsidRPr="00986A14">
        <w:rPr>
          <w:rFonts w:ascii="Arial" w:hAnsi="Arial" w:cs="Arial"/>
          <w:sz w:val="18"/>
          <w:szCs w:val="18"/>
          <w:lang w:val="en-US"/>
        </w:rPr>
        <w:t xml:space="preserve"> (2007). </w:t>
      </w:r>
      <w:r w:rsidRPr="00DA7BA5">
        <w:rPr>
          <w:rFonts w:ascii="Arial" w:hAnsi="Arial" w:cs="Arial"/>
          <w:i/>
          <w:sz w:val="18"/>
          <w:szCs w:val="18"/>
        </w:rPr>
        <w:t xml:space="preserve">Science </w:t>
      </w:r>
      <w:r w:rsidR="00DA7BA5" w:rsidRPr="00DA7BA5">
        <w:rPr>
          <w:rFonts w:ascii="Arial" w:hAnsi="Arial" w:cs="Arial"/>
          <w:i/>
          <w:sz w:val="18"/>
          <w:szCs w:val="18"/>
        </w:rPr>
        <w:t>e</w:t>
      </w:r>
      <w:r w:rsidRPr="00DA7BA5">
        <w:rPr>
          <w:rFonts w:ascii="Arial" w:hAnsi="Arial" w:cs="Arial"/>
          <w:i/>
          <w:sz w:val="18"/>
          <w:szCs w:val="18"/>
        </w:rPr>
        <w:t xml:space="preserve">ducation </w:t>
      </w:r>
      <w:r w:rsidR="00DA7BA5" w:rsidRPr="00DA7BA5">
        <w:rPr>
          <w:rFonts w:ascii="Arial" w:hAnsi="Arial" w:cs="Arial"/>
          <w:i/>
          <w:sz w:val="18"/>
          <w:szCs w:val="18"/>
        </w:rPr>
        <w:t>n</w:t>
      </w:r>
      <w:r w:rsidRPr="00DA7BA5">
        <w:rPr>
          <w:rFonts w:ascii="Arial" w:hAnsi="Arial" w:cs="Arial"/>
          <w:i/>
          <w:sz w:val="18"/>
          <w:szCs w:val="18"/>
        </w:rPr>
        <w:t xml:space="preserve">ow: </w:t>
      </w:r>
      <w:r w:rsidR="00DA7BA5" w:rsidRPr="00DA7BA5">
        <w:rPr>
          <w:rFonts w:ascii="Arial" w:hAnsi="Arial" w:cs="Arial"/>
          <w:i/>
          <w:sz w:val="18"/>
          <w:szCs w:val="18"/>
        </w:rPr>
        <w:t>A</w:t>
      </w:r>
      <w:r w:rsidRPr="00DA7BA5">
        <w:rPr>
          <w:rFonts w:ascii="Arial" w:hAnsi="Arial" w:cs="Arial"/>
          <w:i/>
          <w:sz w:val="18"/>
          <w:szCs w:val="18"/>
        </w:rPr>
        <w:t xml:space="preserve"> renewed pedagogy for the future of Europe</w:t>
      </w:r>
      <w:r w:rsidRPr="000B28F5">
        <w:rPr>
          <w:rFonts w:ascii="Arial" w:hAnsi="Arial" w:cs="Arial"/>
          <w:sz w:val="18"/>
          <w:szCs w:val="18"/>
        </w:rPr>
        <w:t>. Brussels: European Commission Directorate-General for Research.</w:t>
      </w:r>
    </w:p>
    <w:p w:rsidR="002244B3" w:rsidRPr="000B28F5" w:rsidRDefault="002244B3" w:rsidP="0040451B">
      <w:pPr>
        <w:pStyle w:val="Reference"/>
        <w:tabs>
          <w:tab w:val="left" w:pos="284"/>
        </w:tabs>
        <w:ind w:left="284" w:hanging="284"/>
        <w:rPr>
          <w:rFonts w:ascii="Arial" w:hAnsi="Arial" w:cs="Arial"/>
          <w:sz w:val="18"/>
          <w:szCs w:val="18"/>
        </w:rPr>
      </w:pPr>
      <w:r w:rsidRPr="000B28F5">
        <w:rPr>
          <w:rFonts w:ascii="Arial" w:hAnsi="Arial" w:cs="Arial"/>
          <w:sz w:val="18"/>
          <w:szCs w:val="18"/>
        </w:rPr>
        <w:t>Simon, S., Naylor, S.</w:t>
      </w:r>
      <w:r w:rsidR="00DA7BA5">
        <w:rPr>
          <w:rFonts w:ascii="Arial" w:hAnsi="Arial" w:cs="Arial"/>
          <w:sz w:val="18"/>
          <w:szCs w:val="18"/>
        </w:rPr>
        <w:t>,</w:t>
      </w:r>
      <w:r w:rsidRPr="000B28F5">
        <w:rPr>
          <w:rFonts w:ascii="Arial" w:hAnsi="Arial" w:cs="Arial"/>
          <w:sz w:val="18"/>
          <w:szCs w:val="18"/>
        </w:rPr>
        <w:t xml:space="preserve"> Keogh, B., Maloney, J., </w:t>
      </w:r>
      <w:r w:rsidR="00DA7BA5">
        <w:rPr>
          <w:rFonts w:ascii="Arial" w:hAnsi="Arial" w:cs="Arial"/>
          <w:sz w:val="18"/>
          <w:szCs w:val="18"/>
        </w:rPr>
        <w:t>&amp;</w:t>
      </w:r>
      <w:r w:rsidRPr="000B28F5">
        <w:rPr>
          <w:rFonts w:ascii="Arial" w:hAnsi="Arial" w:cs="Arial"/>
          <w:sz w:val="18"/>
          <w:szCs w:val="18"/>
        </w:rPr>
        <w:t xml:space="preserve"> Downing, B. (2008). Puppets </w:t>
      </w:r>
      <w:r w:rsidR="00DA7BA5">
        <w:rPr>
          <w:rFonts w:ascii="Arial" w:hAnsi="Arial" w:cs="Arial"/>
          <w:sz w:val="18"/>
          <w:szCs w:val="18"/>
        </w:rPr>
        <w:t>p</w:t>
      </w:r>
      <w:r w:rsidRPr="000B28F5">
        <w:rPr>
          <w:rFonts w:ascii="Arial" w:hAnsi="Arial" w:cs="Arial"/>
          <w:sz w:val="18"/>
          <w:szCs w:val="18"/>
        </w:rPr>
        <w:t xml:space="preserve">romoting </w:t>
      </w:r>
      <w:r w:rsidR="00CD4E79">
        <w:rPr>
          <w:rFonts w:ascii="Arial" w:hAnsi="Arial" w:cs="Arial"/>
          <w:sz w:val="18"/>
          <w:szCs w:val="18"/>
        </w:rPr>
        <w:t>e</w:t>
      </w:r>
      <w:r w:rsidRPr="000B28F5">
        <w:rPr>
          <w:rFonts w:ascii="Arial" w:hAnsi="Arial" w:cs="Arial"/>
          <w:sz w:val="18"/>
          <w:szCs w:val="18"/>
        </w:rPr>
        <w:t xml:space="preserve">ngagement and </w:t>
      </w:r>
      <w:r w:rsidR="00CD4E79">
        <w:rPr>
          <w:rFonts w:ascii="Arial" w:hAnsi="Arial" w:cs="Arial"/>
          <w:sz w:val="18"/>
          <w:szCs w:val="18"/>
        </w:rPr>
        <w:t>t</w:t>
      </w:r>
      <w:r w:rsidRPr="000B28F5">
        <w:rPr>
          <w:rFonts w:ascii="Arial" w:hAnsi="Arial" w:cs="Arial"/>
          <w:sz w:val="18"/>
          <w:szCs w:val="18"/>
        </w:rPr>
        <w:t xml:space="preserve">alk in </w:t>
      </w:r>
      <w:r w:rsidR="00CD4E79">
        <w:rPr>
          <w:rFonts w:ascii="Arial" w:hAnsi="Arial" w:cs="Arial"/>
          <w:sz w:val="18"/>
          <w:szCs w:val="18"/>
        </w:rPr>
        <w:t>s</w:t>
      </w:r>
      <w:r w:rsidRPr="000B28F5">
        <w:rPr>
          <w:rFonts w:ascii="Arial" w:hAnsi="Arial" w:cs="Arial"/>
          <w:sz w:val="18"/>
          <w:szCs w:val="18"/>
        </w:rPr>
        <w:t xml:space="preserve">cience. </w:t>
      </w:r>
      <w:r w:rsidRPr="000B28F5">
        <w:rPr>
          <w:rFonts w:ascii="Arial" w:hAnsi="Arial" w:cs="Arial"/>
          <w:i/>
          <w:sz w:val="18"/>
          <w:szCs w:val="18"/>
        </w:rPr>
        <w:t>International Journal of Science Education</w:t>
      </w:r>
      <w:r w:rsidRPr="000B28F5">
        <w:rPr>
          <w:rFonts w:ascii="Arial" w:hAnsi="Arial" w:cs="Arial"/>
          <w:sz w:val="18"/>
          <w:szCs w:val="18"/>
        </w:rPr>
        <w:t xml:space="preserve">, </w:t>
      </w:r>
      <w:r w:rsidRPr="00CD4E79">
        <w:rPr>
          <w:rFonts w:ascii="Arial" w:hAnsi="Arial" w:cs="Arial"/>
          <w:i/>
          <w:sz w:val="18"/>
          <w:szCs w:val="18"/>
        </w:rPr>
        <w:t>30</w:t>
      </w:r>
      <w:r w:rsidRPr="000B28F5">
        <w:rPr>
          <w:rFonts w:ascii="Arial" w:hAnsi="Arial" w:cs="Arial"/>
          <w:sz w:val="18"/>
          <w:szCs w:val="18"/>
        </w:rPr>
        <w:t>( 9), 1229–1248</w:t>
      </w:r>
      <w:r w:rsidR="00CD4E79">
        <w:rPr>
          <w:rFonts w:ascii="Arial" w:hAnsi="Arial" w:cs="Arial"/>
          <w:sz w:val="18"/>
          <w:szCs w:val="18"/>
        </w:rPr>
        <w:t>.</w:t>
      </w:r>
    </w:p>
    <w:p w:rsidR="0043724A" w:rsidRPr="00CD4E79" w:rsidRDefault="0096614E" w:rsidP="0040451B">
      <w:pPr>
        <w:tabs>
          <w:tab w:val="left" w:pos="284"/>
        </w:tabs>
        <w:ind w:left="284" w:hanging="284"/>
        <w:rPr>
          <w:rFonts w:ascii="Arial" w:hAnsi="Arial" w:cs="Arial"/>
          <w:sz w:val="18"/>
          <w:szCs w:val="18"/>
        </w:rPr>
      </w:pPr>
      <w:r w:rsidRPr="0096614E">
        <w:rPr>
          <w:rFonts w:ascii="Arial" w:hAnsi="Arial" w:cs="Arial"/>
          <w:sz w:val="18"/>
          <w:szCs w:val="18"/>
        </w:rPr>
        <w:t xml:space="preserve">Smith, C.L., Maclin, D., Houghton, C., </w:t>
      </w:r>
      <w:r>
        <w:rPr>
          <w:rFonts w:ascii="Arial" w:hAnsi="Arial" w:cs="Arial"/>
          <w:sz w:val="18"/>
          <w:szCs w:val="18"/>
        </w:rPr>
        <w:t>&amp;</w:t>
      </w:r>
      <w:r w:rsidRPr="0096614E">
        <w:rPr>
          <w:rFonts w:ascii="Arial" w:hAnsi="Arial" w:cs="Arial"/>
          <w:sz w:val="18"/>
          <w:szCs w:val="18"/>
        </w:rPr>
        <w:t xml:space="preserve"> Hennessey, M.G.</w:t>
      </w:r>
      <w:r>
        <w:rPr>
          <w:rFonts w:ascii="Arial" w:hAnsi="Arial" w:cs="Arial"/>
          <w:sz w:val="18"/>
          <w:szCs w:val="18"/>
        </w:rPr>
        <w:t xml:space="preserve"> </w:t>
      </w:r>
      <w:r w:rsidR="0043724A" w:rsidRPr="000B28F5">
        <w:rPr>
          <w:rFonts w:ascii="Arial" w:hAnsi="Arial" w:cs="Arial"/>
          <w:sz w:val="18"/>
          <w:szCs w:val="18"/>
        </w:rPr>
        <w:t>(2000). Sixth-</w:t>
      </w:r>
      <w:r w:rsidR="00CD4E79">
        <w:rPr>
          <w:rFonts w:ascii="Arial" w:hAnsi="Arial" w:cs="Arial"/>
          <w:sz w:val="18"/>
          <w:szCs w:val="18"/>
        </w:rPr>
        <w:t>g</w:t>
      </w:r>
      <w:r w:rsidR="0043724A" w:rsidRPr="000B28F5">
        <w:rPr>
          <w:rFonts w:ascii="Arial" w:hAnsi="Arial" w:cs="Arial"/>
          <w:sz w:val="18"/>
          <w:szCs w:val="18"/>
        </w:rPr>
        <w:t xml:space="preserve">rade </w:t>
      </w:r>
      <w:r w:rsidR="00CD4E79">
        <w:rPr>
          <w:rFonts w:ascii="Arial" w:hAnsi="Arial" w:cs="Arial"/>
          <w:sz w:val="18"/>
          <w:szCs w:val="18"/>
        </w:rPr>
        <w:t>s</w:t>
      </w:r>
      <w:r w:rsidR="0043724A" w:rsidRPr="000B28F5">
        <w:rPr>
          <w:rFonts w:ascii="Arial" w:hAnsi="Arial" w:cs="Arial"/>
          <w:sz w:val="18"/>
          <w:szCs w:val="18"/>
        </w:rPr>
        <w:t xml:space="preserve">tudents’ </w:t>
      </w:r>
      <w:r w:rsidR="00CD4E79">
        <w:rPr>
          <w:rFonts w:ascii="Arial" w:hAnsi="Arial" w:cs="Arial"/>
          <w:sz w:val="18"/>
          <w:szCs w:val="18"/>
        </w:rPr>
        <w:t>e</w:t>
      </w:r>
      <w:r w:rsidR="0043724A" w:rsidRPr="000B28F5">
        <w:rPr>
          <w:rFonts w:ascii="Arial" w:hAnsi="Arial" w:cs="Arial"/>
          <w:sz w:val="18"/>
          <w:szCs w:val="18"/>
        </w:rPr>
        <w:t xml:space="preserve">pistemologies of </w:t>
      </w:r>
      <w:r w:rsidR="00CD4E79">
        <w:rPr>
          <w:rFonts w:ascii="Arial" w:hAnsi="Arial" w:cs="Arial"/>
          <w:sz w:val="18"/>
          <w:szCs w:val="18"/>
        </w:rPr>
        <w:t>s</w:t>
      </w:r>
      <w:r w:rsidR="0043724A" w:rsidRPr="000B28F5">
        <w:rPr>
          <w:rFonts w:ascii="Arial" w:hAnsi="Arial" w:cs="Arial"/>
          <w:sz w:val="18"/>
          <w:szCs w:val="18"/>
        </w:rPr>
        <w:t xml:space="preserve">cience: The </w:t>
      </w:r>
      <w:r w:rsidR="00CD4E79">
        <w:rPr>
          <w:rFonts w:ascii="Arial" w:hAnsi="Arial" w:cs="Arial"/>
          <w:sz w:val="18"/>
          <w:szCs w:val="18"/>
        </w:rPr>
        <w:t>i</w:t>
      </w:r>
      <w:r w:rsidR="0043724A" w:rsidRPr="000B28F5">
        <w:rPr>
          <w:rFonts w:ascii="Arial" w:hAnsi="Arial" w:cs="Arial"/>
          <w:sz w:val="18"/>
          <w:szCs w:val="18"/>
        </w:rPr>
        <w:t xml:space="preserve">mpact of </w:t>
      </w:r>
      <w:r w:rsidR="00CD4E79">
        <w:rPr>
          <w:rFonts w:ascii="Arial" w:hAnsi="Arial" w:cs="Arial"/>
          <w:sz w:val="18"/>
          <w:szCs w:val="18"/>
        </w:rPr>
        <w:t>s</w:t>
      </w:r>
      <w:r w:rsidR="0043724A" w:rsidRPr="000B28F5">
        <w:rPr>
          <w:rFonts w:ascii="Arial" w:hAnsi="Arial" w:cs="Arial"/>
          <w:sz w:val="18"/>
          <w:szCs w:val="18"/>
        </w:rPr>
        <w:t xml:space="preserve">chool </w:t>
      </w:r>
      <w:r w:rsidR="00CD4E79">
        <w:rPr>
          <w:rFonts w:ascii="Arial" w:hAnsi="Arial" w:cs="Arial"/>
          <w:sz w:val="18"/>
          <w:szCs w:val="18"/>
        </w:rPr>
        <w:t>s</w:t>
      </w:r>
      <w:r w:rsidR="0043724A" w:rsidRPr="000B28F5">
        <w:rPr>
          <w:rFonts w:ascii="Arial" w:hAnsi="Arial" w:cs="Arial"/>
          <w:sz w:val="18"/>
          <w:szCs w:val="18"/>
        </w:rPr>
        <w:t xml:space="preserve">cience </w:t>
      </w:r>
      <w:r w:rsidR="00CD4E79">
        <w:rPr>
          <w:rFonts w:ascii="Arial" w:hAnsi="Arial" w:cs="Arial"/>
          <w:sz w:val="18"/>
          <w:szCs w:val="18"/>
        </w:rPr>
        <w:t>e</w:t>
      </w:r>
      <w:r w:rsidR="0043724A" w:rsidRPr="000B28F5">
        <w:rPr>
          <w:rFonts w:ascii="Arial" w:hAnsi="Arial" w:cs="Arial"/>
          <w:sz w:val="18"/>
          <w:szCs w:val="18"/>
        </w:rPr>
        <w:t xml:space="preserve">xperiences on </w:t>
      </w:r>
      <w:r w:rsidR="00CD4E79">
        <w:rPr>
          <w:rFonts w:ascii="Arial" w:hAnsi="Arial" w:cs="Arial"/>
          <w:sz w:val="18"/>
          <w:szCs w:val="18"/>
        </w:rPr>
        <w:t>e</w:t>
      </w:r>
      <w:r w:rsidR="0043724A" w:rsidRPr="000B28F5">
        <w:rPr>
          <w:rFonts w:ascii="Arial" w:hAnsi="Arial" w:cs="Arial"/>
          <w:sz w:val="18"/>
          <w:szCs w:val="18"/>
        </w:rPr>
        <w:t xml:space="preserve">pistemological </w:t>
      </w:r>
      <w:r w:rsidR="00CD4E79">
        <w:rPr>
          <w:rFonts w:ascii="Arial" w:hAnsi="Arial" w:cs="Arial"/>
          <w:sz w:val="18"/>
          <w:szCs w:val="18"/>
        </w:rPr>
        <w:t>d</w:t>
      </w:r>
      <w:r w:rsidR="0043724A" w:rsidRPr="000B28F5">
        <w:rPr>
          <w:rFonts w:ascii="Arial" w:hAnsi="Arial" w:cs="Arial"/>
          <w:sz w:val="18"/>
          <w:szCs w:val="18"/>
        </w:rPr>
        <w:t xml:space="preserve">evelopment. </w:t>
      </w:r>
      <w:r w:rsidR="0043724A" w:rsidRPr="000B28F5">
        <w:rPr>
          <w:rFonts w:ascii="Arial" w:hAnsi="Arial" w:cs="Arial"/>
          <w:i/>
          <w:sz w:val="18"/>
          <w:szCs w:val="18"/>
        </w:rPr>
        <w:t>Cognition and Instruction, 18</w:t>
      </w:r>
      <w:r w:rsidR="0043724A" w:rsidRPr="00CD4E79">
        <w:rPr>
          <w:rFonts w:ascii="Arial" w:hAnsi="Arial" w:cs="Arial"/>
          <w:sz w:val="18"/>
          <w:szCs w:val="18"/>
        </w:rPr>
        <w:t>(3), 349-422.</w:t>
      </w:r>
    </w:p>
    <w:p w:rsidR="00A97C2F" w:rsidRPr="000B28F5" w:rsidRDefault="00A97C2F" w:rsidP="0040451B">
      <w:pPr>
        <w:pStyle w:val="Reference"/>
        <w:tabs>
          <w:tab w:val="left" w:pos="284"/>
        </w:tabs>
        <w:ind w:left="284" w:hanging="284"/>
        <w:rPr>
          <w:rFonts w:ascii="Arial" w:hAnsi="Arial" w:cs="Arial"/>
          <w:sz w:val="18"/>
          <w:szCs w:val="18"/>
          <w:lang w:val="en-US"/>
        </w:rPr>
      </w:pPr>
      <w:r w:rsidRPr="00E43209">
        <w:rPr>
          <w:rFonts w:ascii="Arial" w:hAnsi="Arial" w:cs="Arial"/>
          <w:sz w:val="18"/>
          <w:szCs w:val="18"/>
          <w:lang w:val="en-US"/>
        </w:rPr>
        <w:t>Tamir, P.</w:t>
      </w:r>
      <w:r w:rsidR="00CD4E79" w:rsidRPr="00E43209">
        <w:rPr>
          <w:rFonts w:ascii="Arial" w:hAnsi="Arial" w:cs="Arial"/>
          <w:sz w:val="18"/>
          <w:szCs w:val="18"/>
          <w:lang w:val="en-US"/>
        </w:rPr>
        <w:t>,</w:t>
      </w:r>
      <w:r w:rsidRPr="00E43209">
        <w:rPr>
          <w:rFonts w:ascii="Arial" w:hAnsi="Arial" w:cs="Arial"/>
          <w:sz w:val="18"/>
          <w:szCs w:val="18"/>
          <w:lang w:val="en-US"/>
        </w:rPr>
        <w:t xml:space="preserve"> &amp; Lunetta, V.N. (1981). </w:t>
      </w:r>
      <w:r w:rsidRPr="000B28F5">
        <w:rPr>
          <w:rFonts w:ascii="Arial" w:hAnsi="Arial" w:cs="Arial"/>
          <w:sz w:val="18"/>
          <w:szCs w:val="18"/>
          <w:lang w:val="en-US"/>
        </w:rPr>
        <w:t xml:space="preserve">Inquiry-related tasks in high school science laboratory handbooks. </w:t>
      </w:r>
      <w:r w:rsidRPr="000B28F5">
        <w:rPr>
          <w:rFonts w:ascii="Arial" w:hAnsi="Arial" w:cs="Arial"/>
          <w:i/>
          <w:iCs/>
          <w:sz w:val="18"/>
          <w:szCs w:val="18"/>
          <w:lang w:val="en-US"/>
        </w:rPr>
        <w:t>Science Education</w:t>
      </w:r>
      <w:r w:rsidRPr="000B28F5">
        <w:rPr>
          <w:rFonts w:ascii="Arial" w:hAnsi="Arial" w:cs="Arial"/>
          <w:sz w:val="18"/>
          <w:szCs w:val="18"/>
          <w:lang w:val="en-US"/>
        </w:rPr>
        <w:t xml:space="preserve">, </w:t>
      </w:r>
      <w:r w:rsidRPr="000B28F5">
        <w:rPr>
          <w:rFonts w:ascii="Arial" w:hAnsi="Arial" w:cs="Arial"/>
          <w:i/>
          <w:iCs/>
          <w:sz w:val="18"/>
          <w:szCs w:val="18"/>
          <w:lang w:val="en-US"/>
        </w:rPr>
        <w:t>65</w:t>
      </w:r>
      <w:r w:rsidRPr="000B28F5">
        <w:rPr>
          <w:rFonts w:ascii="Arial" w:hAnsi="Arial" w:cs="Arial"/>
          <w:sz w:val="18"/>
          <w:szCs w:val="18"/>
          <w:lang w:val="en-US"/>
        </w:rPr>
        <w:t>(5), 477-484.</w:t>
      </w:r>
    </w:p>
    <w:p w:rsidR="002244B3" w:rsidRPr="000B28F5" w:rsidRDefault="002244B3" w:rsidP="0040451B">
      <w:pPr>
        <w:pStyle w:val="Reference"/>
        <w:tabs>
          <w:tab w:val="left" w:pos="284"/>
        </w:tabs>
        <w:ind w:left="284" w:hanging="284"/>
        <w:rPr>
          <w:rFonts w:ascii="Arial" w:hAnsi="Arial" w:cs="Arial"/>
          <w:sz w:val="18"/>
          <w:szCs w:val="18"/>
          <w:lang w:val="nl-NL"/>
        </w:rPr>
      </w:pPr>
      <w:r w:rsidRPr="000B28F5">
        <w:rPr>
          <w:rFonts w:ascii="Arial" w:hAnsi="Arial" w:cs="Arial"/>
          <w:sz w:val="18"/>
          <w:szCs w:val="18"/>
        </w:rPr>
        <w:t xml:space="preserve">Tytler, R., </w:t>
      </w:r>
      <w:r w:rsidR="00CD4E79">
        <w:rPr>
          <w:rFonts w:ascii="Arial" w:hAnsi="Arial" w:cs="Arial"/>
          <w:sz w:val="18"/>
          <w:szCs w:val="18"/>
        </w:rPr>
        <w:t xml:space="preserve">&amp; </w:t>
      </w:r>
      <w:r w:rsidRPr="000B28F5">
        <w:rPr>
          <w:rFonts w:ascii="Arial" w:hAnsi="Arial" w:cs="Arial"/>
          <w:sz w:val="18"/>
          <w:szCs w:val="18"/>
        </w:rPr>
        <w:t xml:space="preserve">Peterson, S. (2003). Tracing young children’s scientific reasoning. </w:t>
      </w:r>
      <w:r w:rsidRPr="000B28F5">
        <w:rPr>
          <w:rFonts w:ascii="Arial" w:hAnsi="Arial" w:cs="Arial"/>
          <w:i/>
          <w:sz w:val="18"/>
          <w:szCs w:val="18"/>
          <w:lang w:val="nl-NL"/>
        </w:rPr>
        <w:t>Research in Science Education</w:t>
      </w:r>
      <w:r w:rsidRPr="000B28F5">
        <w:rPr>
          <w:rFonts w:ascii="Arial" w:hAnsi="Arial" w:cs="Arial"/>
          <w:sz w:val="18"/>
          <w:szCs w:val="18"/>
          <w:lang w:val="nl-NL"/>
        </w:rPr>
        <w:t xml:space="preserve">, </w:t>
      </w:r>
      <w:r w:rsidRPr="00CD4E79">
        <w:rPr>
          <w:rFonts w:ascii="Arial" w:hAnsi="Arial" w:cs="Arial"/>
          <w:i/>
          <w:sz w:val="18"/>
          <w:szCs w:val="18"/>
          <w:lang w:val="nl-NL"/>
        </w:rPr>
        <w:t>33</w:t>
      </w:r>
      <w:r w:rsidRPr="000B28F5">
        <w:rPr>
          <w:rFonts w:ascii="Arial" w:hAnsi="Arial" w:cs="Arial"/>
          <w:sz w:val="18"/>
          <w:szCs w:val="18"/>
          <w:lang w:val="nl-NL"/>
        </w:rPr>
        <w:t>, 433-465.</w:t>
      </w:r>
    </w:p>
    <w:p w:rsidR="00DA7BA5" w:rsidRPr="000B28F5" w:rsidRDefault="00DA7BA5" w:rsidP="00DA7BA5">
      <w:pPr>
        <w:pStyle w:val="Reference"/>
        <w:tabs>
          <w:tab w:val="left" w:pos="284"/>
        </w:tabs>
        <w:ind w:left="284" w:hanging="284"/>
        <w:rPr>
          <w:rFonts w:ascii="Arial" w:hAnsi="Arial" w:cs="Arial"/>
          <w:sz w:val="18"/>
          <w:szCs w:val="18"/>
          <w:lang w:val="en-US"/>
        </w:rPr>
      </w:pPr>
      <w:r w:rsidRPr="00DA7BA5">
        <w:rPr>
          <w:rFonts w:ascii="Arial" w:hAnsi="Arial" w:cs="Arial"/>
          <w:sz w:val="18"/>
          <w:szCs w:val="18"/>
          <w:lang w:val="nl-NL"/>
        </w:rPr>
        <w:t xml:space="preserve">Van den Berg, E. (2012). </w:t>
      </w:r>
      <w:r w:rsidRPr="000B28F5">
        <w:rPr>
          <w:rFonts w:ascii="Arial" w:hAnsi="Arial" w:cs="Arial"/>
          <w:sz w:val="18"/>
          <w:szCs w:val="18"/>
          <w:lang w:val="nl-NL"/>
        </w:rPr>
        <w:t xml:space="preserve">Natuurwetenschap en techniek: heen-en-weer denken tussen begrippen en verschijnselen, redeneren met begrippen en met bewijsmateriaal. </w:t>
      </w:r>
      <w:r w:rsidRPr="000B28F5">
        <w:rPr>
          <w:rFonts w:ascii="Arial" w:hAnsi="Arial" w:cs="Arial"/>
          <w:i/>
          <w:sz w:val="18"/>
          <w:szCs w:val="18"/>
          <w:lang w:val="en-US"/>
        </w:rPr>
        <w:t>NVOX,</w:t>
      </w:r>
      <w:r w:rsidRPr="000B28F5">
        <w:rPr>
          <w:rFonts w:ascii="Arial" w:hAnsi="Arial" w:cs="Arial"/>
          <w:sz w:val="18"/>
          <w:szCs w:val="18"/>
          <w:lang w:val="en-US"/>
        </w:rPr>
        <w:t xml:space="preserve"> </w:t>
      </w:r>
      <w:r w:rsidRPr="000D1367">
        <w:rPr>
          <w:rFonts w:ascii="Arial" w:hAnsi="Arial" w:cs="Arial"/>
          <w:i/>
          <w:sz w:val="18"/>
          <w:szCs w:val="18"/>
          <w:lang w:val="en-US"/>
        </w:rPr>
        <w:t>37</w:t>
      </w:r>
      <w:r w:rsidRPr="000B28F5">
        <w:rPr>
          <w:rFonts w:ascii="Arial" w:hAnsi="Arial" w:cs="Arial"/>
          <w:sz w:val="18"/>
          <w:szCs w:val="18"/>
          <w:lang w:val="en-US"/>
        </w:rPr>
        <w:t>(4), 176-177.</w:t>
      </w:r>
    </w:p>
    <w:p w:rsidR="00EE0A52" w:rsidRPr="000B28F5" w:rsidRDefault="00EE0A52" w:rsidP="0040451B">
      <w:pPr>
        <w:pStyle w:val="Reference"/>
        <w:tabs>
          <w:tab w:val="left" w:pos="284"/>
        </w:tabs>
        <w:ind w:left="284" w:hanging="284"/>
        <w:rPr>
          <w:rFonts w:ascii="Arial" w:hAnsi="Arial" w:cs="Arial"/>
          <w:sz w:val="18"/>
          <w:szCs w:val="18"/>
          <w:lang w:val="nl-NL"/>
        </w:rPr>
      </w:pPr>
      <w:r w:rsidRPr="000B28F5">
        <w:rPr>
          <w:rFonts w:ascii="Arial" w:hAnsi="Arial" w:cs="Arial"/>
          <w:sz w:val="18"/>
          <w:szCs w:val="18"/>
        </w:rPr>
        <w:t>Wiser, M., &amp; Carey</w:t>
      </w:r>
      <w:r w:rsidR="00CD4E79">
        <w:rPr>
          <w:rFonts w:ascii="Arial" w:hAnsi="Arial" w:cs="Arial"/>
          <w:sz w:val="18"/>
          <w:szCs w:val="18"/>
        </w:rPr>
        <w:t>, S. (</w:t>
      </w:r>
      <w:r w:rsidRPr="000B28F5">
        <w:rPr>
          <w:rFonts w:ascii="Arial" w:hAnsi="Arial" w:cs="Arial"/>
          <w:sz w:val="18"/>
          <w:szCs w:val="18"/>
        </w:rPr>
        <w:t>1983</w:t>
      </w:r>
      <w:r w:rsidR="00CD4E79">
        <w:rPr>
          <w:rFonts w:ascii="Arial" w:hAnsi="Arial" w:cs="Arial"/>
          <w:sz w:val="18"/>
          <w:szCs w:val="18"/>
        </w:rPr>
        <w:t>)</w:t>
      </w:r>
      <w:r w:rsidRPr="000B28F5">
        <w:rPr>
          <w:rFonts w:ascii="Arial" w:hAnsi="Arial" w:cs="Arial"/>
          <w:sz w:val="18"/>
          <w:szCs w:val="18"/>
        </w:rPr>
        <w:t xml:space="preserve">. When heat and temperature were one. </w:t>
      </w:r>
      <w:r w:rsidRPr="00CD4E79">
        <w:rPr>
          <w:rFonts w:ascii="Arial" w:hAnsi="Arial" w:cs="Arial"/>
          <w:sz w:val="18"/>
          <w:szCs w:val="18"/>
          <w:lang w:val="en-GB"/>
        </w:rPr>
        <w:t>In</w:t>
      </w:r>
      <w:r w:rsidR="00CD4E79">
        <w:rPr>
          <w:rFonts w:ascii="Arial" w:hAnsi="Arial" w:cs="Arial"/>
          <w:sz w:val="18"/>
          <w:szCs w:val="18"/>
          <w:lang w:val="en-GB"/>
        </w:rPr>
        <w:t>:</w:t>
      </w:r>
      <w:r w:rsidRPr="00CD4E79">
        <w:rPr>
          <w:rFonts w:ascii="Arial" w:hAnsi="Arial" w:cs="Arial"/>
          <w:sz w:val="18"/>
          <w:szCs w:val="18"/>
          <w:lang w:val="en-GB"/>
        </w:rPr>
        <w:t xml:space="preserve"> D. Gentner &amp;. A. Stevens (</w:t>
      </w:r>
      <w:r w:rsidR="00CD4E79">
        <w:rPr>
          <w:rFonts w:ascii="Arial" w:hAnsi="Arial" w:cs="Arial"/>
          <w:sz w:val="18"/>
          <w:szCs w:val="18"/>
          <w:lang w:val="en-GB"/>
        </w:rPr>
        <w:t>E</w:t>
      </w:r>
      <w:r w:rsidRPr="00CD4E79">
        <w:rPr>
          <w:rFonts w:ascii="Arial" w:hAnsi="Arial" w:cs="Arial"/>
          <w:sz w:val="18"/>
          <w:szCs w:val="18"/>
          <w:lang w:val="en-GB"/>
        </w:rPr>
        <w:t xml:space="preserve">ds), </w:t>
      </w:r>
      <w:r w:rsidRPr="00CD4E79">
        <w:rPr>
          <w:rFonts w:ascii="Arial" w:hAnsi="Arial" w:cs="Arial"/>
          <w:i/>
          <w:sz w:val="18"/>
          <w:szCs w:val="18"/>
          <w:lang w:val="en-GB"/>
        </w:rPr>
        <w:t>Mental models</w:t>
      </w:r>
      <w:r w:rsidR="00CD4E79">
        <w:rPr>
          <w:rFonts w:ascii="Arial" w:hAnsi="Arial" w:cs="Arial"/>
          <w:sz w:val="18"/>
          <w:szCs w:val="18"/>
          <w:lang w:val="en-GB"/>
        </w:rPr>
        <w:t xml:space="preserve"> (pp. 267-297)</w:t>
      </w:r>
      <w:r w:rsidRPr="00CD4E79">
        <w:rPr>
          <w:rFonts w:ascii="Arial" w:hAnsi="Arial" w:cs="Arial"/>
          <w:sz w:val="18"/>
          <w:szCs w:val="18"/>
          <w:lang w:val="en-GB"/>
        </w:rPr>
        <w:t>. Hillsdale, NJ: Lawrence Erlbaum</w:t>
      </w:r>
      <w:r w:rsidR="00CD4E79">
        <w:rPr>
          <w:rFonts w:ascii="Arial" w:hAnsi="Arial" w:cs="Arial"/>
          <w:sz w:val="18"/>
          <w:szCs w:val="18"/>
          <w:lang w:val="en-GB"/>
        </w:rPr>
        <w:t>.</w:t>
      </w:r>
    </w:p>
    <w:p w:rsidR="00227FF8" w:rsidRPr="000B28F5" w:rsidRDefault="00227FF8" w:rsidP="0040451B">
      <w:pPr>
        <w:tabs>
          <w:tab w:val="left" w:pos="284"/>
        </w:tabs>
        <w:ind w:left="284" w:hanging="284"/>
        <w:rPr>
          <w:rFonts w:ascii="Arial" w:hAnsi="Arial" w:cs="Arial"/>
          <w:sz w:val="18"/>
          <w:szCs w:val="18"/>
          <w:lang w:val="nl-NL"/>
        </w:rPr>
      </w:pPr>
    </w:p>
    <w:p w:rsidR="00EB3D13" w:rsidRPr="000B28F5" w:rsidRDefault="00EB3D13" w:rsidP="0040451B">
      <w:pPr>
        <w:tabs>
          <w:tab w:val="left" w:pos="284"/>
        </w:tabs>
        <w:ind w:left="284" w:hanging="284"/>
        <w:rPr>
          <w:rFonts w:ascii="Arial" w:hAnsi="Arial" w:cs="Arial"/>
          <w:sz w:val="18"/>
          <w:szCs w:val="18"/>
          <w:lang w:val="nl-NL"/>
        </w:rPr>
      </w:pPr>
    </w:p>
    <w:sectPr w:rsidR="00EB3D13" w:rsidRPr="000B28F5" w:rsidSect="000939CD">
      <w:headerReference w:type="even" r:id="rId32"/>
      <w:headerReference w:type="default" r:id="rId33"/>
      <w:footerReference w:type="even" r:id="rId34"/>
      <w:footerReference w:type="default" r:id="rId35"/>
      <w:headerReference w:type="first" r:id="rId36"/>
      <w:footerReference w:type="first" r:id="rId37"/>
      <w:pgSz w:w="12240" w:h="15840"/>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7C29" w:rsidRDefault="004D7C29" w:rsidP="00D44FB7">
      <w:r>
        <w:separator/>
      </w:r>
    </w:p>
  </w:endnote>
  <w:endnote w:type="continuationSeparator" w:id="0">
    <w:p w:rsidR="004D7C29" w:rsidRDefault="004D7C29" w:rsidP="00D44F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5429" w:rsidRDefault="00D6542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5429" w:rsidRDefault="00D6542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5429" w:rsidRDefault="00D6542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7C29" w:rsidRDefault="004D7C29" w:rsidP="00D44FB7">
      <w:r>
        <w:separator/>
      </w:r>
    </w:p>
  </w:footnote>
  <w:footnote w:type="continuationSeparator" w:id="0">
    <w:p w:rsidR="004D7C29" w:rsidRDefault="004D7C29" w:rsidP="00D44F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5429" w:rsidRDefault="00D6542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5429" w:rsidRDefault="00D6542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5429" w:rsidRDefault="00D6542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4054C"/>
    <w:multiLevelType w:val="hybridMultilevel"/>
    <w:tmpl w:val="EEF25B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2274EE"/>
    <w:multiLevelType w:val="hybridMultilevel"/>
    <w:tmpl w:val="29FAA1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302750F"/>
    <w:multiLevelType w:val="hybridMultilevel"/>
    <w:tmpl w:val="5C6AA3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0965B6"/>
    <w:multiLevelType w:val="hybridMultilevel"/>
    <w:tmpl w:val="5EC6428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4F64F76"/>
    <w:multiLevelType w:val="hybridMultilevel"/>
    <w:tmpl w:val="3D30EC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B32770C"/>
    <w:multiLevelType w:val="hybridMultilevel"/>
    <w:tmpl w:val="3F3C63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6D52C3"/>
    <w:multiLevelType w:val="hybridMultilevel"/>
    <w:tmpl w:val="9904CB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C14AF3"/>
    <w:multiLevelType w:val="hybridMultilevel"/>
    <w:tmpl w:val="FDD46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27377F"/>
    <w:multiLevelType w:val="hybridMultilevel"/>
    <w:tmpl w:val="8DB0089E"/>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27AB1283"/>
    <w:multiLevelType w:val="hybridMultilevel"/>
    <w:tmpl w:val="5EC6428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DF70AAC"/>
    <w:multiLevelType w:val="hybridMultilevel"/>
    <w:tmpl w:val="5C6AA3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30F1001"/>
    <w:multiLevelType w:val="hybridMultilevel"/>
    <w:tmpl w:val="7830702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3A57FFD"/>
    <w:multiLevelType w:val="hybridMultilevel"/>
    <w:tmpl w:val="FEA828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36007F4"/>
    <w:multiLevelType w:val="hybridMultilevel"/>
    <w:tmpl w:val="611E1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6DC19C1"/>
    <w:multiLevelType w:val="hybridMultilevel"/>
    <w:tmpl w:val="485097B0"/>
    <w:lvl w:ilvl="0" w:tplc="B2FE345A">
      <w:start w:val="1"/>
      <w:numFmt w:val="decimal"/>
      <w:lvlText w:val="%1)"/>
      <w:lvlJc w:val="left"/>
      <w:pPr>
        <w:ind w:left="1080" w:hanging="360"/>
      </w:pPr>
      <w:rPr>
        <w:rFonts w:hint="default"/>
        <w:b w:val="0"/>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8536018"/>
    <w:multiLevelType w:val="hybridMultilevel"/>
    <w:tmpl w:val="9D926FE0"/>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4ECE75EC"/>
    <w:multiLevelType w:val="hybridMultilevel"/>
    <w:tmpl w:val="5EC6428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539F5377"/>
    <w:multiLevelType w:val="hybridMultilevel"/>
    <w:tmpl w:val="5EC6428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5A4C4BE7"/>
    <w:multiLevelType w:val="hybridMultilevel"/>
    <w:tmpl w:val="62EA4022"/>
    <w:lvl w:ilvl="0" w:tplc="B2FE345A">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C160BD3"/>
    <w:multiLevelType w:val="hybridMultilevel"/>
    <w:tmpl w:val="AFB2B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3B015AE"/>
    <w:multiLevelType w:val="hybridMultilevel"/>
    <w:tmpl w:val="5EC6428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D11617E"/>
    <w:multiLevelType w:val="hybridMultilevel"/>
    <w:tmpl w:val="BEB23C82"/>
    <w:lvl w:ilvl="0" w:tplc="2A402A08">
      <w:start w:val="1"/>
      <w:numFmt w:val="decimal"/>
      <w:lvlText w:val="%1."/>
      <w:lvlJc w:val="left"/>
      <w:pPr>
        <w:tabs>
          <w:tab w:val="num" w:pos="720"/>
        </w:tabs>
        <w:ind w:left="720" w:hanging="360"/>
      </w:pPr>
      <w:rPr>
        <w:rFonts w:ascii="Times New Roman" w:hAnsi="Times New Roman" w:hint="default"/>
        <w:b w:val="0"/>
        <w:i w:val="0"/>
        <w:sz w:val="20"/>
        <w:szCs w:val="2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
    <w:nsid w:val="70A23FBE"/>
    <w:multiLevelType w:val="hybridMultilevel"/>
    <w:tmpl w:val="5C14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19644D4"/>
    <w:multiLevelType w:val="hybridMultilevel"/>
    <w:tmpl w:val="D0D637FA"/>
    <w:lvl w:ilvl="0" w:tplc="7F48880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EFF50C2"/>
    <w:multiLevelType w:val="hybridMultilevel"/>
    <w:tmpl w:val="5EC6428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8"/>
  </w:num>
  <w:num w:numId="2">
    <w:abstractNumId w:val="15"/>
  </w:num>
  <w:num w:numId="3">
    <w:abstractNumId w:val="13"/>
  </w:num>
  <w:num w:numId="4">
    <w:abstractNumId w:val="7"/>
  </w:num>
  <w:num w:numId="5">
    <w:abstractNumId w:val="2"/>
  </w:num>
  <w:num w:numId="6">
    <w:abstractNumId w:val="0"/>
  </w:num>
  <w:num w:numId="7">
    <w:abstractNumId w:val="12"/>
  </w:num>
  <w:num w:numId="8">
    <w:abstractNumId w:val="10"/>
  </w:num>
  <w:num w:numId="9">
    <w:abstractNumId w:val="11"/>
  </w:num>
  <w:num w:numId="10">
    <w:abstractNumId w:val="20"/>
  </w:num>
  <w:num w:numId="11">
    <w:abstractNumId w:val="14"/>
  </w:num>
  <w:num w:numId="12">
    <w:abstractNumId w:val="16"/>
  </w:num>
  <w:num w:numId="13">
    <w:abstractNumId w:val="22"/>
  </w:num>
  <w:num w:numId="14">
    <w:abstractNumId w:val="6"/>
  </w:num>
  <w:num w:numId="15">
    <w:abstractNumId w:val="24"/>
  </w:num>
  <w:num w:numId="16">
    <w:abstractNumId w:val="3"/>
  </w:num>
  <w:num w:numId="17">
    <w:abstractNumId w:val="17"/>
  </w:num>
  <w:num w:numId="18">
    <w:abstractNumId w:val="4"/>
  </w:num>
  <w:num w:numId="19">
    <w:abstractNumId w:val="21"/>
  </w:num>
  <w:num w:numId="20">
    <w:abstractNumId w:val="5"/>
  </w:num>
  <w:num w:numId="21">
    <w:abstractNumId w:val="1"/>
  </w:num>
  <w:num w:numId="22">
    <w:abstractNumId w:val="19"/>
  </w:num>
  <w:num w:numId="23">
    <w:abstractNumId w:val="23"/>
  </w:num>
  <w:num w:numId="24">
    <w:abstractNumId w:val="9"/>
  </w:num>
  <w:num w:numId="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efaultTabStop w:val="720"/>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0568"/>
    <w:rsid w:val="000001B2"/>
    <w:rsid w:val="00016FDA"/>
    <w:rsid w:val="000177C6"/>
    <w:rsid w:val="00017C6B"/>
    <w:rsid w:val="00025931"/>
    <w:rsid w:val="000330A4"/>
    <w:rsid w:val="000332AB"/>
    <w:rsid w:val="000404A4"/>
    <w:rsid w:val="000428F0"/>
    <w:rsid w:val="000429E5"/>
    <w:rsid w:val="00044B6D"/>
    <w:rsid w:val="00047763"/>
    <w:rsid w:val="000504BD"/>
    <w:rsid w:val="00055404"/>
    <w:rsid w:val="000610B9"/>
    <w:rsid w:val="00065490"/>
    <w:rsid w:val="00072379"/>
    <w:rsid w:val="00072F5A"/>
    <w:rsid w:val="000747CF"/>
    <w:rsid w:val="000806B8"/>
    <w:rsid w:val="00083227"/>
    <w:rsid w:val="000840C6"/>
    <w:rsid w:val="00085E17"/>
    <w:rsid w:val="0009016A"/>
    <w:rsid w:val="0009350F"/>
    <w:rsid w:val="000939CD"/>
    <w:rsid w:val="00097769"/>
    <w:rsid w:val="000B28F5"/>
    <w:rsid w:val="000B3A8A"/>
    <w:rsid w:val="000C4090"/>
    <w:rsid w:val="000C657C"/>
    <w:rsid w:val="000D0510"/>
    <w:rsid w:val="000D1367"/>
    <w:rsid w:val="000D1A6C"/>
    <w:rsid w:val="000D2BB4"/>
    <w:rsid w:val="000D4448"/>
    <w:rsid w:val="000E2AF3"/>
    <w:rsid w:val="000E6E7A"/>
    <w:rsid w:val="000E7A67"/>
    <w:rsid w:val="000F3B7A"/>
    <w:rsid w:val="000F5B48"/>
    <w:rsid w:val="001055A6"/>
    <w:rsid w:val="00105764"/>
    <w:rsid w:val="0011346F"/>
    <w:rsid w:val="00115193"/>
    <w:rsid w:val="00117615"/>
    <w:rsid w:val="00120EB2"/>
    <w:rsid w:val="00122118"/>
    <w:rsid w:val="0013327D"/>
    <w:rsid w:val="00136EC6"/>
    <w:rsid w:val="00141614"/>
    <w:rsid w:val="00147240"/>
    <w:rsid w:val="001516B0"/>
    <w:rsid w:val="00151C34"/>
    <w:rsid w:val="00153F63"/>
    <w:rsid w:val="00154E5F"/>
    <w:rsid w:val="00156EF8"/>
    <w:rsid w:val="00162DDF"/>
    <w:rsid w:val="00167C5C"/>
    <w:rsid w:val="00167DED"/>
    <w:rsid w:val="00180AE3"/>
    <w:rsid w:val="00180E2D"/>
    <w:rsid w:val="00181143"/>
    <w:rsid w:val="00185E0A"/>
    <w:rsid w:val="001876E9"/>
    <w:rsid w:val="00187730"/>
    <w:rsid w:val="00187D55"/>
    <w:rsid w:val="00190D1C"/>
    <w:rsid w:val="00191123"/>
    <w:rsid w:val="0019159F"/>
    <w:rsid w:val="00196270"/>
    <w:rsid w:val="001A211A"/>
    <w:rsid w:val="001A5508"/>
    <w:rsid w:val="001A6A11"/>
    <w:rsid w:val="001B09D9"/>
    <w:rsid w:val="001B1BF4"/>
    <w:rsid w:val="001B2246"/>
    <w:rsid w:val="001B3B63"/>
    <w:rsid w:val="001B579F"/>
    <w:rsid w:val="001B671E"/>
    <w:rsid w:val="001B766E"/>
    <w:rsid w:val="001C0A6A"/>
    <w:rsid w:val="001C2435"/>
    <w:rsid w:val="001C3A5F"/>
    <w:rsid w:val="001C4CFE"/>
    <w:rsid w:val="001D0332"/>
    <w:rsid w:val="001D2625"/>
    <w:rsid w:val="001D49A6"/>
    <w:rsid w:val="001D749B"/>
    <w:rsid w:val="001E23C5"/>
    <w:rsid w:val="001E695A"/>
    <w:rsid w:val="001E6A48"/>
    <w:rsid w:val="001E7F09"/>
    <w:rsid w:val="001F4C3F"/>
    <w:rsid w:val="001F61C9"/>
    <w:rsid w:val="002008F4"/>
    <w:rsid w:val="002030C7"/>
    <w:rsid w:val="00203CA4"/>
    <w:rsid w:val="002044A9"/>
    <w:rsid w:val="00206270"/>
    <w:rsid w:val="00207FE3"/>
    <w:rsid w:val="002244B3"/>
    <w:rsid w:val="00226E86"/>
    <w:rsid w:val="00227592"/>
    <w:rsid w:val="00227FF8"/>
    <w:rsid w:val="00231D98"/>
    <w:rsid w:val="00233200"/>
    <w:rsid w:val="00246C53"/>
    <w:rsid w:val="00247805"/>
    <w:rsid w:val="00253CB5"/>
    <w:rsid w:val="0025482E"/>
    <w:rsid w:val="00254F11"/>
    <w:rsid w:val="00256E88"/>
    <w:rsid w:val="00265751"/>
    <w:rsid w:val="0026610E"/>
    <w:rsid w:val="0026783E"/>
    <w:rsid w:val="00276FEA"/>
    <w:rsid w:val="00291EC7"/>
    <w:rsid w:val="00297BCC"/>
    <w:rsid w:val="002A1B67"/>
    <w:rsid w:val="002A3356"/>
    <w:rsid w:val="002B110D"/>
    <w:rsid w:val="002B2844"/>
    <w:rsid w:val="002B3B80"/>
    <w:rsid w:val="002B49C8"/>
    <w:rsid w:val="002B4BEE"/>
    <w:rsid w:val="002B77A9"/>
    <w:rsid w:val="002C3B7A"/>
    <w:rsid w:val="002C78D1"/>
    <w:rsid w:val="002D4627"/>
    <w:rsid w:val="002E0BFF"/>
    <w:rsid w:val="002F043E"/>
    <w:rsid w:val="002F0857"/>
    <w:rsid w:val="002F1303"/>
    <w:rsid w:val="003009B4"/>
    <w:rsid w:val="003029BE"/>
    <w:rsid w:val="00305AD2"/>
    <w:rsid w:val="003108AD"/>
    <w:rsid w:val="0031238E"/>
    <w:rsid w:val="00316AEF"/>
    <w:rsid w:val="00320276"/>
    <w:rsid w:val="003229C3"/>
    <w:rsid w:val="00322E8A"/>
    <w:rsid w:val="003231F2"/>
    <w:rsid w:val="00325899"/>
    <w:rsid w:val="0033622A"/>
    <w:rsid w:val="003422B9"/>
    <w:rsid w:val="003460BA"/>
    <w:rsid w:val="00352E62"/>
    <w:rsid w:val="00355582"/>
    <w:rsid w:val="00356AC0"/>
    <w:rsid w:val="00360FC4"/>
    <w:rsid w:val="00363A78"/>
    <w:rsid w:val="0036735E"/>
    <w:rsid w:val="003709EF"/>
    <w:rsid w:val="00376F10"/>
    <w:rsid w:val="00381DCD"/>
    <w:rsid w:val="00382B69"/>
    <w:rsid w:val="00386FE5"/>
    <w:rsid w:val="00387E72"/>
    <w:rsid w:val="00390619"/>
    <w:rsid w:val="0039285C"/>
    <w:rsid w:val="00394ADA"/>
    <w:rsid w:val="00396F57"/>
    <w:rsid w:val="003A442F"/>
    <w:rsid w:val="003A705A"/>
    <w:rsid w:val="003A75AD"/>
    <w:rsid w:val="003B22B8"/>
    <w:rsid w:val="003B554B"/>
    <w:rsid w:val="003B6868"/>
    <w:rsid w:val="003B6CD4"/>
    <w:rsid w:val="003B728A"/>
    <w:rsid w:val="003C4433"/>
    <w:rsid w:val="003C4C1D"/>
    <w:rsid w:val="003C591D"/>
    <w:rsid w:val="003C761C"/>
    <w:rsid w:val="003D5DE4"/>
    <w:rsid w:val="003D6CE7"/>
    <w:rsid w:val="003D7F33"/>
    <w:rsid w:val="003E0544"/>
    <w:rsid w:val="003E56C1"/>
    <w:rsid w:val="003E6F5E"/>
    <w:rsid w:val="003F564D"/>
    <w:rsid w:val="003F73A0"/>
    <w:rsid w:val="00400BCC"/>
    <w:rsid w:val="0040451B"/>
    <w:rsid w:val="00411BFD"/>
    <w:rsid w:val="004130C6"/>
    <w:rsid w:val="004159FA"/>
    <w:rsid w:val="00416BBE"/>
    <w:rsid w:val="00420799"/>
    <w:rsid w:val="004248FF"/>
    <w:rsid w:val="00431C79"/>
    <w:rsid w:val="00436635"/>
    <w:rsid w:val="0043724A"/>
    <w:rsid w:val="004445B4"/>
    <w:rsid w:val="004458E4"/>
    <w:rsid w:val="004465BC"/>
    <w:rsid w:val="00450F09"/>
    <w:rsid w:val="00451820"/>
    <w:rsid w:val="00460782"/>
    <w:rsid w:val="00460E6B"/>
    <w:rsid w:val="00465467"/>
    <w:rsid w:val="00465DF4"/>
    <w:rsid w:val="00466956"/>
    <w:rsid w:val="004669C8"/>
    <w:rsid w:val="00477B1A"/>
    <w:rsid w:val="00477F78"/>
    <w:rsid w:val="00485935"/>
    <w:rsid w:val="00485B73"/>
    <w:rsid w:val="00494C62"/>
    <w:rsid w:val="004A1186"/>
    <w:rsid w:val="004A4CA7"/>
    <w:rsid w:val="004A5681"/>
    <w:rsid w:val="004B1C84"/>
    <w:rsid w:val="004B30D8"/>
    <w:rsid w:val="004C68B7"/>
    <w:rsid w:val="004D025C"/>
    <w:rsid w:val="004D169B"/>
    <w:rsid w:val="004D26F1"/>
    <w:rsid w:val="004D7C29"/>
    <w:rsid w:val="004E00E6"/>
    <w:rsid w:val="004E1F7E"/>
    <w:rsid w:val="004E2186"/>
    <w:rsid w:val="004E2865"/>
    <w:rsid w:val="004E36D3"/>
    <w:rsid w:val="004E53E1"/>
    <w:rsid w:val="004F3425"/>
    <w:rsid w:val="004F35AB"/>
    <w:rsid w:val="004F6C71"/>
    <w:rsid w:val="00500DA7"/>
    <w:rsid w:val="005035D9"/>
    <w:rsid w:val="00506AF1"/>
    <w:rsid w:val="00507005"/>
    <w:rsid w:val="00507D25"/>
    <w:rsid w:val="005100A2"/>
    <w:rsid w:val="005111CA"/>
    <w:rsid w:val="00513F6C"/>
    <w:rsid w:val="00515AA2"/>
    <w:rsid w:val="00530279"/>
    <w:rsid w:val="0053235F"/>
    <w:rsid w:val="00541B12"/>
    <w:rsid w:val="005505D6"/>
    <w:rsid w:val="005507C1"/>
    <w:rsid w:val="00552C0A"/>
    <w:rsid w:val="0056082A"/>
    <w:rsid w:val="00567432"/>
    <w:rsid w:val="00571084"/>
    <w:rsid w:val="00571251"/>
    <w:rsid w:val="00571598"/>
    <w:rsid w:val="005720C1"/>
    <w:rsid w:val="00573275"/>
    <w:rsid w:val="00580915"/>
    <w:rsid w:val="0058577B"/>
    <w:rsid w:val="00586915"/>
    <w:rsid w:val="00586D0A"/>
    <w:rsid w:val="00587151"/>
    <w:rsid w:val="0058764A"/>
    <w:rsid w:val="005975FC"/>
    <w:rsid w:val="005A4A72"/>
    <w:rsid w:val="005B1B02"/>
    <w:rsid w:val="005B5E80"/>
    <w:rsid w:val="005C2944"/>
    <w:rsid w:val="005C53A2"/>
    <w:rsid w:val="005C5BF1"/>
    <w:rsid w:val="005C7D63"/>
    <w:rsid w:val="005C7EF1"/>
    <w:rsid w:val="005D23B1"/>
    <w:rsid w:val="005D4B6B"/>
    <w:rsid w:val="005D5274"/>
    <w:rsid w:val="005D58A6"/>
    <w:rsid w:val="005D665F"/>
    <w:rsid w:val="005D7A4F"/>
    <w:rsid w:val="005E7899"/>
    <w:rsid w:val="005F0309"/>
    <w:rsid w:val="005F42BF"/>
    <w:rsid w:val="005F524E"/>
    <w:rsid w:val="005F690D"/>
    <w:rsid w:val="005F6BB1"/>
    <w:rsid w:val="006004E4"/>
    <w:rsid w:val="006028FF"/>
    <w:rsid w:val="00605EFB"/>
    <w:rsid w:val="0060767B"/>
    <w:rsid w:val="00610568"/>
    <w:rsid w:val="00615A83"/>
    <w:rsid w:val="00617324"/>
    <w:rsid w:val="00620928"/>
    <w:rsid w:val="00620C47"/>
    <w:rsid w:val="006257A6"/>
    <w:rsid w:val="006310BC"/>
    <w:rsid w:val="00631BF0"/>
    <w:rsid w:val="00634E2D"/>
    <w:rsid w:val="00641C59"/>
    <w:rsid w:val="006422AB"/>
    <w:rsid w:val="0064404C"/>
    <w:rsid w:val="0064584B"/>
    <w:rsid w:val="00654D33"/>
    <w:rsid w:val="006574FE"/>
    <w:rsid w:val="00662AA4"/>
    <w:rsid w:val="00667A87"/>
    <w:rsid w:val="00674255"/>
    <w:rsid w:val="0067675D"/>
    <w:rsid w:val="0068478A"/>
    <w:rsid w:val="0068571B"/>
    <w:rsid w:val="0068641E"/>
    <w:rsid w:val="00691CA3"/>
    <w:rsid w:val="00694273"/>
    <w:rsid w:val="00694DE5"/>
    <w:rsid w:val="00695CDE"/>
    <w:rsid w:val="006A3646"/>
    <w:rsid w:val="006B4DE7"/>
    <w:rsid w:val="006B513B"/>
    <w:rsid w:val="006B624A"/>
    <w:rsid w:val="006B6AFC"/>
    <w:rsid w:val="006C54EC"/>
    <w:rsid w:val="006C5577"/>
    <w:rsid w:val="006D21D9"/>
    <w:rsid w:val="006E55DA"/>
    <w:rsid w:val="006F2000"/>
    <w:rsid w:val="006F4860"/>
    <w:rsid w:val="006F6AAC"/>
    <w:rsid w:val="0070351B"/>
    <w:rsid w:val="00706606"/>
    <w:rsid w:val="00706E4D"/>
    <w:rsid w:val="007079CB"/>
    <w:rsid w:val="0071433E"/>
    <w:rsid w:val="007144CC"/>
    <w:rsid w:val="00714BBC"/>
    <w:rsid w:val="007158F2"/>
    <w:rsid w:val="00717EEA"/>
    <w:rsid w:val="00722CBD"/>
    <w:rsid w:val="007259D8"/>
    <w:rsid w:val="00735D57"/>
    <w:rsid w:val="00736FB6"/>
    <w:rsid w:val="007423E8"/>
    <w:rsid w:val="007455F7"/>
    <w:rsid w:val="00747C5C"/>
    <w:rsid w:val="00750C11"/>
    <w:rsid w:val="0075227E"/>
    <w:rsid w:val="007609C2"/>
    <w:rsid w:val="00764DA4"/>
    <w:rsid w:val="007705EE"/>
    <w:rsid w:val="007718AA"/>
    <w:rsid w:val="007916BE"/>
    <w:rsid w:val="007A00C5"/>
    <w:rsid w:val="007A0976"/>
    <w:rsid w:val="007B3067"/>
    <w:rsid w:val="007D70E1"/>
    <w:rsid w:val="007E076D"/>
    <w:rsid w:val="007E08E0"/>
    <w:rsid w:val="007E6789"/>
    <w:rsid w:val="007F14DB"/>
    <w:rsid w:val="00803587"/>
    <w:rsid w:val="00806AA8"/>
    <w:rsid w:val="00810328"/>
    <w:rsid w:val="00812119"/>
    <w:rsid w:val="00813242"/>
    <w:rsid w:val="0081762E"/>
    <w:rsid w:val="00825781"/>
    <w:rsid w:val="00831AC0"/>
    <w:rsid w:val="00836F54"/>
    <w:rsid w:val="00840584"/>
    <w:rsid w:val="00845A38"/>
    <w:rsid w:val="0085393F"/>
    <w:rsid w:val="00853B3B"/>
    <w:rsid w:val="00857458"/>
    <w:rsid w:val="008617AE"/>
    <w:rsid w:val="00871C7B"/>
    <w:rsid w:val="008734DE"/>
    <w:rsid w:val="00874454"/>
    <w:rsid w:val="00877881"/>
    <w:rsid w:val="00882236"/>
    <w:rsid w:val="0088759A"/>
    <w:rsid w:val="008A15C1"/>
    <w:rsid w:val="008B0A4D"/>
    <w:rsid w:val="008B1A0A"/>
    <w:rsid w:val="008C0AE8"/>
    <w:rsid w:val="008C3690"/>
    <w:rsid w:val="008C669E"/>
    <w:rsid w:val="008C7F6A"/>
    <w:rsid w:val="008D5A11"/>
    <w:rsid w:val="008E0E51"/>
    <w:rsid w:val="008E0F7B"/>
    <w:rsid w:val="009000B0"/>
    <w:rsid w:val="0090107A"/>
    <w:rsid w:val="00901340"/>
    <w:rsid w:val="009021DD"/>
    <w:rsid w:val="009058BC"/>
    <w:rsid w:val="00905CA1"/>
    <w:rsid w:val="009146A4"/>
    <w:rsid w:val="009161EB"/>
    <w:rsid w:val="009232A5"/>
    <w:rsid w:val="009243D8"/>
    <w:rsid w:val="00927C33"/>
    <w:rsid w:val="009314D3"/>
    <w:rsid w:val="0093692A"/>
    <w:rsid w:val="00940C25"/>
    <w:rsid w:val="00943E0D"/>
    <w:rsid w:val="00947FF1"/>
    <w:rsid w:val="0096614E"/>
    <w:rsid w:val="009823A6"/>
    <w:rsid w:val="00986A14"/>
    <w:rsid w:val="00991573"/>
    <w:rsid w:val="009970F9"/>
    <w:rsid w:val="009A0F78"/>
    <w:rsid w:val="009A2C62"/>
    <w:rsid w:val="009A3F19"/>
    <w:rsid w:val="009C2811"/>
    <w:rsid w:val="009C427E"/>
    <w:rsid w:val="009D734C"/>
    <w:rsid w:val="009D7376"/>
    <w:rsid w:val="009E7320"/>
    <w:rsid w:val="00A042B7"/>
    <w:rsid w:val="00A06BED"/>
    <w:rsid w:val="00A11EE7"/>
    <w:rsid w:val="00A13DC3"/>
    <w:rsid w:val="00A1652E"/>
    <w:rsid w:val="00A16FE8"/>
    <w:rsid w:val="00A17809"/>
    <w:rsid w:val="00A26729"/>
    <w:rsid w:val="00A26E86"/>
    <w:rsid w:val="00A30A78"/>
    <w:rsid w:val="00A44133"/>
    <w:rsid w:val="00A44A47"/>
    <w:rsid w:val="00A47783"/>
    <w:rsid w:val="00A50EC6"/>
    <w:rsid w:val="00A54812"/>
    <w:rsid w:val="00A60C07"/>
    <w:rsid w:val="00A62C02"/>
    <w:rsid w:val="00A65689"/>
    <w:rsid w:val="00A7015A"/>
    <w:rsid w:val="00A70BCA"/>
    <w:rsid w:val="00A74AD0"/>
    <w:rsid w:val="00A76DB0"/>
    <w:rsid w:val="00A83832"/>
    <w:rsid w:val="00A9250A"/>
    <w:rsid w:val="00A92F87"/>
    <w:rsid w:val="00A93369"/>
    <w:rsid w:val="00A968CD"/>
    <w:rsid w:val="00A97090"/>
    <w:rsid w:val="00A97C2F"/>
    <w:rsid w:val="00AA0A17"/>
    <w:rsid w:val="00AA0A5A"/>
    <w:rsid w:val="00AA48AE"/>
    <w:rsid w:val="00AB0E39"/>
    <w:rsid w:val="00AB68EE"/>
    <w:rsid w:val="00AB7095"/>
    <w:rsid w:val="00AD2DB5"/>
    <w:rsid w:val="00AD6A54"/>
    <w:rsid w:val="00AE0EFA"/>
    <w:rsid w:val="00AE16F3"/>
    <w:rsid w:val="00AE3CFF"/>
    <w:rsid w:val="00AE62C2"/>
    <w:rsid w:val="00AE7B85"/>
    <w:rsid w:val="00AF0BDC"/>
    <w:rsid w:val="00AF74FC"/>
    <w:rsid w:val="00B04AED"/>
    <w:rsid w:val="00B07448"/>
    <w:rsid w:val="00B20CBC"/>
    <w:rsid w:val="00B230D0"/>
    <w:rsid w:val="00B35E69"/>
    <w:rsid w:val="00B35E6B"/>
    <w:rsid w:val="00B3717F"/>
    <w:rsid w:val="00B4267C"/>
    <w:rsid w:val="00B42F92"/>
    <w:rsid w:val="00B44B47"/>
    <w:rsid w:val="00B474AD"/>
    <w:rsid w:val="00B55526"/>
    <w:rsid w:val="00B56BCE"/>
    <w:rsid w:val="00B62272"/>
    <w:rsid w:val="00B64AF7"/>
    <w:rsid w:val="00B72A17"/>
    <w:rsid w:val="00B8020F"/>
    <w:rsid w:val="00B80EA8"/>
    <w:rsid w:val="00B8370C"/>
    <w:rsid w:val="00B918B1"/>
    <w:rsid w:val="00B92F03"/>
    <w:rsid w:val="00B968FA"/>
    <w:rsid w:val="00B96C89"/>
    <w:rsid w:val="00B96DB6"/>
    <w:rsid w:val="00BB121E"/>
    <w:rsid w:val="00BB6609"/>
    <w:rsid w:val="00BB7AE5"/>
    <w:rsid w:val="00BC205F"/>
    <w:rsid w:val="00BC3F13"/>
    <w:rsid w:val="00BC5C73"/>
    <w:rsid w:val="00BE3830"/>
    <w:rsid w:val="00BF1E81"/>
    <w:rsid w:val="00BF21C3"/>
    <w:rsid w:val="00BF2B8D"/>
    <w:rsid w:val="00C01F51"/>
    <w:rsid w:val="00C04446"/>
    <w:rsid w:val="00C078B1"/>
    <w:rsid w:val="00C15A44"/>
    <w:rsid w:val="00C2028C"/>
    <w:rsid w:val="00C2363E"/>
    <w:rsid w:val="00C334D2"/>
    <w:rsid w:val="00C40DB7"/>
    <w:rsid w:val="00C411BF"/>
    <w:rsid w:val="00C414F2"/>
    <w:rsid w:val="00C41C24"/>
    <w:rsid w:val="00C473B3"/>
    <w:rsid w:val="00C52635"/>
    <w:rsid w:val="00C54DC1"/>
    <w:rsid w:val="00C65400"/>
    <w:rsid w:val="00C66369"/>
    <w:rsid w:val="00C71A9C"/>
    <w:rsid w:val="00C749CC"/>
    <w:rsid w:val="00C74F8E"/>
    <w:rsid w:val="00C753A7"/>
    <w:rsid w:val="00C80554"/>
    <w:rsid w:val="00C87FBB"/>
    <w:rsid w:val="00C91995"/>
    <w:rsid w:val="00C94332"/>
    <w:rsid w:val="00CA19E6"/>
    <w:rsid w:val="00CA6819"/>
    <w:rsid w:val="00CB0B08"/>
    <w:rsid w:val="00CB31DE"/>
    <w:rsid w:val="00CB6EB4"/>
    <w:rsid w:val="00CC1870"/>
    <w:rsid w:val="00CC69F5"/>
    <w:rsid w:val="00CD05D9"/>
    <w:rsid w:val="00CD4E79"/>
    <w:rsid w:val="00CD5635"/>
    <w:rsid w:val="00CE0473"/>
    <w:rsid w:val="00CE1A30"/>
    <w:rsid w:val="00CE2962"/>
    <w:rsid w:val="00CE544C"/>
    <w:rsid w:val="00CF07C2"/>
    <w:rsid w:val="00CF3005"/>
    <w:rsid w:val="00CF3509"/>
    <w:rsid w:val="00CF4770"/>
    <w:rsid w:val="00CF491E"/>
    <w:rsid w:val="00CF6A15"/>
    <w:rsid w:val="00CF7D77"/>
    <w:rsid w:val="00D05B95"/>
    <w:rsid w:val="00D06107"/>
    <w:rsid w:val="00D13234"/>
    <w:rsid w:val="00D1487E"/>
    <w:rsid w:val="00D238B6"/>
    <w:rsid w:val="00D25E66"/>
    <w:rsid w:val="00D32A1F"/>
    <w:rsid w:val="00D3460A"/>
    <w:rsid w:val="00D34C01"/>
    <w:rsid w:val="00D34FDE"/>
    <w:rsid w:val="00D44385"/>
    <w:rsid w:val="00D44FB7"/>
    <w:rsid w:val="00D552DF"/>
    <w:rsid w:val="00D56ECE"/>
    <w:rsid w:val="00D572E8"/>
    <w:rsid w:val="00D65429"/>
    <w:rsid w:val="00D659E2"/>
    <w:rsid w:val="00D66431"/>
    <w:rsid w:val="00D66560"/>
    <w:rsid w:val="00D72C07"/>
    <w:rsid w:val="00D750BD"/>
    <w:rsid w:val="00D81D08"/>
    <w:rsid w:val="00D91772"/>
    <w:rsid w:val="00D92DC7"/>
    <w:rsid w:val="00DA53EC"/>
    <w:rsid w:val="00DA6BE6"/>
    <w:rsid w:val="00DA7BA5"/>
    <w:rsid w:val="00DB16A8"/>
    <w:rsid w:val="00DC0CED"/>
    <w:rsid w:val="00DC7F3C"/>
    <w:rsid w:val="00DD4749"/>
    <w:rsid w:val="00DD6110"/>
    <w:rsid w:val="00DE44AB"/>
    <w:rsid w:val="00DE71B5"/>
    <w:rsid w:val="00DF1CD7"/>
    <w:rsid w:val="00DF5D8C"/>
    <w:rsid w:val="00E03F53"/>
    <w:rsid w:val="00E141E9"/>
    <w:rsid w:val="00E147A8"/>
    <w:rsid w:val="00E17063"/>
    <w:rsid w:val="00E323AE"/>
    <w:rsid w:val="00E33ADF"/>
    <w:rsid w:val="00E33B9B"/>
    <w:rsid w:val="00E35A2B"/>
    <w:rsid w:val="00E3641A"/>
    <w:rsid w:val="00E43209"/>
    <w:rsid w:val="00E46600"/>
    <w:rsid w:val="00E606D9"/>
    <w:rsid w:val="00E626C0"/>
    <w:rsid w:val="00E678D8"/>
    <w:rsid w:val="00E71A18"/>
    <w:rsid w:val="00E7676B"/>
    <w:rsid w:val="00E77AE6"/>
    <w:rsid w:val="00E80EBC"/>
    <w:rsid w:val="00E820C5"/>
    <w:rsid w:val="00E9063B"/>
    <w:rsid w:val="00E9096D"/>
    <w:rsid w:val="00E957B6"/>
    <w:rsid w:val="00E96F6B"/>
    <w:rsid w:val="00EA05C7"/>
    <w:rsid w:val="00EA0E94"/>
    <w:rsid w:val="00EA3460"/>
    <w:rsid w:val="00EA3D65"/>
    <w:rsid w:val="00EA6880"/>
    <w:rsid w:val="00EB3D13"/>
    <w:rsid w:val="00EB70C9"/>
    <w:rsid w:val="00EB78FA"/>
    <w:rsid w:val="00EB79D1"/>
    <w:rsid w:val="00EC30D5"/>
    <w:rsid w:val="00ED2FE6"/>
    <w:rsid w:val="00ED3D74"/>
    <w:rsid w:val="00EE0A52"/>
    <w:rsid w:val="00EE1623"/>
    <w:rsid w:val="00EE4F0E"/>
    <w:rsid w:val="00EE5F26"/>
    <w:rsid w:val="00EF3A2D"/>
    <w:rsid w:val="00F01184"/>
    <w:rsid w:val="00F025DA"/>
    <w:rsid w:val="00F02B03"/>
    <w:rsid w:val="00F0353B"/>
    <w:rsid w:val="00F05BD5"/>
    <w:rsid w:val="00F07D8B"/>
    <w:rsid w:val="00F13FF9"/>
    <w:rsid w:val="00F247B2"/>
    <w:rsid w:val="00F24950"/>
    <w:rsid w:val="00F326F7"/>
    <w:rsid w:val="00F32DF4"/>
    <w:rsid w:val="00F342CC"/>
    <w:rsid w:val="00F40067"/>
    <w:rsid w:val="00F468F6"/>
    <w:rsid w:val="00F46ED3"/>
    <w:rsid w:val="00F5283C"/>
    <w:rsid w:val="00F557ED"/>
    <w:rsid w:val="00F55DE5"/>
    <w:rsid w:val="00F5766F"/>
    <w:rsid w:val="00F63526"/>
    <w:rsid w:val="00F652B9"/>
    <w:rsid w:val="00F66967"/>
    <w:rsid w:val="00F67496"/>
    <w:rsid w:val="00F67D38"/>
    <w:rsid w:val="00F74020"/>
    <w:rsid w:val="00F74CB8"/>
    <w:rsid w:val="00F818F7"/>
    <w:rsid w:val="00F831D9"/>
    <w:rsid w:val="00F84320"/>
    <w:rsid w:val="00F85405"/>
    <w:rsid w:val="00F85F98"/>
    <w:rsid w:val="00F94CBF"/>
    <w:rsid w:val="00FA349C"/>
    <w:rsid w:val="00FA549F"/>
    <w:rsid w:val="00FA6B48"/>
    <w:rsid w:val="00FB043C"/>
    <w:rsid w:val="00FB4B44"/>
    <w:rsid w:val="00FB6A1E"/>
    <w:rsid w:val="00FC07FC"/>
    <w:rsid w:val="00FC1744"/>
    <w:rsid w:val="00FC7A3F"/>
    <w:rsid w:val="00FD069C"/>
    <w:rsid w:val="00FD2977"/>
    <w:rsid w:val="00FD38EA"/>
    <w:rsid w:val="00FD7CA5"/>
    <w:rsid w:val="00FE4D9E"/>
    <w:rsid w:val="00FF0567"/>
    <w:rsid w:val="00FF0B29"/>
    <w:rsid w:val="00FF0CA3"/>
    <w:rsid w:val="00FF281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72E8"/>
    <w:pPr>
      <w:spacing w:after="0" w:line="240" w:lineRule="auto"/>
    </w:pPr>
    <w:rPr>
      <w:rFonts w:ascii="Calibri" w:eastAsia="Times New Roman" w:hAnsi="Calibri" w:cs="Times New Roman"/>
      <w:szCs w:val="24"/>
    </w:rPr>
  </w:style>
  <w:style w:type="paragraph" w:styleId="Heading1">
    <w:name w:val="heading 1"/>
    <w:basedOn w:val="Normal"/>
    <w:next w:val="Normal"/>
    <w:link w:val="Heading1Char"/>
    <w:uiPriority w:val="9"/>
    <w:qFormat/>
    <w:rsid w:val="0081762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382B69"/>
    <w:pPr>
      <w:spacing w:after="100" w:afterAutospacing="1"/>
      <w:outlineLvl w:val="1"/>
    </w:pPr>
    <w:rPr>
      <w:rFonts w:asciiTheme="minorHAnsi" w:hAnsiTheme="minorHAnsi"/>
      <w:b/>
      <w:bCs/>
      <w:kern w:val="32"/>
      <w:lang w:val="en-GB" w:eastAsia="en-GB"/>
    </w:rPr>
  </w:style>
  <w:style w:type="paragraph" w:styleId="Heading3">
    <w:name w:val="heading 3"/>
    <w:basedOn w:val="Normal"/>
    <w:next w:val="Normal"/>
    <w:link w:val="Heading3Char"/>
    <w:uiPriority w:val="9"/>
    <w:semiHidden/>
    <w:unhideWhenUsed/>
    <w:qFormat/>
    <w:rsid w:val="00507D25"/>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07D25"/>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07D25"/>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105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10568"/>
    <w:pPr>
      <w:ind w:left="720"/>
      <w:contextualSpacing/>
    </w:pPr>
  </w:style>
  <w:style w:type="paragraph" w:styleId="BalloonText">
    <w:name w:val="Balloon Text"/>
    <w:basedOn w:val="Normal"/>
    <w:link w:val="BalloonTextChar"/>
    <w:uiPriority w:val="99"/>
    <w:semiHidden/>
    <w:unhideWhenUsed/>
    <w:rsid w:val="00610568"/>
    <w:rPr>
      <w:rFonts w:ascii="Tahoma" w:hAnsi="Tahoma" w:cs="Tahoma"/>
      <w:sz w:val="16"/>
      <w:szCs w:val="16"/>
    </w:rPr>
  </w:style>
  <w:style w:type="character" w:customStyle="1" w:styleId="BalloonTextChar">
    <w:name w:val="Balloon Text Char"/>
    <w:basedOn w:val="DefaultParagraphFont"/>
    <w:link w:val="BalloonText"/>
    <w:uiPriority w:val="99"/>
    <w:semiHidden/>
    <w:rsid w:val="00610568"/>
    <w:rPr>
      <w:rFonts w:ascii="Tahoma" w:eastAsia="Times New Roman" w:hAnsi="Tahoma" w:cs="Tahoma"/>
      <w:sz w:val="16"/>
      <w:szCs w:val="16"/>
    </w:rPr>
  </w:style>
  <w:style w:type="character" w:customStyle="1" w:styleId="Heading2Char">
    <w:name w:val="Heading 2 Char"/>
    <w:basedOn w:val="DefaultParagraphFont"/>
    <w:link w:val="Heading2"/>
    <w:uiPriority w:val="9"/>
    <w:rsid w:val="00382B69"/>
    <w:rPr>
      <w:rFonts w:eastAsia="Times New Roman" w:cs="Times New Roman"/>
      <w:b/>
      <w:bCs/>
      <w:kern w:val="32"/>
      <w:sz w:val="24"/>
      <w:szCs w:val="24"/>
      <w:lang w:val="en-GB" w:eastAsia="en-GB"/>
    </w:rPr>
  </w:style>
  <w:style w:type="paragraph" w:customStyle="1" w:styleId="Authoraffiliation">
    <w:name w:val="Author &amp; affiliation"/>
    <w:basedOn w:val="Normal"/>
    <w:link w:val="AuthoraffiliationChar"/>
    <w:qFormat/>
    <w:rsid w:val="00382B69"/>
    <w:pPr>
      <w:spacing w:after="120" w:line="276" w:lineRule="auto"/>
      <w:jc w:val="center"/>
    </w:pPr>
    <w:rPr>
      <w:rFonts w:asciiTheme="minorHAnsi" w:eastAsiaTheme="minorHAnsi" w:hAnsiTheme="minorHAnsi" w:cstheme="minorBidi"/>
      <w:i/>
      <w:kern w:val="32"/>
      <w:lang w:val="en-GB"/>
    </w:rPr>
  </w:style>
  <w:style w:type="character" w:customStyle="1" w:styleId="AuthoraffiliationChar">
    <w:name w:val="Author &amp; affiliation Char"/>
    <w:basedOn w:val="DefaultParagraphFont"/>
    <w:link w:val="Authoraffiliation"/>
    <w:rsid w:val="00382B69"/>
    <w:rPr>
      <w:i/>
      <w:kern w:val="32"/>
      <w:sz w:val="24"/>
      <w:szCs w:val="24"/>
      <w:lang w:val="en-GB"/>
    </w:rPr>
  </w:style>
  <w:style w:type="paragraph" w:customStyle="1" w:styleId="Reference">
    <w:name w:val="Reference"/>
    <w:basedOn w:val="Normal"/>
    <w:rsid w:val="001B3B63"/>
    <w:pPr>
      <w:ind w:left="432" w:hanging="432"/>
    </w:pPr>
    <w:rPr>
      <w:bCs/>
      <w:sz w:val="20"/>
      <w:szCs w:val="20"/>
      <w:lang w:val="en-AU"/>
    </w:rPr>
  </w:style>
  <w:style w:type="paragraph" w:styleId="CommentText">
    <w:name w:val="annotation text"/>
    <w:basedOn w:val="Normal"/>
    <w:link w:val="CommentTextChar"/>
    <w:uiPriority w:val="99"/>
    <w:semiHidden/>
    <w:unhideWhenUsed/>
    <w:rsid w:val="005B1B02"/>
    <w:rPr>
      <w:sz w:val="20"/>
      <w:szCs w:val="20"/>
    </w:rPr>
  </w:style>
  <w:style w:type="character" w:customStyle="1" w:styleId="CommentTextChar">
    <w:name w:val="Comment Text Char"/>
    <w:basedOn w:val="DefaultParagraphFont"/>
    <w:link w:val="CommentText"/>
    <w:uiPriority w:val="99"/>
    <w:semiHidden/>
    <w:rsid w:val="005B1B02"/>
    <w:rPr>
      <w:rFonts w:ascii="Times New Roman" w:eastAsia="Times New Roman" w:hAnsi="Times New Roman" w:cs="Times New Roman"/>
      <w:sz w:val="20"/>
      <w:szCs w:val="20"/>
    </w:rPr>
  </w:style>
  <w:style w:type="character" w:styleId="Hyperlink">
    <w:name w:val="Hyperlink"/>
    <w:basedOn w:val="DefaultParagraphFont"/>
    <w:uiPriority w:val="99"/>
    <w:unhideWhenUsed/>
    <w:rsid w:val="002244B3"/>
    <w:rPr>
      <w:color w:val="0000FF"/>
      <w:u w:val="single"/>
    </w:rPr>
  </w:style>
  <w:style w:type="character" w:styleId="CommentReference">
    <w:name w:val="annotation reference"/>
    <w:basedOn w:val="DefaultParagraphFont"/>
    <w:uiPriority w:val="99"/>
    <w:semiHidden/>
    <w:unhideWhenUsed/>
    <w:rsid w:val="002244B3"/>
    <w:rPr>
      <w:sz w:val="16"/>
      <w:szCs w:val="16"/>
    </w:rPr>
  </w:style>
  <w:style w:type="paragraph" w:styleId="CommentSubject">
    <w:name w:val="annotation subject"/>
    <w:basedOn w:val="CommentText"/>
    <w:next w:val="CommentText"/>
    <w:link w:val="CommentSubjectChar"/>
    <w:uiPriority w:val="99"/>
    <w:semiHidden/>
    <w:unhideWhenUsed/>
    <w:rsid w:val="00E96F6B"/>
    <w:rPr>
      <w:b/>
      <w:bCs/>
    </w:rPr>
  </w:style>
  <w:style w:type="character" w:customStyle="1" w:styleId="CommentSubjectChar">
    <w:name w:val="Comment Subject Char"/>
    <w:basedOn w:val="CommentTextChar"/>
    <w:link w:val="CommentSubject"/>
    <w:uiPriority w:val="99"/>
    <w:semiHidden/>
    <w:rsid w:val="00E96F6B"/>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81762E"/>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D44FB7"/>
    <w:pPr>
      <w:tabs>
        <w:tab w:val="center" w:pos="4680"/>
        <w:tab w:val="right" w:pos="9360"/>
      </w:tabs>
    </w:pPr>
  </w:style>
  <w:style w:type="character" w:customStyle="1" w:styleId="HeaderChar">
    <w:name w:val="Header Char"/>
    <w:basedOn w:val="DefaultParagraphFont"/>
    <w:link w:val="Header"/>
    <w:uiPriority w:val="99"/>
    <w:rsid w:val="00D44FB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44FB7"/>
    <w:pPr>
      <w:tabs>
        <w:tab w:val="center" w:pos="4680"/>
        <w:tab w:val="right" w:pos="9360"/>
      </w:tabs>
    </w:pPr>
  </w:style>
  <w:style w:type="character" w:customStyle="1" w:styleId="FooterChar">
    <w:name w:val="Footer Char"/>
    <w:basedOn w:val="DefaultParagraphFont"/>
    <w:link w:val="Footer"/>
    <w:uiPriority w:val="99"/>
    <w:rsid w:val="00D44FB7"/>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154E5F"/>
    <w:rPr>
      <w:vertAlign w:val="superscript"/>
    </w:rPr>
  </w:style>
  <w:style w:type="character" w:styleId="FollowedHyperlink">
    <w:name w:val="FollowedHyperlink"/>
    <w:basedOn w:val="DefaultParagraphFont"/>
    <w:uiPriority w:val="99"/>
    <w:semiHidden/>
    <w:unhideWhenUsed/>
    <w:rsid w:val="00196270"/>
    <w:rPr>
      <w:color w:val="800080" w:themeColor="followedHyperlink"/>
      <w:u w:val="single"/>
    </w:rPr>
  </w:style>
  <w:style w:type="character" w:customStyle="1" w:styleId="Heading3Char">
    <w:name w:val="Heading 3 Char"/>
    <w:basedOn w:val="DefaultParagraphFont"/>
    <w:link w:val="Heading3"/>
    <w:uiPriority w:val="9"/>
    <w:semiHidden/>
    <w:rsid w:val="00507D25"/>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semiHidden/>
    <w:rsid w:val="00507D25"/>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507D25"/>
    <w:rPr>
      <w:rFonts w:asciiTheme="majorHAnsi" w:eastAsiaTheme="majorEastAsia" w:hAnsiTheme="majorHAnsi" w:cstheme="majorBidi"/>
      <w:color w:val="243F60" w:themeColor="accent1" w:themeShade="7F"/>
      <w:sz w:val="24"/>
      <w:szCs w:val="24"/>
    </w:rPr>
  </w:style>
  <w:style w:type="paragraph" w:styleId="Caption">
    <w:name w:val="caption"/>
    <w:basedOn w:val="Normal"/>
    <w:next w:val="Normal"/>
    <w:uiPriority w:val="35"/>
    <w:unhideWhenUsed/>
    <w:qFormat/>
    <w:rsid w:val="000610B9"/>
    <w:pPr>
      <w:spacing w:after="200"/>
    </w:pPr>
    <w:rPr>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72E8"/>
    <w:pPr>
      <w:spacing w:after="0" w:line="240" w:lineRule="auto"/>
    </w:pPr>
    <w:rPr>
      <w:rFonts w:ascii="Calibri" w:eastAsia="Times New Roman" w:hAnsi="Calibri" w:cs="Times New Roman"/>
      <w:szCs w:val="24"/>
    </w:rPr>
  </w:style>
  <w:style w:type="paragraph" w:styleId="Heading1">
    <w:name w:val="heading 1"/>
    <w:basedOn w:val="Normal"/>
    <w:next w:val="Normal"/>
    <w:link w:val="Heading1Char"/>
    <w:uiPriority w:val="9"/>
    <w:qFormat/>
    <w:rsid w:val="0081762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382B69"/>
    <w:pPr>
      <w:spacing w:after="100" w:afterAutospacing="1"/>
      <w:outlineLvl w:val="1"/>
    </w:pPr>
    <w:rPr>
      <w:rFonts w:asciiTheme="minorHAnsi" w:hAnsiTheme="minorHAnsi"/>
      <w:b/>
      <w:bCs/>
      <w:kern w:val="32"/>
      <w:lang w:val="en-GB" w:eastAsia="en-GB"/>
    </w:rPr>
  </w:style>
  <w:style w:type="paragraph" w:styleId="Heading3">
    <w:name w:val="heading 3"/>
    <w:basedOn w:val="Normal"/>
    <w:next w:val="Normal"/>
    <w:link w:val="Heading3Char"/>
    <w:uiPriority w:val="9"/>
    <w:semiHidden/>
    <w:unhideWhenUsed/>
    <w:qFormat/>
    <w:rsid w:val="00507D25"/>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07D25"/>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07D25"/>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105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10568"/>
    <w:pPr>
      <w:ind w:left="720"/>
      <w:contextualSpacing/>
    </w:pPr>
  </w:style>
  <w:style w:type="paragraph" w:styleId="BalloonText">
    <w:name w:val="Balloon Text"/>
    <w:basedOn w:val="Normal"/>
    <w:link w:val="BalloonTextChar"/>
    <w:uiPriority w:val="99"/>
    <w:semiHidden/>
    <w:unhideWhenUsed/>
    <w:rsid w:val="00610568"/>
    <w:rPr>
      <w:rFonts w:ascii="Tahoma" w:hAnsi="Tahoma" w:cs="Tahoma"/>
      <w:sz w:val="16"/>
      <w:szCs w:val="16"/>
    </w:rPr>
  </w:style>
  <w:style w:type="character" w:customStyle="1" w:styleId="BalloonTextChar">
    <w:name w:val="Balloon Text Char"/>
    <w:basedOn w:val="DefaultParagraphFont"/>
    <w:link w:val="BalloonText"/>
    <w:uiPriority w:val="99"/>
    <w:semiHidden/>
    <w:rsid w:val="00610568"/>
    <w:rPr>
      <w:rFonts w:ascii="Tahoma" w:eastAsia="Times New Roman" w:hAnsi="Tahoma" w:cs="Tahoma"/>
      <w:sz w:val="16"/>
      <w:szCs w:val="16"/>
    </w:rPr>
  </w:style>
  <w:style w:type="character" w:customStyle="1" w:styleId="Heading2Char">
    <w:name w:val="Heading 2 Char"/>
    <w:basedOn w:val="DefaultParagraphFont"/>
    <w:link w:val="Heading2"/>
    <w:uiPriority w:val="9"/>
    <w:rsid w:val="00382B69"/>
    <w:rPr>
      <w:rFonts w:eastAsia="Times New Roman" w:cs="Times New Roman"/>
      <w:b/>
      <w:bCs/>
      <w:kern w:val="32"/>
      <w:sz w:val="24"/>
      <w:szCs w:val="24"/>
      <w:lang w:val="en-GB" w:eastAsia="en-GB"/>
    </w:rPr>
  </w:style>
  <w:style w:type="paragraph" w:customStyle="1" w:styleId="Authoraffiliation">
    <w:name w:val="Author &amp; affiliation"/>
    <w:basedOn w:val="Normal"/>
    <w:link w:val="AuthoraffiliationChar"/>
    <w:qFormat/>
    <w:rsid w:val="00382B69"/>
    <w:pPr>
      <w:spacing w:after="120" w:line="276" w:lineRule="auto"/>
      <w:jc w:val="center"/>
    </w:pPr>
    <w:rPr>
      <w:rFonts w:asciiTheme="minorHAnsi" w:eastAsiaTheme="minorHAnsi" w:hAnsiTheme="minorHAnsi" w:cstheme="minorBidi"/>
      <w:i/>
      <w:kern w:val="32"/>
      <w:lang w:val="en-GB"/>
    </w:rPr>
  </w:style>
  <w:style w:type="character" w:customStyle="1" w:styleId="AuthoraffiliationChar">
    <w:name w:val="Author &amp; affiliation Char"/>
    <w:basedOn w:val="DefaultParagraphFont"/>
    <w:link w:val="Authoraffiliation"/>
    <w:rsid w:val="00382B69"/>
    <w:rPr>
      <w:i/>
      <w:kern w:val="32"/>
      <w:sz w:val="24"/>
      <w:szCs w:val="24"/>
      <w:lang w:val="en-GB"/>
    </w:rPr>
  </w:style>
  <w:style w:type="paragraph" w:customStyle="1" w:styleId="Reference">
    <w:name w:val="Reference"/>
    <w:basedOn w:val="Normal"/>
    <w:rsid w:val="001B3B63"/>
    <w:pPr>
      <w:ind w:left="432" w:hanging="432"/>
    </w:pPr>
    <w:rPr>
      <w:bCs/>
      <w:sz w:val="20"/>
      <w:szCs w:val="20"/>
      <w:lang w:val="en-AU"/>
    </w:rPr>
  </w:style>
  <w:style w:type="paragraph" w:styleId="CommentText">
    <w:name w:val="annotation text"/>
    <w:basedOn w:val="Normal"/>
    <w:link w:val="CommentTextChar"/>
    <w:uiPriority w:val="99"/>
    <w:semiHidden/>
    <w:unhideWhenUsed/>
    <w:rsid w:val="005B1B02"/>
    <w:rPr>
      <w:sz w:val="20"/>
      <w:szCs w:val="20"/>
    </w:rPr>
  </w:style>
  <w:style w:type="character" w:customStyle="1" w:styleId="CommentTextChar">
    <w:name w:val="Comment Text Char"/>
    <w:basedOn w:val="DefaultParagraphFont"/>
    <w:link w:val="CommentText"/>
    <w:uiPriority w:val="99"/>
    <w:semiHidden/>
    <w:rsid w:val="005B1B02"/>
    <w:rPr>
      <w:rFonts w:ascii="Times New Roman" w:eastAsia="Times New Roman" w:hAnsi="Times New Roman" w:cs="Times New Roman"/>
      <w:sz w:val="20"/>
      <w:szCs w:val="20"/>
    </w:rPr>
  </w:style>
  <w:style w:type="character" w:styleId="Hyperlink">
    <w:name w:val="Hyperlink"/>
    <w:basedOn w:val="DefaultParagraphFont"/>
    <w:uiPriority w:val="99"/>
    <w:unhideWhenUsed/>
    <w:rsid w:val="002244B3"/>
    <w:rPr>
      <w:color w:val="0000FF"/>
      <w:u w:val="single"/>
    </w:rPr>
  </w:style>
  <w:style w:type="character" w:styleId="CommentReference">
    <w:name w:val="annotation reference"/>
    <w:basedOn w:val="DefaultParagraphFont"/>
    <w:uiPriority w:val="99"/>
    <w:semiHidden/>
    <w:unhideWhenUsed/>
    <w:rsid w:val="002244B3"/>
    <w:rPr>
      <w:sz w:val="16"/>
      <w:szCs w:val="16"/>
    </w:rPr>
  </w:style>
  <w:style w:type="paragraph" w:styleId="CommentSubject">
    <w:name w:val="annotation subject"/>
    <w:basedOn w:val="CommentText"/>
    <w:next w:val="CommentText"/>
    <w:link w:val="CommentSubjectChar"/>
    <w:uiPriority w:val="99"/>
    <w:semiHidden/>
    <w:unhideWhenUsed/>
    <w:rsid w:val="00E96F6B"/>
    <w:rPr>
      <w:b/>
      <w:bCs/>
    </w:rPr>
  </w:style>
  <w:style w:type="character" w:customStyle="1" w:styleId="CommentSubjectChar">
    <w:name w:val="Comment Subject Char"/>
    <w:basedOn w:val="CommentTextChar"/>
    <w:link w:val="CommentSubject"/>
    <w:uiPriority w:val="99"/>
    <w:semiHidden/>
    <w:rsid w:val="00E96F6B"/>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81762E"/>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D44FB7"/>
    <w:pPr>
      <w:tabs>
        <w:tab w:val="center" w:pos="4680"/>
        <w:tab w:val="right" w:pos="9360"/>
      </w:tabs>
    </w:pPr>
  </w:style>
  <w:style w:type="character" w:customStyle="1" w:styleId="HeaderChar">
    <w:name w:val="Header Char"/>
    <w:basedOn w:val="DefaultParagraphFont"/>
    <w:link w:val="Header"/>
    <w:uiPriority w:val="99"/>
    <w:rsid w:val="00D44FB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44FB7"/>
    <w:pPr>
      <w:tabs>
        <w:tab w:val="center" w:pos="4680"/>
        <w:tab w:val="right" w:pos="9360"/>
      </w:tabs>
    </w:pPr>
  </w:style>
  <w:style w:type="character" w:customStyle="1" w:styleId="FooterChar">
    <w:name w:val="Footer Char"/>
    <w:basedOn w:val="DefaultParagraphFont"/>
    <w:link w:val="Footer"/>
    <w:uiPriority w:val="99"/>
    <w:rsid w:val="00D44FB7"/>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154E5F"/>
    <w:rPr>
      <w:vertAlign w:val="superscript"/>
    </w:rPr>
  </w:style>
  <w:style w:type="character" w:styleId="FollowedHyperlink">
    <w:name w:val="FollowedHyperlink"/>
    <w:basedOn w:val="DefaultParagraphFont"/>
    <w:uiPriority w:val="99"/>
    <w:semiHidden/>
    <w:unhideWhenUsed/>
    <w:rsid w:val="00196270"/>
    <w:rPr>
      <w:color w:val="800080" w:themeColor="followedHyperlink"/>
      <w:u w:val="single"/>
    </w:rPr>
  </w:style>
  <w:style w:type="character" w:customStyle="1" w:styleId="Heading3Char">
    <w:name w:val="Heading 3 Char"/>
    <w:basedOn w:val="DefaultParagraphFont"/>
    <w:link w:val="Heading3"/>
    <w:uiPriority w:val="9"/>
    <w:semiHidden/>
    <w:rsid w:val="00507D25"/>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semiHidden/>
    <w:rsid w:val="00507D25"/>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507D25"/>
    <w:rPr>
      <w:rFonts w:asciiTheme="majorHAnsi" w:eastAsiaTheme="majorEastAsia" w:hAnsiTheme="majorHAnsi" w:cstheme="majorBidi"/>
      <w:color w:val="243F60" w:themeColor="accent1" w:themeShade="7F"/>
      <w:sz w:val="24"/>
      <w:szCs w:val="24"/>
    </w:rPr>
  </w:style>
  <w:style w:type="paragraph" w:styleId="Caption">
    <w:name w:val="caption"/>
    <w:basedOn w:val="Normal"/>
    <w:next w:val="Normal"/>
    <w:uiPriority w:val="35"/>
    <w:unhideWhenUsed/>
    <w:qFormat/>
    <w:rsid w:val="000610B9"/>
    <w:pPr>
      <w:spacing w:after="200"/>
    </w:pPr>
    <w:rPr>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849798">
      <w:bodyDiv w:val="1"/>
      <w:marLeft w:val="0"/>
      <w:marRight w:val="0"/>
      <w:marTop w:val="0"/>
      <w:marBottom w:val="0"/>
      <w:divBdr>
        <w:top w:val="none" w:sz="0" w:space="0" w:color="auto"/>
        <w:left w:val="none" w:sz="0" w:space="0" w:color="auto"/>
        <w:bottom w:val="none" w:sz="0" w:space="0" w:color="auto"/>
        <w:right w:val="none" w:sz="0" w:space="0" w:color="auto"/>
      </w:divBdr>
    </w:div>
    <w:div w:id="772481322">
      <w:bodyDiv w:val="1"/>
      <w:marLeft w:val="0"/>
      <w:marRight w:val="0"/>
      <w:marTop w:val="0"/>
      <w:marBottom w:val="0"/>
      <w:divBdr>
        <w:top w:val="none" w:sz="0" w:space="0" w:color="auto"/>
        <w:left w:val="none" w:sz="0" w:space="0" w:color="auto"/>
        <w:bottom w:val="none" w:sz="0" w:space="0" w:color="auto"/>
        <w:right w:val="none" w:sz="0" w:space="0" w:color="auto"/>
      </w:divBdr>
    </w:div>
    <w:div w:id="1465854283">
      <w:bodyDiv w:val="1"/>
      <w:marLeft w:val="0"/>
      <w:marRight w:val="0"/>
      <w:marTop w:val="0"/>
      <w:marBottom w:val="0"/>
      <w:divBdr>
        <w:top w:val="none" w:sz="0" w:space="0" w:color="auto"/>
        <w:left w:val="none" w:sz="0" w:space="0" w:color="auto"/>
        <w:bottom w:val="none" w:sz="0" w:space="0" w:color="auto"/>
        <w:right w:val="none" w:sz="0" w:space="0" w:color="auto"/>
      </w:divBdr>
    </w:div>
    <w:div w:id="1523930740">
      <w:bodyDiv w:val="1"/>
      <w:marLeft w:val="0"/>
      <w:marRight w:val="0"/>
      <w:marTop w:val="0"/>
      <w:marBottom w:val="0"/>
      <w:divBdr>
        <w:top w:val="none" w:sz="0" w:space="0" w:color="auto"/>
        <w:left w:val="none" w:sz="0" w:space="0" w:color="auto"/>
        <w:bottom w:val="none" w:sz="0" w:space="0" w:color="auto"/>
        <w:right w:val="none" w:sz="0" w:space="0" w:color="auto"/>
      </w:divBdr>
    </w:div>
    <w:div w:id="1921868224">
      <w:bodyDiv w:val="1"/>
      <w:marLeft w:val="0"/>
      <w:marRight w:val="0"/>
      <w:marTop w:val="0"/>
      <w:marBottom w:val="0"/>
      <w:divBdr>
        <w:top w:val="none" w:sz="0" w:space="0" w:color="auto"/>
        <w:left w:val="none" w:sz="0" w:space="0" w:color="auto"/>
        <w:bottom w:val="none" w:sz="0" w:space="0" w:color="auto"/>
        <w:right w:val="none" w:sz="0" w:space="0" w:color="auto"/>
      </w:divBdr>
    </w:div>
    <w:div w:id="2037995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hyperlink" Target="http://www.aea10.k12.ia.us/vastscience/ElCentroSciNotebooks.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hyperlink" Target="http://www.nationalstemcentre.org.uk/elibrary/resource/2910/science-in-the-national-curriculum-1999" TargetMode="External"/><Relationship Id="rId36" Type="http://schemas.openxmlformats.org/officeDocument/2006/relationships/header" Target="header3.xm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hyperlink" Target="http://www.millgatehouse.co.uk/research/concept-cartoons-research-ongoing%20on%20April%2029"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hyperlink" Target="http://www.education.gov.uk/schools/teachingandlearning/curriculum/primary/b00199179/science/ks2/sc1" TargetMode="External"/><Relationship Id="rId30" Type="http://schemas.openxmlformats.org/officeDocument/2006/relationships/hyperlink" Target="http://www.millgatehouse.co.uk/research/concept-cartoons-research%20ongoing" TargetMode="External"/><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D681A2-7A34-48CE-83CF-3FF4AD732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7422</Words>
  <Characters>42310</Characters>
  <Application>Microsoft Office Word</Application>
  <DocSecurity>0</DocSecurity>
  <Lines>352</Lines>
  <Paragraphs>99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49633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2013-08-26T13:38:00Z</dcterms:created>
  <dcterms:modified xsi:type="dcterms:W3CDTF">2013-08-26T13:38:00Z</dcterms:modified>
</cp:coreProperties>
</file>